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75FEB" w14:textId="14F55C49" w:rsidR="001331FA" w:rsidRPr="00663F05" w:rsidRDefault="001331FA" w:rsidP="001331FA">
      <w:pPr>
        <w:ind w:firstLine="540"/>
        <w:jc w:val="right"/>
        <w:rPr>
          <w:b/>
          <w:lang w:val="ro-RO"/>
        </w:rPr>
      </w:pPr>
      <w:bookmarkStart w:id="0" w:name="_GoBack"/>
      <w:bookmarkEnd w:id="0"/>
      <w:r w:rsidRPr="00663F05">
        <w:rPr>
          <w:b/>
          <w:lang w:val="ro-RO"/>
        </w:rPr>
        <w:t>proiect</w:t>
      </w:r>
    </w:p>
    <w:p w14:paraId="0AA07235" w14:textId="5F5246D8" w:rsidR="001331FA" w:rsidRPr="00663F05" w:rsidRDefault="001331FA" w:rsidP="001331FA">
      <w:pPr>
        <w:ind w:firstLine="540"/>
        <w:jc w:val="center"/>
        <w:rPr>
          <w:b/>
          <w:lang w:val="ro-RO"/>
        </w:rPr>
      </w:pPr>
      <w:r w:rsidRPr="00663F05">
        <w:rPr>
          <w:b/>
          <w:lang w:val="ro-RO"/>
        </w:rPr>
        <w:t>BANCA NAȚIONALĂ A MOLD</w:t>
      </w:r>
      <w:r w:rsidR="00FE681F" w:rsidRPr="00663F05">
        <w:rPr>
          <w:b/>
          <w:lang w:val="ro-RO"/>
        </w:rPr>
        <w:t>O</w:t>
      </w:r>
      <w:r w:rsidRPr="00663F05">
        <w:rPr>
          <w:b/>
          <w:lang w:val="ro-RO"/>
        </w:rPr>
        <w:t>VEI</w:t>
      </w:r>
    </w:p>
    <w:p w14:paraId="52FCC2C8" w14:textId="77777777" w:rsidR="00FE681F" w:rsidRPr="00663F05" w:rsidRDefault="00FE681F" w:rsidP="00FE681F">
      <w:pPr>
        <w:ind w:firstLine="540"/>
        <w:jc w:val="center"/>
        <w:rPr>
          <w:b/>
          <w:strike/>
          <w:lang w:val="ro-RO"/>
        </w:rPr>
      </w:pPr>
      <w:r w:rsidRPr="00663F05">
        <w:rPr>
          <w:b/>
          <w:lang w:val="ro-RO"/>
        </w:rPr>
        <w:t>COMITETUL EXECUTIV</w:t>
      </w:r>
    </w:p>
    <w:p w14:paraId="484A116D" w14:textId="77777777" w:rsidR="001331FA" w:rsidRPr="00663F05" w:rsidRDefault="001331FA" w:rsidP="001331FA">
      <w:pPr>
        <w:ind w:firstLine="540"/>
        <w:jc w:val="center"/>
        <w:rPr>
          <w:b/>
          <w:lang w:val="ro-RO"/>
        </w:rPr>
      </w:pPr>
    </w:p>
    <w:p w14:paraId="5C8B68F3" w14:textId="77777777" w:rsidR="001331FA" w:rsidRPr="00663F05" w:rsidRDefault="001331FA" w:rsidP="001331FA">
      <w:pPr>
        <w:ind w:firstLine="540"/>
        <w:jc w:val="center"/>
        <w:rPr>
          <w:b/>
          <w:strike/>
          <w:lang w:val="ro-RO"/>
        </w:rPr>
      </w:pPr>
      <w:r w:rsidRPr="00663F05">
        <w:rPr>
          <w:b/>
          <w:lang w:val="ro-RO"/>
        </w:rPr>
        <w:t>HOTĂRÂREA nr. _</w:t>
      </w:r>
    </w:p>
    <w:p w14:paraId="6B4610C2" w14:textId="77777777" w:rsidR="001331FA" w:rsidRPr="00663F05" w:rsidRDefault="001331FA" w:rsidP="001331FA">
      <w:pPr>
        <w:ind w:firstLine="540"/>
        <w:jc w:val="center"/>
        <w:rPr>
          <w:b/>
          <w:lang w:val="ro-RO"/>
        </w:rPr>
      </w:pPr>
      <w:r w:rsidRPr="00663F05">
        <w:rPr>
          <w:b/>
          <w:lang w:val="ro-RO"/>
        </w:rPr>
        <w:t>din _ _________ __2023</w:t>
      </w:r>
    </w:p>
    <w:p w14:paraId="79FDE48D" w14:textId="77777777" w:rsidR="001331FA" w:rsidRPr="00663F05" w:rsidRDefault="001331FA" w:rsidP="001331FA">
      <w:pPr>
        <w:ind w:firstLine="540"/>
        <w:jc w:val="center"/>
        <w:rPr>
          <w:b/>
          <w:lang w:val="ro-RO"/>
        </w:rPr>
      </w:pPr>
    </w:p>
    <w:p w14:paraId="1C35DBA7" w14:textId="32CAD5C4" w:rsidR="001331FA" w:rsidRPr="00663F05" w:rsidRDefault="008C1732" w:rsidP="001331FA">
      <w:pPr>
        <w:ind w:firstLine="540"/>
        <w:jc w:val="center"/>
        <w:rPr>
          <w:b/>
          <w:lang w:val="ro-RO"/>
        </w:rPr>
      </w:pPr>
      <w:r w:rsidRPr="00663F05">
        <w:rPr>
          <w:b/>
          <w:lang w:val="ro-RO"/>
        </w:rPr>
        <w:t xml:space="preserve">Pentru </w:t>
      </w:r>
      <w:r w:rsidR="001331FA" w:rsidRPr="00663F05">
        <w:rPr>
          <w:b/>
          <w:lang w:val="ro-RO"/>
        </w:rPr>
        <w:t>modificarea Regulamentul</w:t>
      </w:r>
      <w:r w:rsidR="00C56ADA" w:rsidRPr="00663F05">
        <w:rPr>
          <w:b/>
          <w:lang w:val="ro-RO"/>
        </w:rPr>
        <w:t>ui</w:t>
      </w:r>
      <w:r w:rsidR="001331FA" w:rsidRPr="00663F05">
        <w:rPr>
          <w:b/>
          <w:lang w:val="ro-RO"/>
        </w:rPr>
        <w:t xml:space="preserve"> privind autorizarea unor operaţiuni valutare de către Banca Naţională a Moldovei, aprobat prin Hotărârea Consiliului de administraţie al Băncii Naţionale a Moldovei nr.51/2009</w:t>
      </w:r>
    </w:p>
    <w:p w14:paraId="593854D5" w14:textId="77777777" w:rsidR="001331FA" w:rsidRPr="00663F05" w:rsidRDefault="001331FA" w:rsidP="001331FA">
      <w:pPr>
        <w:ind w:firstLine="540"/>
        <w:jc w:val="center"/>
        <w:rPr>
          <w:b/>
          <w:lang w:val="ro-RO"/>
        </w:rPr>
      </w:pPr>
    </w:p>
    <w:p w14:paraId="611B4DF0" w14:textId="77777777" w:rsidR="001331FA" w:rsidRPr="00663F05" w:rsidRDefault="001331FA" w:rsidP="001331FA">
      <w:pPr>
        <w:ind w:firstLine="540"/>
        <w:jc w:val="center"/>
        <w:rPr>
          <w:b/>
          <w:lang w:val="ro-RO"/>
        </w:rPr>
      </w:pPr>
    </w:p>
    <w:p w14:paraId="6F89D2DE" w14:textId="23443EA4" w:rsidR="001331FA" w:rsidRPr="00663F05" w:rsidRDefault="001331FA" w:rsidP="001331FA">
      <w:pPr>
        <w:ind w:firstLine="540"/>
        <w:jc w:val="both"/>
        <w:rPr>
          <w:lang w:val="ro-RO"/>
        </w:rPr>
      </w:pPr>
      <w:r w:rsidRPr="00663F05">
        <w:rPr>
          <w:lang w:val="ro-RO"/>
        </w:rPr>
        <w:t xml:space="preserve">În temeiul art.5 alin.(1) </w:t>
      </w:r>
      <w:proofErr w:type="spellStart"/>
      <w:r w:rsidRPr="00663F05">
        <w:rPr>
          <w:lang w:val="ro-RO"/>
        </w:rPr>
        <w:t>lit.l</w:t>
      </w:r>
      <w:proofErr w:type="spellEnd"/>
      <w:r w:rsidRPr="00663F05">
        <w:rPr>
          <w:lang w:val="ro-RO"/>
        </w:rPr>
        <w:t xml:space="preserve">), art.11 alin.(1), art.27 alin.(1) </w:t>
      </w:r>
      <w:proofErr w:type="spellStart"/>
      <w:r w:rsidRPr="00663F05">
        <w:rPr>
          <w:lang w:val="ro-RO"/>
        </w:rPr>
        <w:t>lit.c</w:t>
      </w:r>
      <w:proofErr w:type="spellEnd"/>
      <w:r w:rsidRPr="00663F05">
        <w:rPr>
          <w:lang w:val="ro-RO"/>
        </w:rPr>
        <w:t xml:space="preserve">), art.51 </w:t>
      </w:r>
      <w:proofErr w:type="spellStart"/>
      <w:r w:rsidRPr="00663F05">
        <w:rPr>
          <w:lang w:val="ro-RO"/>
        </w:rPr>
        <w:t>lit.a</w:t>
      </w:r>
      <w:proofErr w:type="spellEnd"/>
      <w:r w:rsidRPr="00663F05">
        <w:rPr>
          <w:lang w:val="ro-RO"/>
        </w:rPr>
        <w:t xml:space="preserve">) și </w:t>
      </w:r>
      <w:r w:rsidR="00384CA3" w:rsidRPr="00663F05">
        <w:rPr>
          <w:lang w:val="ro-RO"/>
        </w:rPr>
        <w:t>art.</w:t>
      </w:r>
      <w:r w:rsidRPr="00663F05">
        <w:rPr>
          <w:lang w:val="ro-RO"/>
        </w:rPr>
        <w:t xml:space="preserve">52 din Legea nr.548/1995 cu privire la Banca Naţională a Moldovei (republicată în Monitorul Oficial al Republicii Moldova, 2015, nr.297-300, art.544), cu modificările ulterioare, precum şi  art.55 și art.67 din Legea nr.62/2008 privind reglementarea valutară (republicată în Monitorul Oficial al Republicii Moldova, 2016, nr.423-429, art.859), cu modificările ulterioare, Comitetul executiv al Băncii Naţionale a Moldovei </w:t>
      </w:r>
    </w:p>
    <w:p w14:paraId="156B70F5" w14:textId="77777777" w:rsidR="001331FA" w:rsidRPr="00663F05" w:rsidRDefault="001331FA" w:rsidP="001331FA">
      <w:pPr>
        <w:ind w:firstLine="540"/>
        <w:jc w:val="both"/>
        <w:rPr>
          <w:lang w:val="ro-RO"/>
        </w:rPr>
      </w:pPr>
    </w:p>
    <w:p w14:paraId="55D92678" w14:textId="77777777" w:rsidR="001331FA" w:rsidRPr="00663F05" w:rsidRDefault="001331FA" w:rsidP="001331FA">
      <w:pPr>
        <w:ind w:firstLine="540"/>
        <w:jc w:val="both"/>
        <w:rPr>
          <w:b/>
          <w:lang w:val="ro-RO"/>
        </w:rPr>
      </w:pPr>
      <w:r w:rsidRPr="00663F05">
        <w:rPr>
          <w:b/>
          <w:lang w:val="ro-RO"/>
        </w:rPr>
        <w:t>HOTĂRĂŞTE:</w:t>
      </w:r>
    </w:p>
    <w:p w14:paraId="5C6BE5F9" w14:textId="77777777" w:rsidR="004A5C7B" w:rsidRPr="00663F05" w:rsidRDefault="004A5C7B" w:rsidP="001331FA">
      <w:pPr>
        <w:ind w:firstLine="540"/>
        <w:jc w:val="both"/>
        <w:rPr>
          <w:b/>
          <w:lang w:val="ro-RO"/>
        </w:rPr>
      </w:pPr>
    </w:p>
    <w:p w14:paraId="06A59DAB" w14:textId="3232A836" w:rsidR="001331FA" w:rsidRPr="00663F05" w:rsidRDefault="001331FA" w:rsidP="001331FA">
      <w:pPr>
        <w:ind w:firstLine="540"/>
        <w:jc w:val="both"/>
        <w:rPr>
          <w:lang w:val="ro-RO"/>
        </w:rPr>
      </w:pPr>
      <w:r w:rsidRPr="00663F05">
        <w:rPr>
          <w:b/>
          <w:lang w:val="ro-RO"/>
        </w:rPr>
        <w:t>1. Regulamentul privind autorizarea unor operaţiuni valutare de către Banca Naţională a Moldovei</w:t>
      </w:r>
      <w:r w:rsidRPr="00663F05">
        <w:rPr>
          <w:lang w:val="ro-RO"/>
        </w:rPr>
        <w:t>, aprobat prin Hotărârea Consiliului de administraţie al Băncii Naţionale a Moldovei nr.51/2009 (Monitorul Oficial al Republicii Moldova, 2009, nr.57-58, art.251), cu modificările ulterioare, înregistrat la Ministerul Justiției al Republicii Moldova cu nr.665 din 16 martie 2009, se modifică după cum urmează:</w:t>
      </w:r>
    </w:p>
    <w:p w14:paraId="1A9E54F5" w14:textId="77777777" w:rsidR="000D297A" w:rsidRPr="00663F05" w:rsidRDefault="000D297A">
      <w:pPr>
        <w:rPr>
          <w:lang w:val="ro-RO"/>
        </w:rPr>
      </w:pPr>
    </w:p>
    <w:p w14:paraId="4C80D738" w14:textId="77777777" w:rsidR="00B10668" w:rsidRPr="00663F05" w:rsidRDefault="00B10668" w:rsidP="00B10668">
      <w:pPr>
        <w:ind w:firstLine="600"/>
        <w:jc w:val="both"/>
        <w:rPr>
          <w:lang w:val="ro-RO"/>
        </w:rPr>
      </w:pPr>
      <w:r w:rsidRPr="00663F05">
        <w:rPr>
          <w:lang w:val="ro-RO"/>
        </w:rPr>
        <w:t>1) În clauza de adoptare:</w:t>
      </w:r>
    </w:p>
    <w:p w14:paraId="05CD60E7" w14:textId="44EDA0C7" w:rsidR="00B10668" w:rsidRPr="00663F05" w:rsidRDefault="00B10668" w:rsidP="00B10668">
      <w:pPr>
        <w:ind w:firstLine="600"/>
        <w:jc w:val="both"/>
        <w:rPr>
          <w:lang w:val="ro-RO"/>
        </w:rPr>
      </w:pPr>
      <w:r w:rsidRPr="00663F05">
        <w:rPr>
          <w:lang w:val="ro-RO"/>
        </w:rPr>
        <w:t xml:space="preserve">textul </w:t>
      </w:r>
      <w:r w:rsidR="00FE681F" w:rsidRPr="00663F05">
        <w:rPr>
          <w:lang w:val="ro-RO"/>
        </w:rPr>
        <w:t>„</w:t>
      </w:r>
      <w:r w:rsidRPr="00663F05">
        <w:rPr>
          <w:lang w:val="ro-RO"/>
        </w:rPr>
        <w:t xml:space="preserve">Legea nr.548-XIII din 21 iulie 1995 cu privire la Banca Naţională a Moldovei (Monitorul Oficial al Republicii Moldova, 1995, nr.56-57, art.624), cu modificările şi completările ulterioare” se substituie cu textul </w:t>
      </w:r>
      <w:r w:rsidR="00FE681F" w:rsidRPr="00663F05">
        <w:rPr>
          <w:lang w:val="ro-RO"/>
        </w:rPr>
        <w:t>„</w:t>
      </w:r>
      <w:r w:rsidRPr="00663F05">
        <w:rPr>
          <w:lang w:val="ro-RO"/>
        </w:rPr>
        <w:t>Legea nr.548/1995 cu privire la Banca Naţională a Moldovei (republicată în Monitorul Oficial al Republicii Moldova, 2015, nr.297-300, art.544), cu modificările ulterioare”;</w:t>
      </w:r>
    </w:p>
    <w:p w14:paraId="330B446D" w14:textId="5939B2AF" w:rsidR="00B10668" w:rsidRPr="00663F05" w:rsidRDefault="00B10668" w:rsidP="00B10668">
      <w:pPr>
        <w:ind w:firstLine="600"/>
        <w:jc w:val="both"/>
        <w:rPr>
          <w:lang w:val="ro-RO"/>
        </w:rPr>
      </w:pPr>
      <w:r w:rsidRPr="00663F05">
        <w:rPr>
          <w:lang w:val="ro-RO"/>
        </w:rPr>
        <w:t xml:space="preserve">textul </w:t>
      </w:r>
      <w:r w:rsidR="00FE681F" w:rsidRPr="00663F05">
        <w:rPr>
          <w:lang w:val="ro-RO"/>
        </w:rPr>
        <w:t>„</w:t>
      </w:r>
      <w:r w:rsidRPr="00663F05">
        <w:rPr>
          <w:lang w:val="ro-RO"/>
        </w:rPr>
        <w:t>Leg</w:t>
      </w:r>
      <w:r w:rsidR="00FE681F" w:rsidRPr="00663F05">
        <w:rPr>
          <w:lang w:val="ro-RO"/>
        </w:rPr>
        <w:t>ii</w:t>
      </w:r>
      <w:r w:rsidRPr="00663F05">
        <w:rPr>
          <w:lang w:val="ro-RO"/>
        </w:rPr>
        <w:t xml:space="preserve"> nr.62-XVI din 21 martie 2008 privind reglementarea valutară (Monitorul Oficial al Republicii Moldova, 2008, nr.127-130, art.496)” se substituie cu textul </w:t>
      </w:r>
      <w:r w:rsidR="00FE681F" w:rsidRPr="00663F05">
        <w:rPr>
          <w:lang w:val="ro-RO"/>
        </w:rPr>
        <w:t>„</w:t>
      </w:r>
      <w:r w:rsidRPr="00663F05">
        <w:rPr>
          <w:lang w:val="ro-RO"/>
        </w:rPr>
        <w:t>Leg</w:t>
      </w:r>
      <w:r w:rsidR="00FE681F" w:rsidRPr="00663F05">
        <w:rPr>
          <w:lang w:val="ro-RO"/>
        </w:rPr>
        <w:t>ii</w:t>
      </w:r>
      <w:r w:rsidRPr="00663F05">
        <w:rPr>
          <w:lang w:val="ro-RO"/>
        </w:rPr>
        <w:t xml:space="preserve"> nr.62/2008 privind reglementarea valutară (republicată în Monitorul Oficial al Republicii Moldova, 2016, nr.423-429, art.859), cu modificările ulterioare”;</w:t>
      </w:r>
    </w:p>
    <w:p w14:paraId="2B4AEAB1" w14:textId="135CBCAD" w:rsidR="00B10668" w:rsidRPr="00663F05" w:rsidRDefault="00B10668" w:rsidP="007622E6">
      <w:pPr>
        <w:jc w:val="both"/>
        <w:rPr>
          <w:color w:val="FF0000"/>
          <w:lang w:val="ro-RO"/>
        </w:rPr>
      </w:pPr>
    </w:p>
    <w:p w14:paraId="472DF872" w14:textId="26B7B0BE" w:rsidR="007622E6" w:rsidRPr="00663F05" w:rsidRDefault="00EA011F" w:rsidP="00106495">
      <w:pPr>
        <w:ind w:firstLine="600"/>
        <w:jc w:val="both"/>
        <w:rPr>
          <w:lang w:val="ro-RO"/>
        </w:rPr>
      </w:pPr>
      <w:r w:rsidRPr="00663F05">
        <w:rPr>
          <w:lang w:val="ro-RO"/>
        </w:rPr>
        <w:t>2</w:t>
      </w:r>
      <w:r w:rsidR="007622E6" w:rsidRPr="00663F05">
        <w:rPr>
          <w:lang w:val="ro-RO"/>
        </w:rPr>
        <w:t>) Pe tot textul Regulamentului</w:t>
      </w:r>
      <w:r w:rsidR="00B10668" w:rsidRPr="00663F05">
        <w:rPr>
          <w:lang w:val="ro-RO"/>
        </w:rPr>
        <w:t>,</w:t>
      </w:r>
      <w:r w:rsidR="007622E6" w:rsidRPr="00663F05">
        <w:rPr>
          <w:lang w:val="ro-RO"/>
        </w:rPr>
        <w:t xml:space="preserve"> </w:t>
      </w:r>
      <w:r w:rsidR="00B10668" w:rsidRPr="00663F05">
        <w:rPr>
          <w:lang w:val="ro-RO"/>
        </w:rPr>
        <w:t xml:space="preserve">textul </w:t>
      </w:r>
      <w:r w:rsidR="007622E6" w:rsidRPr="00663F05">
        <w:rPr>
          <w:lang w:val="ro-RO"/>
        </w:rPr>
        <w:t xml:space="preserve">„(sau echivalentul lor)” se substituie cu </w:t>
      </w:r>
      <w:r w:rsidR="00B10668" w:rsidRPr="00663F05">
        <w:rPr>
          <w:lang w:val="ro-RO"/>
        </w:rPr>
        <w:t xml:space="preserve">textul </w:t>
      </w:r>
      <w:r w:rsidR="007622E6" w:rsidRPr="00663F05">
        <w:rPr>
          <w:lang w:val="ro-RO"/>
        </w:rPr>
        <w:t>„(sau echivalentul acestora)”;</w:t>
      </w:r>
    </w:p>
    <w:p w14:paraId="49A10528" w14:textId="77777777" w:rsidR="007622E6" w:rsidRPr="00663F05" w:rsidRDefault="007622E6" w:rsidP="00EA011F">
      <w:pPr>
        <w:ind w:firstLine="567"/>
        <w:rPr>
          <w:lang w:val="ro-RO"/>
        </w:rPr>
      </w:pPr>
    </w:p>
    <w:p w14:paraId="414F9DE8" w14:textId="70042749" w:rsidR="001331FA" w:rsidRPr="00663F05" w:rsidRDefault="00EA011F" w:rsidP="00106495">
      <w:pPr>
        <w:ind w:firstLine="567"/>
        <w:rPr>
          <w:lang w:val="ro-RO"/>
        </w:rPr>
      </w:pPr>
      <w:r w:rsidRPr="00663F05">
        <w:rPr>
          <w:lang w:val="ro-RO"/>
        </w:rPr>
        <w:t>3</w:t>
      </w:r>
      <w:r w:rsidR="001331FA" w:rsidRPr="00663F05">
        <w:rPr>
          <w:lang w:val="ro-RO"/>
        </w:rPr>
        <w:t xml:space="preserve">) </w:t>
      </w:r>
      <w:r w:rsidR="008066A8" w:rsidRPr="00663F05">
        <w:rPr>
          <w:lang w:val="ro-RO"/>
        </w:rPr>
        <w:t>P</w:t>
      </w:r>
      <w:r w:rsidR="001331FA" w:rsidRPr="00663F05">
        <w:rPr>
          <w:lang w:val="ro-RO"/>
        </w:rPr>
        <w:t>unctul 1</w:t>
      </w:r>
      <w:r w:rsidR="00EA7C02" w:rsidRPr="00663F05">
        <w:rPr>
          <w:lang w:val="ro-RO"/>
        </w:rPr>
        <w:t>:</w:t>
      </w:r>
    </w:p>
    <w:p w14:paraId="2669A6F9" w14:textId="6A64198C" w:rsidR="001331FA" w:rsidRPr="00663F05" w:rsidRDefault="001331FA" w:rsidP="00106495">
      <w:pPr>
        <w:ind w:firstLine="567"/>
        <w:jc w:val="both"/>
        <w:rPr>
          <w:lang w:val="ro-RO"/>
        </w:rPr>
      </w:pPr>
      <w:r w:rsidRPr="00663F05">
        <w:rPr>
          <w:lang w:val="ro-RO"/>
        </w:rPr>
        <w:t>litera a)</w:t>
      </w:r>
      <w:r w:rsidR="00EA011F" w:rsidRPr="00663F05">
        <w:rPr>
          <w:lang w:val="ro-RO"/>
        </w:rPr>
        <w:t>,</w:t>
      </w:r>
      <w:r w:rsidRPr="00663F05">
        <w:rPr>
          <w:lang w:val="ro-RO"/>
        </w:rPr>
        <w:t xml:space="preserve"> după cuvântul „oficial” </w:t>
      </w:r>
      <w:r w:rsidR="008066A8" w:rsidRPr="00663F05">
        <w:rPr>
          <w:lang w:val="ro-RO"/>
        </w:rPr>
        <w:t xml:space="preserve">se </w:t>
      </w:r>
      <w:r w:rsidRPr="00663F05">
        <w:rPr>
          <w:lang w:val="ro-RO"/>
        </w:rPr>
        <w:t>complet</w:t>
      </w:r>
      <w:r w:rsidR="008066A8" w:rsidRPr="00663F05">
        <w:rPr>
          <w:lang w:val="ro-RO"/>
        </w:rPr>
        <w:t>e</w:t>
      </w:r>
      <w:r w:rsidRPr="00663F05">
        <w:rPr>
          <w:lang w:val="ro-RO"/>
        </w:rPr>
        <w:t>a</w:t>
      </w:r>
      <w:r w:rsidR="008066A8" w:rsidRPr="00663F05">
        <w:rPr>
          <w:lang w:val="ro-RO"/>
        </w:rPr>
        <w:t>ză</w:t>
      </w:r>
      <w:r w:rsidRPr="00663F05">
        <w:rPr>
          <w:lang w:val="ro-RO"/>
        </w:rPr>
        <w:t xml:space="preserve"> cu </w:t>
      </w:r>
      <w:r w:rsidR="00EA011F" w:rsidRPr="00663F05">
        <w:rPr>
          <w:lang w:val="ro-RO"/>
        </w:rPr>
        <w:t xml:space="preserve">textul </w:t>
      </w:r>
      <w:r w:rsidRPr="00663F05">
        <w:rPr>
          <w:lang w:val="ro-RO"/>
        </w:rPr>
        <w:t>„(pe suport hârtie sau în formă electronică)”</w:t>
      </w:r>
      <w:r w:rsidR="008066A8" w:rsidRPr="00663F05">
        <w:rPr>
          <w:lang w:val="ro-RO"/>
        </w:rPr>
        <w:t>;</w:t>
      </w:r>
    </w:p>
    <w:p w14:paraId="3E376231" w14:textId="6872D1BE" w:rsidR="008066A8" w:rsidRPr="00663F05" w:rsidRDefault="00EA011F" w:rsidP="00106495">
      <w:pPr>
        <w:ind w:firstLine="567"/>
        <w:jc w:val="both"/>
        <w:rPr>
          <w:lang w:val="ro-RO"/>
        </w:rPr>
      </w:pPr>
      <w:r w:rsidRPr="00663F05">
        <w:rPr>
          <w:lang w:val="ro-RO"/>
        </w:rPr>
        <w:t xml:space="preserve">la </w:t>
      </w:r>
      <w:r w:rsidR="001331FA" w:rsidRPr="00663F05">
        <w:rPr>
          <w:lang w:val="ro-RO"/>
        </w:rPr>
        <w:t>litera e)</w:t>
      </w:r>
      <w:r w:rsidRPr="00663F05">
        <w:rPr>
          <w:lang w:val="ro-RO"/>
        </w:rPr>
        <w:t>,</w:t>
      </w:r>
      <w:r w:rsidR="001331FA" w:rsidRPr="00663F05">
        <w:rPr>
          <w:lang w:val="ro-RO"/>
        </w:rPr>
        <w:t xml:space="preserve"> textul „</w:t>
      </w:r>
      <w:proofErr w:type="spellStart"/>
      <w:r w:rsidR="001331FA" w:rsidRPr="00663F05">
        <w:rPr>
          <w:lang w:val="ro-RO"/>
        </w:rPr>
        <w:t>lit.c</w:t>
      </w:r>
      <w:proofErr w:type="spellEnd"/>
      <w:r w:rsidR="001331FA" w:rsidRPr="00663F05">
        <w:rPr>
          <w:lang w:val="ro-RO"/>
        </w:rPr>
        <w:t>)-g)”</w:t>
      </w:r>
      <w:r w:rsidR="008066A8" w:rsidRPr="00663F05">
        <w:rPr>
          <w:lang w:val="ro-RO"/>
        </w:rPr>
        <w:t xml:space="preserve"> se substituie cu textul „</w:t>
      </w:r>
      <w:proofErr w:type="spellStart"/>
      <w:r w:rsidR="008066A8" w:rsidRPr="00663F05">
        <w:rPr>
          <w:lang w:val="ro-RO"/>
        </w:rPr>
        <w:t>lit.c</w:t>
      </w:r>
      <w:proofErr w:type="spellEnd"/>
      <w:r w:rsidR="008066A8" w:rsidRPr="00663F05">
        <w:rPr>
          <w:lang w:val="ro-RO"/>
        </w:rPr>
        <w:t>), e)-g)”;</w:t>
      </w:r>
    </w:p>
    <w:p w14:paraId="6DBED36E" w14:textId="1588D2EC" w:rsidR="008066A8" w:rsidRPr="00663F05" w:rsidRDefault="00EA011F" w:rsidP="00106495">
      <w:pPr>
        <w:ind w:firstLine="567"/>
        <w:jc w:val="both"/>
        <w:rPr>
          <w:lang w:val="ro-RO"/>
        </w:rPr>
      </w:pPr>
      <w:r w:rsidRPr="00663F05">
        <w:rPr>
          <w:lang w:val="ro-RO"/>
        </w:rPr>
        <w:t xml:space="preserve">la </w:t>
      </w:r>
      <w:r w:rsidR="008066A8" w:rsidRPr="00663F05">
        <w:rPr>
          <w:lang w:val="ro-RO"/>
        </w:rPr>
        <w:t>litera f)</w:t>
      </w:r>
      <w:r w:rsidRPr="00663F05">
        <w:rPr>
          <w:lang w:val="ro-RO"/>
        </w:rPr>
        <w:t>,</w:t>
      </w:r>
      <w:r w:rsidR="008066A8" w:rsidRPr="00663F05">
        <w:rPr>
          <w:lang w:val="ro-RO"/>
        </w:rPr>
        <w:t xml:space="preserve"> textul „lit. b)-g)” se substituie cu textul „</w:t>
      </w:r>
      <w:proofErr w:type="spellStart"/>
      <w:r w:rsidR="008066A8" w:rsidRPr="00663F05">
        <w:rPr>
          <w:lang w:val="ro-RO"/>
        </w:rPr>
        <w:t>lit.b</w:t>
      </w:r>
      <w:proofErr w:type="spellEnd"/>
      <w:r w:rsidR="008066A8" w:rsidRPr="00663F05">
        <w:rPr>
          <w:lang w:val="ro-RO"/>
        </w:rPr>
        <w:t>)-d), f)</w:t>
      </w:r>
      <w:r w:rsidR="006721AF" w:rsidRPr="00663F05">
        <w:rPr>
          <w:lang w:val="ro-RO"/>
        </w:rPr>
        <w:t>,</w:t>
      </w:r>
      <w:r w:rsidR="008066A8" w:rsidRPr="00663F05">
        <w:rPr>
          <w:lang w:val="ro-RO"/>
        </w:rPr>
        <w:t>g)”;</w:t>
      </w:r>
    </w:p>
    <w:p w14:paraId="4CC216CD" w14:textId="3D105810" w:rsidR="001C3187" w:rsidRPr="00663F05" w:rsidRDefault="008066A8" w:rsidP="00106495">
      <w:pPr>
        <w:ind w:firstLine="567"/>
        <w:jc w:val="both"/>
        <w:rPr>
          <w:lang w:val="ro-RO"/>
        </w:rPr>
      </w:pPr>
      <w:r w:rsidRPr="00663F05">
        <w:rPr>
          <w:lang w:val="ro-RO"/>
        </w:rPr>
        <w:t>litera g)</w:t>
      </w:r>
      <w:r w:rsidR="00EA011F" w:rsidRPr="00663F05">
        <w:rPr>
          <w:lang w:val="ro-RO"/>
        </w:rPr>
        <w:t>,</w:t>
      </w:r>
      <w:r w:rsidRPr="00663F05">
        <w:rPr>
          <w:lang w:val="ro-RO"/>
        </w:rPr>
        <w:t xml:space="preserve"> după cuvintele „supusă autorizării” se completează cu </w:t>
      </w:r>
      <w:r w:rsidR="00EA011F" w:rsidRPr="00663F05">
        <w:rPr>
          <w:lang w:val="ro-RO"/>
        </w:rPr>
        <w:t xml:space="preserve">textul </w:t>
      </w:r>
      <w:r w:rsidRPr="00663F05">
        <w:rPr>
          <w:lang w:val="ro-RO"/>
        </w:rPr>
        <w:t>„</w:t>
      </w:r>
      <w:r w:rsidRPr="00663F05">
        <w:rPr>
          <w:color w:val="000000"/>
          <w:lang w:val="ro-RO"/>
        </w:rPr>
        <w:t>conform Legii nr.62/2008</w:t>
      </w:r>
      <w:r w:rsidRPr="00663F05">
        <w:rPr>
          <w:lang w:val="ro-RO"/>
        </w:rPr>
        <w:t xml:space="preserve">”, iar după cuvântul „depune” se completează cu </w:t>
      </w:r>
      <w:r w:rsidR="003C41E3" w:rsidRPr="00663F05">
        <w:rPr>
          <w:lang w:val="ro-RO"/>
        </w:rPr>
        <w:t xml:space="preserve">textul </w:t>
      </w:r>
      <w:r w:rsidRPr="00663F05">
        <w:rPr>
          <w:lang w:val="ro-RO"/>
        </w:rPr>
        <w:t xml:space="preserve"> „(pe suport hârtie sau în formă electronică)”</w:t>
      </w:r>
      <w:r w:rsidR="001C3187" w:rsidRPr="00663F05">
        <w:rPr>
          <w:lang w:val="ro-RO"/>
        </w:rPr>
        <w:t>;</w:t>
      </w:r>
    </w:p>
    <w:p w14:paraId="4CF1896B" w14:textId="370F3DB9" w:rsidR="008066A8" w:rsidRPr="00663F05" w:rsidRDefault="00EA011F" w:rsidP="00106495">
      <w:pPr>
        <w:ind w:firstLine="567"/>
        <w:jc w:val="both"/>
        <w:rPr>
          <w:lang w:val="ro-RO"/>
        </w:rPr>
      </w:pPr>
      <w:r w:rsidRPr="00663F05">
        <w:rPr>
          <w:lang w:val="ro-RO"/>
        </w:rPr>
        <w:t xml:space="preserve">la </w:t>
      </w:r>
      <w:r w:rsidR="001C3187" w:rsidRPr="00663F05">
        <w:rPr>
          <w:lang w:val="ro-RO"/>
        </w:rPr>
        <w:t>litera h)</w:t>
      </w:r>
      <w:r w:rsidRPr="00663F05">
        <w:rPr>
          <w:lang w:val="ro-RO"/>
        </w:rPr>
        <w:t>,</w:t>
      </w:r>
      <w:r w:rsidR="006D4378" w:rsidRPr="00663F05">
        <w:rPr>
          <w:lang w:val="ro-RO"/>
        </w:rPr>
        <w:t xml:space="preserve"> cuvântul „filialele” se substituie cu cuvântul „sucursalele”</w:t>
      </w:r>
      <w:r w:rsidR="00161E5E" w:rsidRPr="00663F05">
        <w:rPr>
          <w:lang w:val="ro-RO"/>
        </w:rPr>
        <w:t>;</w:t>
      </w:r>
    </w:p>
    <w:p w14:paraId="6931AAA1" w14:textId="77777777" w:rsidR="006D4378" w:rsidRPr="00663F05" w:rsidRDefault="006D4378" w:rsidP="00106495">
      <w:pPr>
        <w:ind w:firstLine="567"/>
        <w:jc w:val="both"/>
        <w:rPr>
          <w:lang w:val="ro-RO"/>
        </w:rPr>
      </w:pPr>
    </w:p>
    <w:p w14:paraId="316BDDBF" w14:textId="5EBFA8DD" w:rsidR="006D4378" w:rsidRPr="00663F05" w:rsidRDefault="00EA011F" w:rsidP="00106495">
      <w:pPr>
        <w:ind w:firstLine="567"/>
        <w:jc w:val="both"/>
        <w:rPr>
          <w:lang w:val="ro-RO"/>
        </w:rPr>
      </w:pPr>
      <w:r w:rsidRPr="00663F05">
        <w:rPr>
          <w:lang w:val="ro-RO"/>
        </w:rPr>
        <w:t>4</w:t>
      </w:r>
      <w:r w:rsidR="006D4378" w:rsidRPr="00663F05">
        <w:rPr>
          <w:lang w:val="ro-RO"/>
        </w:rPr>
        <w:t xml:space="preserve">) </w:t>
      </w:r>
      <w:r w:rsidRPr="00663F05">
        <w:rPr>
          <w:lang w:val="ro-RO"/>
        </w:rPr>
        <w:t>P</w:t>
      </w:r>
      <w:r w:rsidR="006D4378" w:rsidRPr="00663F05">
        <w:rPr>
          <w:lang w:val="ro-RO"/>
        </w:rPr>
        <w:t>unctul 2 litera a)</w:t>
      </w:r>
      <w:r w:rsidRPr="00663F05">
        <w:rPr>
          <w:lang w:val="ro-RO"/>
        </w:rPr>
        <w:t>,</w:t>
      </w:r>
      <w:r w:rsidR="006D4378" w:rsidRPr="00663F05">
        <w:rPr>
          <w:lang w:val="ro-RO"/>
        </w:rPr>
        <w:t xml:space="preserve"> după cuv</w:t>
      </w:r>
      <w:r w:rsidR="00FA34E7" w:rsidRPr="00663F05">
        <w:rPr>
          <w:lang w:val="ro-RO"/>
        </w:rPr>
        <w:t>ân</w:t>
      </w:r>
      <w:r w:rsidR="006D4378" w:rsidRPr="00663F05">
        <w:rPr>
          <w:lang w:val="ro-RO"/>
        </w:rPr>
        <w:t>t</w:t>
      </w:r>
      <w:r w:rsidR="00FA34E7" w:rsidRPr="00663F05">
        <w:rPr>
          <w:lang w:val="ro-RO"/>
        </w:rPr>
        <w:t>ul</w:t>
      </w:r>
      <w:r w:rsidR="006D4378" w:rsidRPr="00663F05">
        <w:rPr>
          <w:lang w:val="ro-RO"/>
        </w:rPr>
        <w:t xml:space="preserve"> </w:t>
      </w:r>
      <w:r w:rsidR="00FA34E7" w:rsidRPr="00663F05">
        <w:rPr>
          <w:lang w:val="ro-RO"/>
        </w:rPr>
        <w:t>„</w:t>
      </w:r>
      <w:r w:rsidR="00FA34E7" w:rsidRPr="00663F05">
        <w:rPr>
          <w:iCs/>
          <w:lang w:val="ro-RO"/>
        </w:rPr>
        <w:t>valutare</w:t>
      </w:r>
      <w:r w:rsidR="00FA34E7" w:rsidRPr="00663F05">
        <w:rPr>
          <w:lang w:val="ro-RO"/>
        </w:rPr>
        <w:t>”</w:t>
      </w:r>
      <w:r w:rsidR="006D4378" w:rsidRPr="00663F05">
        <w:rPr>
          <w:lang w:val="ro-RO"/>
        </w:rPr>
        <w:t xml:space="preserve"> </w:t>
      </w:r>
      <w:r w:rsidR="000360D8" w:rsidRPr="00663F05">
        <w:rPr>
          <w:lang w:val="ro-RO"/>
        </w:rPr>
        <w:t>se completează cu textul „</w:t>
      </w:r>
      <w:r w:rsidR="00B569FB" w:rsidRPr="00663F05">
        <w:rPr>
          <w:lang w:val="ro-RO"/>
        </w:rPr>
        <w:t xml:space="preserve"> </w:t>
      </w:r>
      <w:r w:rsidR="000360D8" w:rsidRPr="00663F05">
        <w:rPr>
          <w:lang w:val="ro-RO"/>
        </w:rPr>
        <w:t>, cererea de eliberare a duplicatului autorizației”, iar cuvintele „cererea în cauză” se substituie cu cuvintele „cererile în cauză”</w:t>
      </w:r>
      <w:r w:rsidR="00161E5E" w:rsidRPr="00663F05">
        <w:rPr>
          <w:lang w:val="ro-RO"/>
        </w:rPr>
        <w:t>;</w:t>
      </w:r>
    </w:p>
    <w:p w14:paraId="1226BA83" w14:textId="77777777" w:rsidR="008066A8" w:rsidRPr="00663F05" w:rsidRDefault="008066A8" w:rsidP="00106495">
      <w:pPr>
        <w:ind w:firstLine="567"/>
        <w:jc w:val="both"/>
        <w:rPr>
          <w:lang w:val="ro-RO"/>
        </w:rPr>
      </w:pPr>
    </w:p>
    <w:p w14:paraId="72CDEA0F" w14:textId="79BE0B23" w:rsidR="002D1917" w:rsidRPr="00663F05" w:rsidRDefault="00EA011F" w:rsidP="00106495">
      <w:pPr>
        <w:ind w:firstLine="567"/>
        <w:jc w:val="both"/>
        <w:rPr>
          <w:lang w:val="ro-RO"/>
        </w:rPr>
      </w:pPr>
      <w:r w:rsidRPr="00663F05">
        <w:rPr>
          <w:lang w:val="ro-RO"/>
        </w:rPr>
        <w:t>5</w:t>
      </w:r>
      <w:r w:rsidR="002D1917" w:rsidRPr="00663F05">
        <w:rPr>
          <w:lang w:val="ro-RO"/>
        </w:rPr>
        <w:t xml:space="preserve">) </w:t>
      </w:r>
      <w:r w:rsidRPr="00663F05">
        <w:rPr>
          <w:lang w:val="ro-RO"/>
        </w:rPr>
        <w:t>P</w:t>
      </w:r>
      <w:r w:rsidR="002D1917" w:rsidRPr="00663F05">
        <w:rPr>
          <w:lang w:val="ro-RO"/>
        </w:rPr>
        <w:t>unctul 5</w:t>
      </w:r>
      <w:r w:rsidRPr="00663F05">
        <w:rPr>
          <w:lang w:val="ro-RO"/>
        </w:rPr>
        <w:t>,</w:t>
      </w:r>
      <w:r w:rsidR="002D1917" w:rsidRPr="00663F05">
        <w:rPr>
          <w:lang w:val="ro-RO"/>
        </w:rPr>
        <w:t xml:space="preserve"> după cuvântul „Autorizarea” se completează cu cuvântul „efectuării”, iar cuvântul „</w:t>
      </w:r>
      <w:r w:rsidR="00A418FC" w:rsidRPr="00663F05">
        <w:rPr>
          <w:lang w:val="ro-RO"/>
        </w:rPr>
        <w:t xml:space="preserve">unor </w:t>
      </w:r>
      <w:r w:rsidR="002D1917" w:rsidRPr="00663F05">
        <w:rPr>
          <w:lang w:val="ro-RO"/>
        </w:rPr>
        <w:t>obligațiuni” se substituie cu cuvântul „obligații”</w:t>
      </w:r>
      <w:r w:rsidR="00161E5E" w:rsidRPr="00663F05">
        <w:rPr>
          <w:lang w:val="ro-RO"/>
        </w:rPr>
        <w:t>;</w:t>
      </w:r>
    </w:p>
    <w:p w14:paraId="609943AC" w14:textId="77777777" w:rsidR="002D1917" w:rsidRPr="00663F05" w:rsidRDefault="002D1917" w:rsidP="00106495">
      <w:pPr>
        <w:ind w:firstLine="567"/>
        <w:jc w:val="both"/>
        <w:rPr>
          <w:lang w:val="ro-RO"/>
        </w:rPr>
      </w:pPr>
    </w:p>
    <w:p w14:paraId="72C611FF" w14:textId="5EFC57D1" w:rsidR="001331FA" w:rsidRPr="00663F05" w:rsidRDefault="000A0FE1" w:rsidP="00106495">
      <w:pPr>
        <w:ind w:firstLine="567"/>
        <w:jc w:val="both"/>
        <w:rPr>
          <w:lang w:val="ro-RO"/>
        </w:rPr>
      </w:pPr>
      <w:r w:rsidRPr="00663F05">
        <w:rPr>
          <w:lang w:val="ro-RO"/>
        </w:rPr>
        <w:t>6</w:t>
      </w:r>
      <w:r w:rsidR="002D1917" w:rsidRPr="00663F05">
        <w:rPr>
          <w:lang w:val="ro-RO"/>
        </w:rPr>
        <w:t>) Punctul 5</w:t>
      </w:r>
      <w:r w:rsidR="002D1917" w:rsidRPr="00663F05">
        <w:rPr>
          <w:vertAlign w:val="superscript"/>
          <w:lang w:val="ro-RO"/>
        </w:rPr>
        <w:t>1</w:t>
      </w:r>
      <w:r w:rsidR="001331FA" w:rsidRPr="00663F05">
        <w:rPr>
          <w:lang w:val="ro-RO"/>
        </w:rPr>
        <w:t xml:space="preserve"> </w:t>
      </w:r>
      <w:r w:rsidR="002D1917" w:rsidRPr="00663F05">
        <w:rPr>
          <w:lang w:val="ro-RO"/>
        </w:rPr>
        <w:t>va avea următorul cuprins:</w:t>
      </w:r>
    </w:p>
    <w:p w14:paraId="33AD4EC9" w14:textId="4571AD17" w:rsidR="002D1917" w:rsidRPr="00663F05" w:rsidRDefault="002D1917" w:rsidP="00106495">
      <w:pPr>
        <w:ind w:firstLine="567"/>
        <w:jc w:val="both"/>
        <w:rPr>
          <w:lang w:val="ro-RO"/>
        </w:rPr>
      </w:pPr>
      <w:r w:rsidRPr="00663F05">
        <w:rPr>
          <w:lang w:val="ro-RO"/>
        </w:rPr>
        <w:t>„5</w:t>
      </w:r>
      <w:r w:rsidRPr="00663F05">
        <w:rPr>
          <w:vertAlign w:val="superscript"/>
          <w:lang w:val="ro-RO"/>
        </w:rPr>
        <w:t>1</w:t>
      </w:r>
      <w:r w:rsidRPr="00663F05">
        <w:rPr>
          <w:lang w:val="ro-RO"/>
        </w:rPr>
        <w:t>.</w:t>
      </w:r>
      <w:r w:rsidRPr="00663F05">
        <w:rPr>
          <w:lang w:val="ro-RO" w:eastAsia="ro-MD"/>
        </w:rPr>
        <w:t xml:space="preserve">  </w:t>
      </w:r>
      <w:r w:rsidR="009F03BD">
        <w:rPr>
          <w:lang w:val="ro-RO" w:eastAsia="ro-MD"/>
        </w:rPr>
        <w:t>P</w:t>
      </w:r>
      <w:r w:rsidRPr="00663F05">
        <w:rPr>
          <w:lang w:val="ro-RO" w:eastAsia="ro-MD"/>
        </w:rPr>
        <w:t xml:space="preserve">rezentul regulament </w:t>
      </w:r>
      <w:proofErr w:type="spellStart"/>
      <w:r w:rsidRPr="00663F05">
        <w:rPr>
          <w:lang w:val="ro-RO" w:eastAsia="ro-MD"/>
        </w:rPr>
        <w:t>conţin</w:t>
      </w:r>
      <w:r w:rsidR="009F03BD">
        <w:rPr>
          <w:lang w:val="ro-RO" w:eastAsia="ro-MD"/>
        </w:rPr>
        <w:t>e</w:t>
      </w:r>
      <w:proofErr w:type="spellEnd"/>
      <w:r w:rsidRPr="00663F05">
        <w:rPr>
          <w:lang w:val="ro-RO" w:eastAsia="ro-MD"/>
        </w:rPr>
        <w:t xml:space="preserve"> </w:t>
      </w:r>
      <w:proofErr w:type="spellStart"/>
      <w:r w:rsidRPr="00663F05">
        <w:rPr>
          <w:lang w:val="ro-RO" w:eastAsia="ro-MD"/>
        </w:rPr>
        <w:t>cerinţe</w:t>
      </w:r>
      <w:proofErr w:type="spellEnd"/>
      <w:r w:rsidRPr="00663F05">
        <w:rPr>
          <w:lang w:val="ro-RO" w:eastAsia="ro-MD"/>
        </w:rPr>
        <w:t xml:space="preserve"> din punctul de vedere al reglementării valutare și nu exonerează rezidenții care au obținut a</w:t>
      </w:r>
      <w:r w:rsidRPr="00663F05">
        <w:rPr>
          <w:bCs/>
          <w:lang w:val="ro-RO"/>
        </w:rPr>
        <w:t>utorizațiile BNM pentru efectuarea operațiunilor valutare,</w:t>
      </w:r>
      <w:r w:rsidRPr="00663F05">
        <w:rPr>
          <w:lang w:val="ro-RO"/>
        </w:rPr>
        <w:t xml:space="preserve"> prestatorii de </w:t>
      </w:r>
      <w:r w:rsidRPr="00663F05">
        <w:rPr>
          <w:lang w:val="ro-RO"/>
        </w:rPr>
        <w:lastRenderedPageBreak/>
        <w:t>servicii de plată rezidenți (în continuare - prestatorii SPR)</w:t>
      </w:r>
      <w:r w:rsidR="00161E5E" w:rsidRPr="00663F05">
        <w:rPr>
          <w:lang w:val="ro-RO"/>
        </w:rPr>
        <w:t>,</w:t>
      </w:r>
      <w:r w:rsidRPr="00663F05">
        <w:rPr>
          <w:lang w:val="ro-RO"/>
        </w:rPr>
        <w:t xml:space="preserve"> prin </w:t>
      </w:r>
      <w:r w:rsidR="000D2A01" w:rsidRPr="00663F05">
        <w:rPr>
          <w:lang w:val="ro-RO"/>
        </w:rPr>
        <w:t>intermediul cărora</w:t>
      </w:r>
      <w:r w:rsidRPr="00663F05">
        <w:rPr>
          <w:lang w:val="ro-RO"/>
        </w:rPr>
        <w:t xml:space="preserve"> se realizează operațiunile valutare autorizate</w:t>
      </w:r>
      <w:r w:rsidR="00161E5E" w:rsidRPr="00663F05">
        <w:rPr>
          <w:lang w:val="ro-RO"/>
        </w:rPr>
        <w:t>,</w:t>
      </w:r>
      <w:r w:rsidRPr="00663F05">
        <w:rPr>
          <w:lang w:val="ro-RO"/>
        </w:rPr>
        <w:t xml:space="preserve"> de </w:t>
      </w:r>
      <w:r w:rsidRPr="00663F05">
        <w:rPr>
          <w:lang w:val="ro-RO" w:eastAsia="ro-MD"/>
        </w:rPr>
        <w:t xml:space="preserve">obligația respectării prevederilor aferente operațiunilor valutare respective, stabilite de alte acte normative, precum și de </w:t>
      </w:r>
      <w:r w:rsidRPr="00663F05">
        <w:rPr>
          <w:lang w:val="ro-RO"/>
        </w:rPr>
        <w:t>aplicarea măsurilor conform cerințelor legislației în domeniul prevenirii și combaterii spălării banilor și finanțării terorismului.”</w:t>
      </w:r>
      <w:r w:rsidR="00161E5E" w:rsidRPr="00663F05">
        <w:rPr>
          <w:lang w:val="ro-RO"/>
        </w:rPr>
        <w:t>;</w:t>
      </w:r>
    </w:p>
    <w:p w14:paraId="1AB44545" w14:textId="77777777" w:rsidR="002D1917" w:rsidRPr="00663F05" w:rsidRDefault="002D1917" w:rsidP="00106495">
      <w:pPr>
        <w:ind w:firstLine="567"/>
        <w:jc w:val="both"/>
        <w:rPr>
          <w:lang w:val="ro-RO"/>
        </w:rPr>
      </w:pPr>
    </w:p>
    <w:p w14:paraId="10D23027" w14:textId="3C691400" w:rsidR="002D1917" w:rsidRPr="00663F05" w:rsidRDefault="000A0FE1" w:rsidP="00106495">
      <w:pPr>
        <w:ind w:firstLine="567"/>
        <w:jc w:val="both"/>
        <w:rPr>
          <w:lang w:val="ro-RO"/>
        </w:rPr>
      </w:pPr>
      <w:r w:rsidRPr="00663F05">
        <w:rPr>
          <w:lang w:val="ro-RO"/>
        </w:rPr>
        <w:t>7</w:t>
      </w:r>
      <w:r w:rsidR="002D1917" w:rsidRPr="00663F05">
        <w:rPr>
          <w:lang w:val="ro-RO"/>
        </w:rPr>
        <w:t>) La punctul 7</w:t>
      </w:r>
      <w:r w:rsidRPr="00663F05">
        <w:rPr>
          <w:lang w:val="ro-RO"/>
        </w:rPr>
        <w:t>,</w:t>
      </w:r>
      <w:r w:rsidR="002D1917" w:rsidRPr="00663F05">
        <w:rPr>
          <w:lang w:val="ro-RO"/>
        </w:rPr>
        <w:t xml:space="preserve"> cuvintele „actelor de constituire a rezidentului şi</w:t>
      </w:r>
      <w:r w:rsidR="00AA21DC" w:rsidRPr="00663F05">
        <w:rPr>
          <w:lang w:val="ro-RO"/>
        </w:rPr>
        <w:t>” se exclud</w:t>
      </w:r>
      <w:r w:rsidR="00161E5E" w:rsidRPr="00663F05">
        <w:rPr>
          <w:lang w:val="ro-RO"/>
        </w:rPr>
        <w:t>;</w:t>
      </w:r>
    </w:p>
    <w:p w14:paraId="6A8DF19A" w14:textId="77777777" w:rsidR="002D1917" w:rsidRPr="00663F05" w:rsidRDefault="002D1917" w:rsidP="00106495">
      <w:pPr>
        <w:ind w:firstLine="567"/>
        <w:jc w:val="both"/>
        <w:rPr>
          <w:lang w:val="ro-RO"/>
        </w:rPr>
      </w:pPr>
    </w:p>
    <w:p w14:paraId="627A8BF1" w14:textId="263129E8" w:rsidR="002D1917" w:rsidRPr="00663F05" w:rsidRDefault="000A0FE1" w:rsidP="00106495">
      <w:pPr>
        <w:ind w:firstLine="567"/>
        <w:jc w:val="both"/>
        <w:rPr>
          <w:lang w:val="ro-RO"/>
        </w:rPr>
      </w:pPr>
      <w:r w:rsidRPr="00663F05">
        <w:rPr>
          <w:lang w:val="ro-RO"/>
        </w:rPr>
        <w:t>8</w:t>
      </w:r>
      <w:r w:rsidR="002D1917" w:rsidRPr="00663F05">
        <w:rPr>
          <w:lang w:val="ro-RO"/>
        </w:rPr>
        <w:t>)</w:t>
      </w:r>
      <w:r w:rsidR="00EA31AA" w:rsidRPr="00663F05">
        <w:rPr>
          <w:lang w:val="ro-RO"/>
        </w:rPr>
        <w:t xml:space="preserve"> </w:t>
      </w:r>
      <w:r w:rsidRPr="00663F05">
        <w:rPr>
          <w:lang w:val="ro-RO"/>
        </w:rPr>
        <w:t>P</w:t>
      </w:r>
      <w:r w:rsidR="009F683E" w:rsidRPr="00663F05">
        <w:rPr>
          <w:lang w:val="ro-RO"/>
        </w:rPr>
        <w:t>unctul 8</w:t>
      </w:r>
      <w:r w:rsidRPr="00663F05">
        <w:rPr>
          <w:lang w:val="ro-RO"/>
        </w:rPr>
        <w:t>,</w:t>
      </w:r>
      <w:r w:rsidR="009F683E" w:rsidRPr="00663F05">
        <w:rPr>
          <w:lang w:val="ro-RO"/>
        </w:rPr>
        <w:t xml:space="preserve"> după cuvântul „valutare” se completează cu </w:t>
      </w:r>
      <w:r w:rsidRPr="00663F05">
        <w:rPr>
          <w:lang w:val="ro-RO"/>
        </w:rPr>
        <w:t xml:space="preserve">textul </w:t>
      </w:r>
      <w:r w:rsidR="009F683E" w:rsidRPr="00663F05">
        <w:rPr>
          <w:lang w:val="ro-RO"/>
        </w:rPr>
        <w:t>„ , inclusiv amendamentelor la acestea, precum și a duplicatelor autorizațiilor</w:t>
      </w:r>
      <w:r w:rsidR="00AA21DC" w:rsidRPr="00663F05">
        <w:rPr>
          <w:lang w:val="ro-RO"/>
        </w:rPr>
        <w:t>”</w:t>
      </w:r>
      <w:r w:rsidR="00161E5E" w:rsidRPr="00663F05">
        <w:rPr>
          <w:lang w:val="ro-RO"/>
        </w:rPr>
        <w:t>;</w:t>
      </w:r>
    </w:p>
    <w:p w14:paraId="12578514" w14:textId="77777777" w:rsidR="009F683E" w:rsidRPr="00663F05" w:rsidRDefault="009F683E" w:rsidP="00106495">
      <w:pPr>
        <w:ind w:firstLine="567"/>
        <w:jc w:val="both"/>
        <w:rPr>
          <w:lang w:val="ro-RO"/>
        </w:rPr>
      </w:pPr>
    </w:p>
    <w:p w14:paraId="429912A7" w14:textId="7A20EB4D" w:rsidR="009F683E" w:rsidRPr="00663F05" w:rsidRDefault="000A0FE1" w:rsidP="00106495">
      <w:pPr>
        <w:ind w:firstLine="567"/>
        <w:jc w:val="both"/>
        <w:rPr>
          <w:lang w:val="ro-RO"/>
        </w:rPr>
      </w:pPr>
      <w:r w:rsidRPr="00663F05">
        <w:rPr>
          <w:lang w:val="ro-RO"/>
        </w:rPr>
        <w:t>9</w:t>
      </w:r>
      <w:r w:rsidR="00BC4683" w:rsidRPr="00663F05">
        <w:rPr>
          <w:lang w:val="ro-RO"/>
        </w:rPr>
        <w:t>) S</w:t>
      </w:r>
      <w:r w:rsidR="009F683E" w:rsidRPr="00663F05">
        <w:rPr>
          <w:lang w:val="ro-RO"/>
        </w:rPr>
        <w:t>e completează cu punctele 8</w:t>
      </w:r>
      <w:r w:rsidR="009F683E" w:rsidRPr="00663F05">
        <w:rPr>
          <w:vertAlign w:val="superscript"/>
          <w:lang w:val="ro-RO"/>
        </w:rPr>
        <w:t>2</w:t>
      </w:r>
      <w:r w:rsidR="009F683E" w:rsidRPr="00663F05">
        <w:rPr>
          <w:lang w:val="ro-RO"/>
        </w:rPr>
        <w:t>-8</w:t>
      </w:r>
      <w:r w:rsidR="009F683E" w:rsidRPr="00663F05">
        <w:rPr>
          <w:vertAlign w:val="superscript"/>
          <w:lang w:val="ro-RO"/>
        </w:rPr>
        <w:t xml:space="preserve">4 </w:t>
      </w:r>
      <w:r w:rsidR="00163C48" w:rsidRPr="00663F05">
        <w:rPr>
          <w:lang w:val="ro-RO"/>
        </w:rPr>
        <w:t>cu următorul cuprins:</w:t>
      </w:r>
    </w:p>
    <w:p w14:paraId="056D67F7" w14:textId="214E0FBA" w:rsidR="00163C48" w:rsidRPr="00663F05" w:rsidRDefault="00163C48" w:rsidP="00106495">
      <w:pPr>
        <w:ind w:right="-1" w:firstLine="567"/>
        <w:jc w:val="both"/>
        <w:rPr>
          <w:lang w:val="ro-RO" w:eastAsia="ro-MD"/>
        </w:rPr>
      </w:pPr>
      <w:r w:rsidRPr="00663F05">
        <w:rPr>
          <w:lang w:val="ro-RO"/>
        </w:rPr>
        <w:t>„8</w:t>
      </w:r>
      <w:r w:rsidRPr="00663F05">
        <w:rPr>
          <w:vertAlign w:val="superscript"/>
          <w:lang w:val="ro-RO"/>
        </w:rPr>
        <w:t>2</w:t>
      </w:r>
      <w:r w:rsidRPr="00663F05">
        <w:rPr>
          <w:lang w:val="ro-RO"/>
        </w:rPr>
        <w:t>.</w:t>
      </w:r>
      <w:r w:rsidRPr="00663F05">
        <w:rPr>
          <w:lang w:val="ro-RO" w:eastAsia="ro-MD"/>
        </w:rPr>
        <w:t xml:space="preserve"> </w:t>
      </w:r>
      <w:r w:rsidR="000A0FE1" w:rsidRPr="00663F05">
        <w:rPr>
          <w:lang w:val="ro-RO" w:eastAsia="ro-MD"/>
        </w:rPr>
        <w:t>C</w:t>
      </w:r>
      <w:r w:rsidRPr="00663F05">
        <w:rPr>
          <w:lang w:val="ro-RO" w:eastAsia="ro-MD"/>
        </w:rPr>
        <w:t>ereril</w:t>
      </w:r>
      <w:r w:rsidR="000A0FE1" w:rsidRPr="00663F05">
        <w:rPr>
          <w:lang w:val="ro-RO" w:eastAsia="ro-MD"/>
        </w:rPr>
        <w:t>e</w:t>
      </w:r>
      <w:r w:rsidRPr="00663F05">
        <w:rPr>
          <w:lang w:val="ro-RO" w:eastAsia="ro-MD"/>
        </w:rPr>
        <w:t xml:space="preserve"> de eliberare a autorizației BNM și documentel</w:t>
      </w:r>
      <w:r w:rsidR="000A0FE1" w:rsidRPr="00663F05">
        <w:rPr>
          <w:lang w:val="ro-RO" w:eastAsia="ro-MD"/>
        </w:rPr>
        <w:t>e</w:t>
      </w:r>
      <w:r w:rsidRPr="00663F05">
        <w:rPr>
          <w:lang w:val="ro-RO" w:eastAsia="ro-MD"/>
        </w:rPr>
        <w:t xml:space="preserve"> care se anexează la acestea </w:t>
      </w:r>
      <w:r w:rsidR="000A0FE1" w:rsidRPr="00663F05">
        <w:rPr>
          <w:lang w:val="ro-RO" w:eastAsia="ro-MD"/>
        </w:rPr>
        <w:t xml:space="preserve">se depun la Banca Națională a Moldovei </w:t>
      </w:r>
      <w:r w:rsidRPr="00663F05">
        <w:rPr>
          <w:lang w:val="ro-RO" w:eastAsia="ro-MD"/>
        </w:rPr>
        <w:t>de către persoan</w:t>
      </w:r>
      <w:r w:rsidR="000A0FE1" w:rsidRPr="00663F05">
        <w:rPr>
          <w:lang w:val="ro-RO" w:eastAsia="ro-MD"/>
        </w:rPr>
        <w:t>ele</w:t>
      </w:r>
      <w:r w:rsidRPr="00663F05">
        <w:rPr>
          <w:lang w:val="ro-RO" w:eastAsia="ro-MD"/>
        </w:rPr>
        <w:t xml:space="preserve"> fizic</w:t>
      </w:r>
      <w:r w:rsidR="000A0FE1" w:rsidRPr="00663F05">
        <w:rPr>
          <w:lang w:val="ro-RO" w:eastAsia="ro-MD"/>
        </w:rPr>
        <w:t>e</w:t>
      </w:r>
      <w:r w:rsidRPr="00663F05">
        <w:rPr>
          <w:lang w:val="ro-RO" w:eastAsia="ro-MD"/>
        </w:rPr>
        <w:t xml:space="preserve"> rezident</w:t>
      </w:r>
      <w:r w:rsidR="000A0FE1" w:rsidRPr="00663F05">
        <w:rPr>
          <w:lang w:val="ro-RO" w:eastAsia="ro-MD"/>
        </w:rPr>
        <w:t>e</w:t>
      </w:r>
      <w:r w:rsidRPr="00663F05">
        <w:rPr>
          <w:lang w:val="ro-RO" w:eastAsia="ro-MD"/>
        </w:rPr>
        <w:t xml:space="preserve"> pe suport hârtie sau în formă electronică, iar de către persoanele juridice rezidente și persoanele fizice rezidente care practică o anumită activitate – în formă electronică.</w:t>
      </w:r>
    </w:p>
    <w:p w14:paraId="513A134B" w14:textId="77777777" w:rsidR="00163C48" w:rsidRPr="00663F05" w:rsidRDefault="00163C48" w:rsidP="00106495">
      <w:pPr>
        <w:ind w:right="-1" w:firstLine="567"/>
        <w:jc w:val="both"/>
        <w:rPr>
          <w:lang w:val="ro-RO" w:eastAsia="ro-MD"/>
        </w:rPr>
      </w:pPr>
    </w:p>
    <w:p w14:paraId="3C0316AA" w14:textId="22650B89" w:rsidR="00163C48" w:rsidRPr="00663F05" w:rsidRDefault="00163C48" w:rsidP="00106495">
      <w:pPr>
        <w:ind w:right="-1" w:firstLine="567"/>
        <w:jc w:val="both"/>
        <w:rPr>
          <w:b/>
          <w:bCs/>
          <w:lang w:val="ro-RO" w:eastAsia="ro-MD"/>
        </w:rPr>
      </w:pPr>
      <w:r w:rsidRPr="00663F05">
        <w:rPr>
          <w:lang w:val="ro-RO" w:eastAsia="ro-MD"/>
        </w:rPr>
        <w:t>8</w:t>
      </w:r>
      <w:r w:rsidRPr="00663F05">
        <w:rPr>
          <w:vertAlign w:val="superscript"/>
          <w:lang w:val="ro-RO" w:eastAsia="ro-MD"/>
        </w:rPr>
        <w:t>3</w:t>
      </w:r>
      <w:r w:rsidRPr="00663F05">
        <w:rPr>
          <w:lang w:val="ro-RO" w:eastAsia="ro-MD"/>
        </w:rPr>
        <w:t>. Rezidentul care depune documentele prevăzute de prezentul regulament în formă electronică are obligația să utilizeze semnătura electronică calificată conform</w:t>
      </w:r>
      <w:r w:rsidR="00A60B98">
        <w:rPr>
          <w:lang w:val="ro-RO" w:eastAsia="ro-MD"/>
        </w:rPr>
        <w:t xml:space="preserve"> </w:t>
      </w:r>
      <w:proofErr w:type="spellStart"/>
      <w:r w:rsidR="00A418FC" w:rsidRPr="00663F05">
        <w:rPr>
          <w:lang w:val="en-US" w:eastAsia="ro-MD"/>
        </w:rPr>
        <w:t>Legii</w:t>
      </w:r>
      <w:proofErr w:type="spellEnd"/>
      <w:r w:rsidR="00A418FC" w:rsidRPr="00663F05">
        <w:rPr>
          <w:lang w:val="en-US" w:eastAsia="ro-MD"/>
        </w:rPr>
        <w:t xml:space="preserve"> </w:t>
      </w:r>
      <w:proofErr w:type="spellStart"/>
      <w:r w:rsidR="00A418FC" w:rsidRPr="00663F05">
        <w:rPr>
          <w:lang w:val="en-US" w:eastAsia="ro-MD"/>
        </w:rPr>
        <w:t>nr</w:t>
      </w:r>
      <w:proofErr w:type="spellEnd"/>
      <w:r w:rsidR="00A418FC" w:rsidRPr="00663F05">
        <w:rPr>
          <w:lang w:val="en-US" w:eastAsia="ro-MD"/>
        </w:rPr>
        <w:t>.</w:t>
      </w:r>
      <w:r w:rsidR="00A418FC" w:rsidRPr="0019380F">
        <w:rPr>
          <w:rStyle w:val="TitleChar"/>
          <w:b w:val="0"/>
        </w:rPr>
        <w:t>124</w:t>
      </w:r>
      <w:r w:rsidR="00A418FC" w:rsidRPr="00663F05">
        <w:rPr>
          <w:lang w:val="en-US" w:eastAsia="ro-MD"/>
        </w:rPr>
        <w:t xml:space="preserve">/2022 </w:t>
      </w:r>
      <w:proofErr w:type="spellStart"/>
      <w:r w:rsidR="00A418FC" w:rsidRPr="00663F05">
        <w:rPr>
          <w:lang w:val="en-US" w:eastAsia="ro-MD"/>
        </w:rPr>
        <w:t>privind</w:t>
      </w:r>
      <w:proofErr w:type="spellEnd"/>
      <w:r w:rsidR="00A418FC" w:rsidRPr="00663F05">
        <w:rPr>
          <w:lang w:val="en-US" w:eastAsia="ro-MD"/>
        </w:rPr>
        <w:t xml:space="preserve"> </w:t>
      </w:r>
      <w:proofErr w:type="spellStart"/>
      <w:r w:rsidR="00A418FC" w:rsidRPr="00663F05">
        <w:rPr>
          <w:lang w:val="en-US" w:eastAsia="ro-MD"/>
        </w:rPr>
        <w:t>identificarea</w:t>
      </w:r>
      <w:proofErr w:type="spellEnd"/>
      <w:r w:rsidR="00A418FC" w:rsidRPr="00663F05">
        <w:rPr>
          <w:lang w:val="en-US" w:eastAsia="ro-MD"/>
        </w:rPr>
        <w:t xml:space="preserve"> </w:t>
      </w:r>
      <w:proofErr w:type="spellStart"/>
      <w:r w:rsidR="00A418FC" w:rsidRPr="00663F05">
        <w:rPr>
          <w:lang w:val="en-US" w:eastAsia="ro-MD"/>
        </w:rPr>
        <w:t>electronică</w:t>
      </w:r>
      <w:proofErr w:type="spellEnd"/>
      <w:r w:rsidR="00A418FC" w:rsidRPr="00663F05">
        <w:rPr>
          <w:lang w:val="en-US" w:eastAsia="ro-MD"/>
        </w:rPr>
        <w:t xml:space="preserve"> </w:t>
      </w:r>
      <w:proofErr w:type="spellStart"/>
      <w:r w:rsidR="00A418FC" w:rsidRPr="00663F05">
        <w:rPr>
          <w:lang w:val="en-US" w:eastAsia="ro-MD"/>
        </w:rPr>
        <w:t>şi</w:t>
      </w:r>
      <w:proofErr w:type="spellEnd"/>
      <w:r w:rsidR="00A418FC" w:rsidRPr="00663F05">
        <w:rPr>
          <w:lang w:val="en-US" w:eastAsia="ro-MD"/>
        </w:rPr>
        <w:t xml:space="preserve"> </w:t>
      </w:r>
      <w:proofErr w:type="spellStart"/>
      <w:r w:rsidR="00A418FC" w:rsidRPr="00663F05">
        <w:rPr>
          <w:lang w:val="en-US" w:eastAsia="ro-MD"/>
        </w:rPr>
        <w:t>serviciile</w:t>
      </w:r>
      <w:proofErr w:type="spellEnd"/>
      <w:r w:rsidR="00A418FC" w:rsidRPr="00663F05">
        <w:rPr>
          <w:lang w:val="en-US" w:eastAsia="ro-MD"/>
        </w:rPr>
        <w:t xml:space="preserve"> de </w:t>
      </w:r>
      <w:proofErr w:type="spellStart"/>
      <w:r w:rsidR="00A418FC" w:rsidRPr="00663F05">
        <w:rPr>
          <w:lang w:val="en-US" w:eastAsia="ro-MD"/>
        </w:rPr>
        <w:t>încredere</w:t>
      </w:r>
      <w:proofErr w:type="spellEnd"/>
      <w:r w:rsidR="00A418FC" w:rsidRPr="00663F05">
        <w:rPr>
          <w:lang w:val="en-US" w:eastAsia="ro-MD"/>
        </w:rPr>
        <w:t xml:space="preserve"> (</w:t>
      </w:r>
      <w:proofErr w:type="spellStart"/>
      <w:r w:rsidR="00A418FC" w:rsidRPr="00663F05">
        <w:rPr>
          <w:lang w:val="en-US" w:eastAsia="ro-MD"/>
        </w:rPr>
        <w:t>în</w:t>
      </w:r>
      <w:proofErr w:type="spellEnd"/>
      <w:r w:rsidR="00A418FC" w:rsidRPr="00663F05">
        <w:rPr>
          <w:lang w:val="en-US" w:eastAsia="ro-MD"/>
        </w:rPr>
        <w:t xml:space="preserve"> </w:t>
      </w:r>
      <w:proofErr w:type="spellStart"/>
      <w:r w:rsidR="00A418FC" w:rsidRPr="00663F05">
        <w:rPr>
          <w:lang w:val="en-US" w:eastAsia="ro-MD"/>
        </w:rPr>
        <w:t>continuare</w:t>
      </w:r>
      <w:proofErr w:type="spellEnd"/>
      <w:r w:rsidR="00A418FC" w:rsidRPr="00663F05">
        <w:rPr>
          <w:lang w:val="en-US" w:eastAsia="ro-MD"/>
        </w:rPr>
        <w:t xml:space="preserve"> – </w:t>
      </w:r>
      <w:proofErr w:type="spellStart"/>
      <w:r w:rsidR="00A418FC" w:rsidRPr="00663F05">
        <w:rPr>
          <w:lang w:val="en-US" w:eastAsia="ro-MD"/>
        </w:rPr>
        <w:t>Legii</w:t>
      </w:r>
      <w:proofErr w:type="spellEnd"/>
      <w:r w:rsidR="00A418FC" w:rsidRPr="00663F05">
        <w:rPr>
          <w:lang w:val="en-US" w:eastAsia="ro-MD"/>
        </w:rPr>
        <w:t xml:space="preserve"> nr.124/2022)</w:t>
      </w:r>
      <w:r w:rsidRPr="00663F05">
        <w:rPr>
          <w:b/>
          <w:bCs/>
          <w:lang w:val="ro-RO" w:eastAsia="ro-MD"/>
        </w:rPr>
        <w:t>.</w:t>
      </w:r>
    </w:p>
    <w:p w14:paraId="13F17F88" w14:textId="77777777" w:rsidR="0019380F" w:rsidRPr="0019380F" w:rsidRDefault="0019380F" w:rsidP="0019380F">
      <w:pPr>
        <w:spacing w:line="276" w:lineRule="auto"/>
        <w:ind w:firstLine="567"/>
        <w:rPr>
          <w:highlight w:val="yellow"/>
          <w:lang w:val="en-US"/>
        </w:rPr>
      </w:pPr>
    </w:p>
    <w:p w14:paraId="089E3DDA" w14:textId="101F183C" w:rsidR="0019380F" w:rsidRPr="002F7A4B" w:rsidRDefault="0019380F" w:rsidP="0019380F">
      <w:pPr>
        <w:spacing w:line="276" w:lineRule="auto"/>
        <w:ind w:firstLine="567"/>
        <w:rPr>
          <w:lang w:val="en-US"/>
        </w:rPr>
      </w:pPr>
      <w:r w:rsidRPr="002F7A4B">
        <w:rPr>
          <w:lang w:val="en-US"/>
        </w:rPr>
        <w:t>8</w:t>
      </w:r>
      <w:r w:rsidRPr="002F7A4B">
        <w:rPr>
          <w:vertAlign w:val="superscript"/>
          <w:lang w:val="en-US"/>
        </w:rPr>
        <w:t>4</w:t>
      </w:r>
      <w:r w:rsidRPr="002F7A4B">
        <w:rPr>
          <w:lang w:val="en-US"/>
        </w:rPr>
        <w:t xml:space="preserve">. </w:t>
      </w:r>
      <w:proofErr w:type="spellStart"/>
      <w:r w:rsidRPr="002F7A4B">
        <w:rPr>
          <w:lang w:val="en-US"/>
        </w:rPr>
        <w:t>Drept</w:t>
      </w:r>
      <w:proofErr w:type="spellEnd"/>
      <w:r w:rsidRPr="002F7A4B">
        <w:rPr>
          <w:lang w:val="en-US"/>
        </w:rPr>
        <w:t xml:space="preserve"> </w:t>
      </w:r>
      <w:proofErr w:type="spellStart"/>
      <w:r w:rsidRPr="002F7A4B">
        <w:rPr>
          <w:lang w:val="en-US"/>
        </w:rPr>
        <w:t>condiţii</w:t>
      </w:r>
      <w:proofErr w:type="spellEnd"/>
      <w:r w:rsidRPr="002F7A4B">
        <w:rPr>
          <w:lang w:val="en-US"/>
        </w:rPr>
        <w:t xml:space="preserve"> de </w:t>
      </w:r>
      <w:proofErr w:type="spellStart"/>
      <w:r w:rsidRPr="002F7A4B">
        <w:rPr>
          <w:lang w:val="en-US"/>
        </w:rPr>
        <w:t>autorizare</w:t>
      </w:r>
      <w:proofErr w:type="spellEnd"/>
      <w:r w:rsidRPr="002F7A4B">
        <w:rPr>
          <w:lang w:val="en-US"/>
        </w:rPr>
        <w:t xml:space="preserve"> </w:t>
      </w:r>
      <w:proofErr w:type="spellStart"/>
      <w:r w:rsidRPr="002F7A4B">
        <w:rPr>
          <w:lang w:val="en-US"/>
        </w:rPr>
        <w:t>pentru</w:t>
      </w:r>
      <w:proofErr w:type="spellEnd"/>
      <w:r w:rsidRPr="002F7A4B">
        <w:rPr>
          <w:lang w:val="en-US"/>
        </w:rPr>
        <w:t xml:space="preserve"> </w:t>
      </w:r>
      <w:proofErr w:type="spellStart"/>
      <w:r w:rsidRPr="002F7A4B">
        <w:rPr>
          <w:lang w:val="en-US"/>
        </w:rPr>
        <w:t>operațiunile</w:t>
      </w:r>
      <w:proofErr w:type="spellEnd"/>
      <w:r w:rsidRPr="002F7A4B">
        <w:rPr>
          <w:lang w:val="en-US"/>
        </w:rPr>
        <w:t xml:space="preserve"> </w:t>
      </w:r>
      <w:proofErr w:type="spellStart"/>
      <w:r w:rsidRPr="002F7A4B">
        <w:rPr>
          <w:lang w:val="en-US"/>
        </w:rPr>
        <w:t>valutare</w:t>
      </w:r>
      <w:proofErr w:type="spellEnd"/>
      <w:r w:rsidRPr="002F7A4B">
        <w:rPr>
          <w:lang w:val="en-US"/>
        </w:rPr>
        <w:t xml:space="preserve"> indicate la pct.3 </w:t>
      </w:r>
      <w:proofErr w:type="spellStart"/>
      <w:r w:rsidRPr="002F7A4B">
        <w:rPr>
          <w:lang w:val="en-US"/>
        </w:rPr>
        <w:t>sunt</w:t>
      </w:r>
      <w:proofErr w:type="spellEnd"/>
      <w:r w:rsidRPr="002F7A4B">
        <w:rPr>
          <w:lang w:val="en-US"/>
        </w:rPr>
        <w:t>:</w:t>
      </w:r>
    </w:p>
    <w:p w14:paraId="39B786C6" w14:textId="77777777" w:rsidR="0019380F" w:rsidRPr="002F7A4B" w:rsidRDefault="0019380F" w:rsidP="0019380F">
      <w:pPr>
        <w:spacing w:line="276" w:lineRule="auto"/>
        <w:ind w:firstLine="600"/>
        <w:rPr>
          <w:lang w:val="en-US"/>
        </w:rPr>
      </w:pPr>
      <w:r w:rsidRPr="002F7A4B">
        <w:rPr>
          <w:lang w:val="en-US"/>
        </w:rPr>
        <w:t xml:space="preserve">a) </w:t>
      </w:r>
      <w:proofErr w:type="spellStart"/>
      <w:proofErr w:type="gramStart"/>
      <w:r w:rsidRPr="002F7A4B">
        <w:rPr>
          <w:lang w:val="en-US"/>
        </w:rPr>
        <w:t>respectarea</w:t>
      </w:r>
      <w:proofErr w:type="spellEnd"/>
      <w:proofErr w:type="gramEnd"/>
      <w:r w:rsidRPr="002F7A4B">
        <w:rPr>
          <w:rFonts w:eastAsiaTheme="minorHAnsi"/>
          <w:lang w:val="en-US"/>
        </w:rPr>
        <w:t xml:space="preserve">, </w:t>
      </w:r>
      <w:proofErr w:type="spellStart"/>
      <w:r w:rsidRPr="002F7A4B">
        <w:rPr>
          <w:rFonts w:eastAsiaTheme="minorHAnsi"/>
          <w:lang w:val="en-US"/>
        </w:rPr>
        <w:t>după</w:t>
      </w:r>
      <w:proofErr w:type="spellEnd"/>
      <w:r w:rsidRPr="002F7A4B">
        <w:rPr>
          <w:rFonts w:eastAsiaTheme="minorHAnsi"/>
          <w:lang w:val="en-US"/>
        </w:rPr>
        <w:t xml:space="preserve"> </w:t>
      </w:r>
      <w:proofErr w:type="spellStart"/>
      <w:r w:rsidRPr="002F7A4B">
        <w:rPr>
          <w:rFonts w:eastAsiaTheme="minorHAnsi"/>
          <w:lang w:val="en-US"/>
        </w:rPr>
        <w:t>caz</w:t>
      </w:r>
      <w:proofErr w:type="spellEnd"/>
      <w:r w:rsidRPr="002F7A4B">
        <w:rPr>
          <w:rFonts w:eastAsiaTheme="minorHAnsi"/>
          <w:lang w:val="en-US"/>
        </w:rPr>
        <w:t>,</w:t>
      </w:r>
      <w:r w:rsidRPr="002F7A4B">
        <w:rPr>
          <w:lang w:val="en-US"/>
        </w:rPr>
        <w:t xml:space="preserve"> a </w:t>
      </w:r>
      <w:proofErr w:type="spellStart"/>
      <w:r w:rsidRPr="002F7A4B">
        <w:rPr>
          <w:lang w:val="en-US"/>
        </w:rPr>
        <w:t>prevederilor</w:t>
      </w:r>
      <w:proofErr w:type="spellEnd"/>
      <w:r w:rsidRPr="002F7A4B">
        <w:rPr>
          <w:lang w:val="en-US"/>
        </w:rPr>
        <w:t xml:space="preserve"> </w:t>
      </w:r>
      <w:proofErr w:type="spellStart"/>
      <w:r w:rsidRPr="002F7A4B">
        <w:rPr>
          <w:lang w:val="en-US"/>
        </w:rPr>
        <w:t>punctelor</w:t>
      </w:r>
      <w:proofErr w:type="spellEnd"/>
      <w:r w:rsidRPr="002F7A4B">
        <w:rPr>
          <w:lang w:val="en-US"/>
        </w:rPr>
        <w:t xml:space="preserve"> 3</w:t>
      </w:r>
      <w:r w:rsidRPr="002F7A4B">
        <w:rPr>
          <w:vertAlign w:val="superscript"/>
          <w:lang w:val="en-US"/>
        </w:rPr>
        <w:t>2</w:t>
      </w:r>
      <w:r w:rsidRPr="002F7A4B">
        <w:rPr>
          <w:lang w:val="en-US"/>
        </w:rPr>
        <w:t>, 3</w:t>
      </w:r>
      <w:r w:rsidRPr="002F7A4B">
        <w:rPr>
          <w:vertAlign w:val="superscript"/>
          <w:lang w:val="en-US"/>
        </w:rPr>
        <w:t>3</w:t>
      </w:r>
      <w:r w:rsidRPr="002F7A4B">
        <w:rPr>
          <w:lang w:val="en-US"/>
        </w:rPr>
        <w:t>, 4, 4</w:t>
      </w:r>
      <w:r w:rsidRPr="002F7A4B">
        <w:rPr>
          <w:vertAlign w:val="superscript"/>
          <w:lang w:val="en-US"/>
        </w:rPr>
        <w:t>1</w:t>
      </w:r>
      <w:r w:rsidRPr="002F7A4B">
        <w:rPr>
          <w:lang w:val="en-US"/>
        </w:rPr>
        <w:t>, 8</w:t>
      </w:r>
      <w:r w:rsidRPr="002F7A4B">
        <w:rPr>
          <w:vertAlign w:val="superscript"/>
          <w:lang w:val="en-US"/>
        </w:rPr>
        <w:t>2</w:t>
      </w:r>
      <w:r w:rsidRPr="002F7A4B">
        <w:rPr>
          <w:lang w:val="en-US"/>
        </w:rPr>
        <w:t xml:space="preserve"> </w:t>
      </w:r>
      <w:proofErr w:type="spellStart"/>
      <w:r w:rsidRPr="002F7A4B">
        <w:rPr>
          <w:lang w:val="en-US"/>
        </w:rPr>
        <w:t>și</w:t>
      </w:r>
      <w:proofErr w:type="spellEnd"/>
      <w:r w:rsidRPr="002F7A4B">
        <w:rPr>
          <w:lang w:val="en-US"/>
        </w:rPr>
        <w:t xml:space="preserve"> 8</w:t>
      </w:r>
      <w:r w:rsidRPr="002F7A4B">
        <w:rPr>
          <w:vertAlign w:val="superscript"/>
          <w:lang w:val="en-US"/>
        </w:rPr>
        <w:t>3</w:t>
      </w:r>
      <w:r w:rsidRPr="002F7A4B">
        <w:rPr>
          <w:lang w:val="en-US"/>
        </w:rPr>
        <w:t>;</w:t>
      </w:r>
    </w:p>
    <w:p w14:paraId="7465F648" w14:textId="0AD18F05" w:rsidR="00163C48" w:rsidRPr="00663F05" w:rsidRDefault="0019380F" w:rsidP="0019380F">
      <w:pPr>
        <w:ind w:firstLine="567"/>
        <w:jc w:val="both"/>
        <w:rPr>
          <w:lang w:val="ro-RO"/>
        </w:rPr>
      </w:pPr>
      <w:r w:rsidRPr="002F7A4B">
        <w:rPr>
          <w:lang w:val="en-US"/>
        </w:rPr>
        <w:t xml:space="preserve">b) </w:t>
      </w:r>
      <w:proofErr w:type="spellStart"/>
      <w:r w:rsidRPr="002F7A4B">
        <w:rPr>
          <w:lang w:val="en-US"/>
        </w:rPr>
        <w:t>realizarea</w:t>
      </w:r>
      <w:proofErr w:type="spellEnd"/>
      <w:r w:rsidRPr="002F7A4B">
        <w:rPr>
          <w:lang w:val="en-US"/>
        </w:rPr>
        <w:t xml:space="preserve"> </w:t>
      </w:r>
      <w:proofErr w:type="spellStart"/>
      <w:r w:rsidRPr="002F7A4B">
        <w:rPr>
          <w:lang w:val="en-US"/>
        </w:rPr>
        <w:t>operațiunii</w:t>
      </w:r>
      <w:proofErr w:type="spellEnd"/>
      <w:r w:rsidRPr="002F7A4B">
        <w:rPr>
          <w:lang w:val="en-US"/>
        </w:rPr>
        <w:t xml:space="preserve"> </w:t>
      </w:r>
      <w:proofErr w:type="spellStart"/>
      <w:r w:rsidRPr="002F7A4B">
        <w:rPr>
          <w:lang w:val="en-US"/>
        </w:rPr>
        <w:t>valutare</w:t>
      </w:r>
      <w:proofErr w:type="spellEnd"/>
      <w:r w:rsidRPr="002F7A4B">
        <w:rPr>
          <w:lang w:val="en-US"/>
        </w:rPr>
        <w:t xml:space="preserve"> nu </w:t>
      </w:r>
      <w:proofErr w:type="spellStart"/>
      <w:r w:rsidRPr="002F7A4B">
        <w:rPr>
          <w:lang w:val="en-US"/>
        </w:rPr>
        <w:t>va</w:t>
      </w:r>
      <w:proofErr w:type="spellEnd"/>
      <w:r w:rsidRPr="002F7A4B">
        <w:rPr>
          <w:lang w:val="en-US"/>
        </w:rPr>
        <w:t xml:space="preserve"> </w:t>
      </w:r>
      <w:proofErr w:type="spellStart"/>
      <w:r w:rsidRPr="002F7A4B">
        <w:rPr>
          <w:lang w:val="en-US"/>
        </w:rPr>
        <w:t>avea</w:t>
      </w:r>
      <w:proofErr w:type="spellEnd"/>
      <w:r w:rsidRPr="002F7A4B">
        <w:rPr>
          <w:lang w:val="en-US"/>
        </w:rPr>
        <w:t xml:space="preserve"> ca </w:t>
      </w:r>
      <w:proofErr w:type="spellStart"/>
      <w:r w:rsidRPr="002F7A4B">
        <w:rPr>
          <w:lang w:val="en-US"/>
        </w:rPr>
        <w:t>și</w:t>
      </w:r>
      <w:proofErr w:type="spellEnd"/>
      <w:r w:rsidRPr="002F7A4B">
        <w:rPr>
          <w:lang w:val="en-US"/>
        </w:rPr>
        <w:t xml:space="preserve"> </w:t>
      </w:r>
      <w:proofErr w:type="spellStart"/>
      <w:r w:rsidRPr="002F7A4B">
        <w:rPr>
          <w:lang w:val="en-US"/>
        </w:rPr>
        <w:t>consecință</w:t>
      </w:r>
      <w:proofErr w:type="spellEnd"/>
      <w:r w:rsidRPr="002F7A4B">
        <w:rPr>
          <w:lang w:val="en-US"/>
        </w:rPr>
        <w:t xml:space="preserve"> </w:t>
      </w:r>
      <w:proofErr w:type="spellStart"/>
      <w:r w:rsidRPr="002F7A4B">
        <w:rPr>
          <w:lang w:val="en-US"/>
        </w:rPr>
        <w:t>afectarea</w:t>
      </w:r>
      <w:proofErr w:type="spellEnd"/>
      <w:r w:rsidRPr="002F7A4B">
        <w:rPr>
          <w:lang w:val="en-US"/>
        </w:rPr>
        <w:t xml:space="preserve"> </w:t>
      </w:r>
      <w:proofErr w:type="spellStart"/>
      <w:r w:rsidRPr="002F7A4B">
        <w:rPr>
          <w:lang w:val="en-US"/>
        </w:rPr>
        <w:t>stabilității</w:t>
      </w:r>
      <w:proofErr w:type="spellEnd"/>
      <w:r w:rsidRPr="002F7A4B">
        <w:rPr>
          <w:lang w:val="en-US"/>
        </w:rPr>
        <w:t xml:space="preserve"> </w:t>
      </w:r>
      <w:proofErr w:type="spellStart"/>
      <w:r w:rsidRPr="002F7A4B">
        <w:rPr>
          <w:lang w:val="en-US"/>
        </w:rPr>
        <w:t>și</w:t>
      </w:r>
      <w:proofErr w:type="spellEnd"/>
      <w:r w:rsidRPr="002F7A4B">
        <w:rPr>
          <w:lang w:val="en-US"/>
        </w:rPr>
        <w:t xml:space="preserve"> </w:t>
      </w:r>
      <w:proofErr w:type="spellStart"/>
      <w:r w:rsidRPr="002F7A4B">
        <w:rPr>
          <w:lang w:val="en-US"/>
        </w:rPr>
        <w:t>viabilității</w:t>
      </w:r>
      <w:proofErr w:type="spellEnd"/>
      <w:r w:rsidRPr="002F7A4B">
        <w:rPr>
          <w:lang w:val="en-US"/>
        </w:rPr>
        <w:t xml:space="preserve"> </w:t>
      </w:r>
      <w:proofErr w:type="spellStart"/>
      <w:r w:rsidRPr="002F7A4B">
        <w:rPr>
          <w:lang w:val="en-US"/>
        </w:rPr>
        <w:t>sistemului</w:t>
      </w:r>
      <w:proofErr w:type="spellEnd"/>
      <w:r w:rsidRPr="002F7A4B">
        <w:rPr>
          <w:lang w:val="en-US"/>
        </w:rPr>
        <w:t xml:space="preserve"> </w:t>
      </w:r>
      <w:proofErr w:type="spellStart"/>
      <w:r w:rsidRPr="002F7A4B">
        <w:rPr>
          <w:lang w:val="en-US"/>
        </w:rPr>
        <w:t>bancar</w:t>
      </w:r>
      <w:proofErr w:type="spellEnd"/>
      <w:r w:rsidRPr="002F7A4B">
        <w:rPr>
          <w:lang w:val="en-US"/>
        </w:rPr>
        <w:t xml:space="preserve"> al </w:t>
      </w:r>
      <w:proofErr w:type="spellStart"/>
      <w:r w:rsidRPr="002F7A4B">
        <w:rPr>
          <w:lang w:val="en-US"/>
        </w:rPr>
        <w:t>Republicii</w:t>
      </w:r>
      <w:proofErr w:type="spellEnd"/>
      <w:r w:rsidRPr="002F7A4B">
        <w:rPr>
          <w:lang w:val="en-US"/>
        </w:rPr>
        <w:t xml:space="preserve"> Moldova</w:t>
      </w:r>
      <w:r w:rsidR="002D3350" w:rsidRPr="002F7A4B">
        <w:rPr>
          <w:lang w:val="en-US"/>
        </w:rPr>
        <w:t xml:space="preserve">, </w:t>
      </w:r>
      <w:proofErr w:type="spellStart"/>
      <w:r w:rsidR="002D3350" w:rsidRPr="002F7A4B">
        <w:rPr>
          <w:lang w:val="en-US"/>
        </w:rPr>
        <w:t>în</w:t>
      </w:r>
      <w:proofErr w:type="spellEnd"/>
      <w:r w:rsidR="002D3350" w:rsidRPr="002F7A4B">
        <w:rPr>
          <w:lang w:val="en-US"/>
        </w:rPr>
        <w:t xml:space="preserve"> particular nu </w:t>
      </w:r>
      <w:proofErr w:type="spellStart"/>
      <w:r w:rsidR="002D3350" w:rsidRPr="002F7A4B">
        <w:rPr>
          <w:lang w:val="en-US"/>
        </w:rPr>
        <w:t>va</w:t>
      </w:r>
      <w:proofErr w:type="spellEnd"/>
      <w:r w:rsidR="002D3350" w:rsidRPr="002F7A4B">
        <w:rPr>
          <w:lang w:val="en-US"/>
        </w:rPr>
        <w:t xml:space="preserve"> </w:t>
      </w:r>
      <w:proofErr w:type="spellStart"/>
      <w:r w:rsidR="002D3350" w:rsidRPr="002F7A4B">
        <w:rPr>
          <w:lang w:val="en-US"/>
        </w:rPr>
        <w:t>expune</w:t>
      </w:r>
      <w:proofErr w:type="spellEnd"/>
      <w:r w:rsidRPr="002F7A4B">
        <w:rPr>
          <w:lang w:val="en-US"/>
        </w:rPr>
        <w:t xml:space="preserve"> </w:t>
      </w:r>
      <w:proofErr w:type="spellStart"/>
      <w:r w:rsidRPr="002F7A4B">
        <w:rPr>
          <w:lang w:val="en-US"/>
        </w:rPr>
        <w:t>sistemul</w:t>
      </w:r>
      <w:proofErr w:type="spellEnd"/>
      <w:r w:rsidRPr="002F7A4B">
        <w:rPr>
          <w:lang w:val="en-US"/>
        </w:rPr>
        <w:t xml:space="preserve"> </w:t>
      </w:r>
      <w:proofErr w:type="spellStart"/>
      <w:r w:rsidRPr="002F7A4B">
        <w:rPr>
          <w:lang w:val="en-US"/>
        </w:rPr>
        <w:t>bancar</w:t>
      </w:r>
      <w:proofErr w:type="spellEnd"/>
      <w:r w:rsidRPr="002F7A4B">
        <w:rPr>
          <w:lang w:val="en-US"/>
        </w:rPr>
        <w:t xml:space="preserve"> al </w:t>
      </w:r>
      <w:proofErr w:type="spellStart"/>
      <w:r w:rsidRPr="002F7A4B">
        <w:rPr>
          <w:lang w:val="en-US"/>
        </w:rPr>
        <w:t>Republicii</w:t>
      </w:r>
      <w:proofErr w:type="spellEnd"/>
      <w:r w:rsidRPr="002F7A4B">
        <w:rPr>
          <w:lang w:val="en-US"/>
        </w:rPr>
        <w:t xml:space="preserve"> Moldova la </w:t>
      </w:r>
      <w:proofErr w:type="spellStart"/>
      <w:r w:rsidRPr="002F7A4B">
        <w:rPr>
          <w:lang w:val="en-US"/>
        </w:rPr>
        <w:t>riscuri</w:t>
      </w:r>
      <w:proofErr w:type="spellEnd"/>
      <w:r w:rsidRPr="002F7A4B">
        <w:rPr>
          <w:lang w:val="en-US"/>
        </w:rPr>
        <w:t xml:space="preserve"> </w:t>
      </w:r>
      <w:proofErr w:type="spellStart"/>
      <w:r w:rsidRPr="002F7A4B">
        <w:rPr>
          <w:lang w:val="en-US"/>
        </w:rPr>
        <w:t>semnificative</w:t>
      </w:r>
      <w:proofErr w:type="spellEnd"/>
      <w:r w:rsidRPr="002F7A4B">
        <w:rPr>
          <w:lang w:val="en-US"/>
        </w:rPr>
        <w:t xml:space="preserve"> </w:t>
      </w:r>
      <w:proofErr w:type="spellStart"/>
      <w:r w:rsidRPr="002F7A4B">
        <w:rPr>
          <w:lang w:val="en-US"/>
        </w:rPr>
        <w:t>capabile</w:t>
      </w:r>
      <w:proofErr w:type="spellEnd"/>
      <w:r w:rsidRPr="002F7A4B">
        <w:rPr>
          <w:lang w:val="en-US"/>
        </w:rPr>
        <w:t xml:space="preserve"> </w:t>
      </w:r>
      <w:proofErr w:type="spellStart"/>
      <w:r w:rsidRPr="002F7A4B">
        <w:rPr>
          <w:lang w:val="en-US"/>
        </w:rPr>
        <w:t>să</w:t>
      </w:r>
      <w:proofErr w:type="spellEnd"/>
      <w:r w:rsidRPr="002F7A4B">
        <w:rPr>
          <w:lang w:val="en-US"/>
        </w:rPr>
        <w:t xml:space="preserve"> </w:t>
      </w:r>
      <w:proofErr w:type="spellStart"/>
      <w:r w:rsidRPr="002F7A4B">
        <w:rPr>
          <w:lang w:val="en-US"/>
        </w:rPr>
        <w:t>perturbeze</w:t>
      </w:r>
      <w:proofErr w:type="spellEnd"/>
      <w:r w:rsidRPr="002F7A4B">
        <w:rPr>
          <w:lang w:val="en-US"/>
        </w:rPr>
        <w:t xml:space="preserve"> </w:t>
      </w:r>
      <w:proofErr w:type="spellStart"/>
      <w:r w:rsidRPr="002F7A4B">
        <w:rPr>
          <w:lang w:val="en-US"/>
        </w:rPr>
        <w:t>buna</w:t>
      </w:r>
      <w:proofErr w:type="spellEnd"/>
      <w:r w:rsidRPr="002F7A4B">
        <w:rPr>
          <w:lang w:val="en-US"/>
        </w:rPr>
        <w:t xml:space="preserve"> </w:t>
      </w:r>
      <w:proofErr w:type="spellStart"/>
      <w:r w:rsidRPr="002F7A4B">
        <w:rPr>
          <w:lang w:val="en-US"/>
        </w:rPr>
        <w:t>funcționare</w:t>
      </w:r>
      <w:proofErr w:type="spellEnd"/>
      <w:r w:rsidRPr="002F7A4B">
        <w:rPr>
          <w:lang w:val="en-US"/>
        </w:rPr>
        <w:t xml:space="preserve"> a </w:t>
      </w:r>
      <w:proofErr w:type="spellStart"/>
      <w:r w:rsidRPr="002F7A4B">
        <w:rPr>
          <w:lang w:val="en-US"/>
        </w:rPr>
        <w:t>acestuia</w:t>
      </w:r>
      <w:proofErr w:type="spellEnd"/>
      <w:r w:rsidRPr="002F7A4B">
        <w:rPr>
          <w:lang w:val="en-US"/>
        </w:rPr>
        <w:t xml:space="preserve">, cum </w:t>
      </w:r>
      <w:proofErr w:type="spellStart"/>
      <w:r w:rsidRPr="002F7A4B">
        <w:rPr>
          <w:lang w:val="en-US"/>
        </w:rPr>
        <w:t>ar</w:t>
      </w:r>
      <w:proofErr w:type="spellEnd"/>
      <w:r w:rsidRPr="002F7A4B">
        <w:rPr>
          <w:lang w:val="en-US"/>
        </w:rPr>
        <w:t xml:space="preserve"> fi, </w:t>
      </w:r>
      <w:proofErr w:type="spellStart"/>
      <w:r w:rsidRPr="002F7A4B">
        <w:rPr>
          <w:lang w:val="en-US"/>
        </w:rPr>
        <w:t>riscul</w:t>
      </w:r>
      <w:proofErr w:type="spellEnd"/>
      <w:r w:rsidRPr="002F7A4B">
        <w:rPr>
          <w:lang w:val="en-US"/>
        </w:rPr>
        <w:t xml:space="preserve"> de imagine, </w:t>
      </w:r>
      <w:proofErr w:type="spellStart"/>
      <w:r w:rsidRPr="002F7A4B">
        <w:rPr>
          <w:lang w:val="en-US"/>
        </w:rPr>
        <w:t>riscul</w:t>
      </w:r>
      <w:proofErr w:type="spellEnd"/>
      <w:r w:rsidRPr="002F7A4B">
        <w:rPr>
          <w:lang w:val="en-US"/>
        </w:rPr>
        <w:t xml:space="preserve"> </w:t>
      </w:r>
      <w:proofErr w:type="spellStart"/>
      <w:r w:rsidRPr="002F7A4B">
        <w:rPr>
          <w:lang w:val="en-US"/>
        </w:rPr>
        <w:t>întreruperii</w:t>
      </w:r>
      <w:proofErr w:type="spellEnd"/>
      <w:r w:rsidRPr="002F7A4B">
        <w:rPr>
          <w:lang w:val="en-US"/>
        </w:rPr>
        <w:t xml:space="preserve"> </w:t>
      </w:r>
      <w:proofErr w:type="spellStart"/>
      <w:r w:rsidRPr="002F7A4B">
        <w:rPr>
          <w:lang w:val="en-US"/>
        </w:rPr>
        <w:t>relațiilor</w:t>
      </w:r>
      <w:proofErr w:type="spellEnd"/>
      <w:r w:rsidRPr="002F7A4B">
        <w:rPr>
          <w:lang w:val="en-US"/>
        </w:rPr>
        <w:t xml:space="preserve"> de </w:t>
      </w:r>
      <w:proofErr w:type="spellStart"/>
      <w:r w:rsidRPr="002F7A4B">
        <w:rPr>
          <w:lang w:val="en-US"/>
        </w:rPr>
        <w:t>corespondență</w:t>
      </w:r>
      <w:proofErr w:type="spellEnd"/>
      <w:r w:rsidRPr="002F7A4B">
        <w:rPr>
          <w:lang w:val="en-US"/>
        </w:rPr>
        <w:t xml:space="preserve"> </w:t>
      </w:r>
      <w:proofErr w:type="spellStart"/>
      <w:r w:rsidRPr="002F7A4B">
        <w:rPr>
          <w:lang w:val="en-US"/>
        </w:rPr>
        <w:t>bancară</w:t>
      </w:r>
      <w:proofErr w:type="spellEnd"/>
      <w:r w:rsidRPr="002F7A4B">
        <w:rPr>
          <w:lang w:val="en-US"/>
        </w:rPr>
        <w:t xml:space="preserve"> cu </w:t>
      </w:r>
      <w:proofErr w:type="spellStart"/>
      <w:r w:rsidRPr="002F7A4B">
        <w:rPr>
          <w:lang w:val="en-US"/>
        </w:rPr>
        <w:t>instituțiile</w:t>
      </w:r>
      <w:proofErr w:type="spellEnd"/>
      <w:r w:rsidRPr="002F7A4B">
        <w:rPr>
          <w:lang w:val="en-US"/>
        </w:rPr>
        <w:t xml:space="preserve"> </w:t>
      </w:r>
      <w:proofErr w:type="spellStart"/>
      <w:r w:rsidRPr="002F7A4B">
        <w:rPr>
          <w:lang w:val="en-US"/>
        </w:rPr>
        <w:t>financiare</w:t>
      </w:r>
      <w:proofErr w:type="spellEnd"/>
      <w:proofErr w:type="gramStart"/>
      <w:r w:rsidRPr="002F7A4B">
        <w:rPr>
          <w:lang w:val="en-US"/>
        </w:rPr>
        <w:t xml:space="preserve">  </w:t>
      </w:r>
      <w:proofErr w:type="spellStart"/>
      <w:r w:rsidRPr="002F7A4B">
        <w:rPr>
          <w:lang w:val="en-US"/>
        </w:rPr>
        <w:t>interna</w:t>
      </w:r>
      <w:proofErr w:type="gramEnd"/>
      <w:r w:rsidRPr="002F7A4B">
        <w:rPr>
          <w:lang w:val="en-US"/>
        </w:rPr>
        <w:t>ționale</w:t>
      </w:r>
      <w:proofErr w:type="spellEnd"/>
      <w:r w:rsidRPr="002F7A4B">
        <w:rPr>
          <w:lang w:val="en-US"/>
        </w:rPr>
        <w:t xml:space="preserve">, </w:t>
      </w:r>
      <w:proofErr w:type="spellStart"/>
      <w:r w:rsidRPr="002F7A4B">
        <w:rPr>
          <w:lang w:val="en-US"/>
        </w:rPr>
        <w:t>riscul</w:t>
      </w:r>
      <w:proofErr w:type="spellEnd"/>
      <w:r w:rsidRPr="002F7A4B">
        <w:rPr>
          <w:lang w:val="en-US"/>
        </w:rPr>
        <w:t xml:space="preserve"> de </w:t>
      </w:r>
      <w:proofErr w:type="spellStart"/>
      <w:r w:rsidRPr="002F7A4B">
        <w:rPr>
          <w:lang w:val="en-US"/>
        </w:rPr>
        <w:t>aplicare</w:t>
      </w:r>
      <w:proofErr w:type="spellEnd"/>
      <w:r w:rsidRPr="002F7A4B">
        <w:rPr>
          <w:lang w:val="en-US"/>
        </w:rPr>
        <w:t xml:space="preserve"> a </w:t>
      </w:r>
      <w:proofErr w:type="spellStart"/>
      <w:r w:rsidRPr="002F7A4B">
        <w:rPr>
          <w:lang w:val="en-US"/>
        </w:rPr>
        <w:t>sancțiunilor</w:t>
      </w:r>
      <w:proofErr w:type="spellEnd"/>
      <w:r w:rsidRPr="002F7A4B">
        <w:rPr>
          <w:lang w:val="en-US"/>
        </w:rPr>
        <w:t xml:space="preserve"> </w:t>
      </w:r>
      <w:proofErr w:type="spellStart"/>
      <w:r w:rsidRPr="002F7A4B">
        <w:rPr>
          <w:lang w:val="en-US"/>
        </w:rPr>
        <w:t>primare</w:t>
      </w:r>
      <w:proofErr w:type="spellEnd"/>
      <w:r w:rsidRPr="002F7A4B">
        <w:rPr>
          <w:lang w:val="en-US"/>
        </w:rPr>
        <w:t xml:space="preserve"> </w:t>
      </w:r>
      <w:proofErr w:type="spellStart"/>
      <w:r w:rsidRPr="002F7A4B">
        <w:rPr>
          <w:lang w:val="en-US"/>
        </w:rPr>
        <w:t>sau</w:t>
      </w:r>
      <w:proofErr w:type="spellEnd"/>
      <w:r w:rsidRPr="002F7A4B">
        <w:rPr>
          <w:lang w:val="en-US"/>
        </w:rPr>
        <w:t xml:space="preserve"> </w:t>
      </w:r>
      <w:proofErr w:type="spellStart"/>
      <w:r w:rsidRPr="002F7A4B">
        <w:rPr>
          <w:lang w:val="en-US"/>
        </w:rPr>
        <w:t>secundare</w:t>
      </w:r>
      <w:proofErr w:type="spellEnd"/>
      <w:r w:rsidRPr="002F7A4B">
        <w:rPr>
          <w:lang w:val="en-US"/>
        </w:rPr>
        <w:t xml:space="preserve"> etc.”</w:t>
      </w:r>
      <w:r w:rsidR="00161E5E" w:rsidRPr="002F7A4B">
        <w:rPr>
          <w:lang w:val="ro-RO"/>
        </w:rPr>
        <w:t>;</w:t>
      </w:r>
    </w:p>
    <w:p w14:paraId="06A6248B" w14:textId="77777777" w:rsidR="00163C48" w:rsidRPr="00663F05" w:rsidRDefault="00163C48" w:rsidP="00106495">
      <w:pPr>
        <w:ind w:firstLine="567"/>
        <w:jc w:val="both"/>
        <w:rPr>
          <w:lang w:val="ro-RO"/>
        </w:rPr>
      </w:pPr>
    </w:p>
    <w:p w14:paraId="2ED489B1" w14:textId="395E77CB" w:rsidR="000461A3" w:rsidRPr="00663F05" w:rsidRDefault="000A0FE1" w:rsidP="00106495">
      <w:pPr>
        <w:ind w:firstLine="567"/>
        <w:jc w:val="both"/>
        <w:rPr>
          <w:lang w:val="ro-RO"/>
        </w:rPr>
      </w:pPr>
      <w:r w:rsidRPr="00663F05">
        <w:rPr>
          <w:lang w:val="ro-RO"/>
        </w:rPr>
        <w:t>10</w:t>
      </w:r>
      <w:r w:rsidR="00163C48" w:rsidRPr="00663F05">
        <w:rPr>
          <w:lang w:val="ro-RO"/>
        </w:rPr>
        <w:t>)</w:t>
      </w:r>
      <w:r w:rsidR="000461A3" w:rsidRPr="00663F05">
        <w:rPr>
          <w:lang w:val="ro-RO"/>
        </w:rPr>
        <w:t xml:space="preserve"> La punctul 9 litera a)</w:t>
      </w:r>
      <w:r w:rsidRPr="00663F05">
        <w:rPr>
          <w:lang w:val="ro-RO"/>
        </w:rPr>
        <w:t>,</w:t>
      </w:r>
      <w:r w:rsidR="000461A3" w:rsidRPr="00663F05">
        <w:rPr>
          <w:lang w:val="ro-RO"/>
        </w:rPr>
        <w:t xml:space="preserve"> cuvintele „băncii </w:t>
      </w:r>
      <w:proofErr w:type="spellStart"/>
      <w:r w:rsidR="000461A3" w:rsidRPr="00663F05">
        <w:rPr>
          <w:lang w:val="ro-RO"/>
        </w:rPr>
        <w:t>licenţiate</w:t>
      </w:r>
      <w:proofErr w:type="spellEnd"/>
      <w:r w:rsidR="000461A3" w:rsidRPr="00663F05">
        <w:rPr>
          <w:lang w:val="ro-RO"/>
        </w:rPr>
        <w:t xml:space="preserve"> </w:t>
      </w:r>
      <w:proofErr w:type="spellStart"/>
      <w:r w:rsidR="000461A3" w:rsidRPr="00663F05">
        <w:rPr>
          <w:lang w:val="ro-RO"/>
        </w:rPr>
        <w:t>şi</w:t>
      </w:r>
      <w:proofErr w:type="spellEnd"/>
      <w:r w:rsidR="000461A3" w:rsidRPr="00663F05">
        <w:rPr>
          <w:lang w:val="ro-RO"/>
        </w:rPr>
        <w:t xml:space="preserve"> prestatorului SPR nebancar” se substituie cu cuvintele „</w:t>
      </w:r>
      <w:r w:rsidR="007B4324" w:rsidRPr="00B37FA6">
        <w:rPr>
          <w:lang w:val="ro-RO"/>
        </w:rPr>
        <w:t>persoanei juridice rezidente activitatea căreia, conform Legii</w:t>
      </w:r>
      <w:r w:rsidR="007B4324" w:rsidRPr="00B37FA6">
        <w:rPr>
          <w:iCs/>
          <w:lang w:val="ro-RO"/>
        </w:rPr>
        <w:t xml:space="preserve"> nr. 548/1995 </w:t>
      </w:r>
      <w:r w:rsidR="007B4324" w:rsidRPr="00B37FA6">
        <w:rPr>
          <w:lang w:val="ro-RO" w:eastAsia="ro-MD"/>
        </w:rPr>
        <w:t>cu privire la Banca Națională a Moldovei</w:t>
      </w:r>
      <w:r w:rsidR="007B4324" w:rsidRPr="00B37FA6">
        <w:rPr>
          <w:iCs/>
          <w:lang w:val="ro-RO"/>
        </w:rPr>
        <w:t>,</w:t>
      </w:r>
      <w:r w:rsidR="007B4324" w:rsidRPr="00B37FA6">
        <w:rPr>
          <w:lang w:val="ro-RO"/>
        </w:rPr>
        <w:t xml:space="preserve"> este licențiată, reglementată și supravegheată de B</w:t>
      </w:r>
      <w:r w:rsidR="00B37FA6">
        <w:rPr>
          <w:lang w:val="ro-RO"/>
        </w:rPr>
        <w:t xml:space="preserve">anca </w:t>
      </w:r>
      <w:r w:rsidR="007B4324" w:rsidRPr="00B37FA6">
        <w:rPr>
          <w:lang w:val="ro-RO"/>
        </w:rPr>
        <w:t>N</w:t>
      </w:r>
      <w:r w:rsidR="00B37FA6">
        <w:rPr>
          <w:lang w:val="ro-RO"/>
        </w:rPr>
        <w:t xml:space="preserve">ațională a </w:t>
      </w:r>
      <w:r w:rsidR="007B4324" w:rsidRPr="00B37FA6">
        <w:rPr>
          <w:lang w:val="ro-RO"/>
        </w:rPr>
        <w:t>M</w:t>
      </w:r>
      <w:r w:rsidR="00B37FA6">
        <w:rPr>
          <w:lang w:val="ro-RO"/>
        </w:rPr>
        <w:t>oldovei</w:t>
      </w:r>
      <w:r w:rsidR="000461A3" w:rsidRPr="00663F05">
        <w:rPr>
          <w:lang w:val="ro-RO"/>
        </w:rPr>
        <w:t>”</w:t>
      </w:r>
      <w:r w:rsidR="00161E5E" w:rsidRPr="00663F05">
        <w:rPr>
          <w:lang w:val="ro-RO"/>
        </w:rPr>
        <w:t>;</w:t>
      </w:r>
    </w:p>
    <w:p w14:paraId="2AB310B0" w14:textId="77777777" w:rsidR="000461A3" w:rsidRPr="00663F05" w:rsidRDefault="000461A3" w:rsidP="00106495">
      <w:pPr>
        <w:ind w:firstLine="567"/>
        <w:jc w:val="both"/>
        <w:rPr>
          <w:lang w:val="ro-RO"/>
        </w:rPr>
      </w:pPr>
    </w:p>
    <w:p w14:paraId="3293EB0F" w14:textId="7B2DDBA9" w:rsidR="001417C7" w:rsidRPr="00663F05" w:rsidRDefault="000A0FE1" w:rsidP="00106495">
      <w:pPr>
        <w:ind w:firstLine="567"/>
        <w:jc w:val="both"/>
        <w:rPr>
          <w:lang w:val="ro-RO"/>
        </w:rPr>
      </w:pPr>
      <w:r w:rsidRPr="00663F05">
        <w:rPr>
          <w:lang w:val="ro-RO"/>
        </w:rPr>
        <w:t>11</w:t>
      </w:r>
      <w:r w:rsidR="000461A3" w:rsidRPr="00663F05">
        <w:rPr>
          <w:lang w:val="ro-RO"/>
        </w:rPr>
        <w:t>) Punctul 11</w:t>
      </w:r>
    </w:p>
    <w:p w14:paraId="6FAD5DFC" w14:textId="2950DB68" w:rsidR="00163C48" w:rsidRPr="00663F05" w:rsidRDefault="000461A3" w:rsidP="00106495">
      <w:pPr>
        <w:ind w:firstLine="567"/>
        <w:jc w:val="both"/>
        <w:rPr>
          <w:lang w:val="ro-RO"/>
        </w:rPr>
      </w:pPr>
      <w:r w:rsidRPr="00663F05">
        <w:rPr>
          <w:lang w:val="ro-RO"/>
        </w:rPr>
        <w:t>subpunctul 1):</w:t>
      </w:r>
    </w:p>
    <w:p w14:paraId="68FB8DF2" w14:textId="37B7A542" w:rsidR="000461A3" w:rsidRPr="00663F05" w:rsidRDefault="000A0FE1" w:rsidP="00106495">
      <w:pPr>
        <w:ind w:firstLine="567"/>
        <w:jc w:val="both"/>
        <w:rPr>
          <w:lang w:val="ro-RO"/>
        </w:rPr>
      </w:pPr>
      <w:r w:rsidRPr="00663F05">
        <w:rPr>
          <w:lang w:val="ro-RO"/>
        </w:rPr>
        <w:t xml:space="preserve">la </w:t>
      </w:r>
      <w:r w:rsidR="000461A3" w:rsidRPr="00663F05">
        <w:rPr>
          <w:lang w:val="ro-RO"/>
        </w:rPr>
        <w:t>litera a)</w:t>
      </w:r>
      <w:r w:rsidRPr="00663F05">
        <w:rPr>
          <w:lang w:val="ro-RO"/>
        </w:rPr>
        <w:t>,</w:t>
      </w:r>
      <w:r w:rsidR="000461A3" w:rsidRPr="00663F05">
        <w:rPr>
          <w:lang w:val="ro-RO"/>
        </w:rPr>
        <w:t xml:space="preserve"> textul „7, 8 şi 16” se substituie cu textul „7, 8, 15</w:t>
      </w:r>
      <w:r w:rsidR="000461A3" w:rsidRPr="00663F05">
        <w:rPr>
          <w:vertAlign w:val="superscript"/>
          <w:lang w:val="ro-RO"/>
        </w:rPr>
        <w:t>1</w:t>
      </w:r>
      <w:r w:rsidR="000461A3" w:rsidRPr="00663F05">
        <w:rPr>
          <w:lang w:val="ro-RO"/>
        </w:rPr>
        <w:t xml:space="preserve"> şi 16”</w:t>
      </w:r>
      <w:r w:rsidR="00161E5E" w:rsidRPr="00663F05">
        <w:rPr>
          <w:lang w:val="ro-RO"/>
        </w:rPr>
        <w:t>;</w:t>
      </w:r>
    </w:p>
    <w:p w14:paraId="1581716E" w14:textId="1B4B981D" w:rsidR="000461A3" w:rsidRPr="00663F05" w:rsidRDefault="000A0FE1" w:rsidP="00106495">
      <w:pPr>
        <w:ind w:firstLine="567"/>
        <w:jc w:val="both"/>
        <w:rPr>
          <w:lang w:val="ro-RO"/>
        </w:rPr>
      </w:pPr>
      <w:r w:rsidRPr="00663F05">
        <w:rPr>
          <w:lang w:val="ro-RO"/>
        </w:rPr>
        <w:t xml:space="preserve">la </w:t>
      </w:r>
      <w:r w:rsidR="000461A3" w:rsidRPr="00663F05">
        <w:rPr>
          <w:lang w:val="ro-RO"/>
        </w:rPr>
        <w:t>litera b)</w:t>
      </w:r>
      <w:r w:rsidRPr="00663F05">
        <w:rPr>
          <w:lang w:val="ro-RO"/>
        </w:rPr>
        <w:t>,</w:t>
      </w:r>
      <w:r w:rsidR="000461A3" w:rsidRPr="00663F05">
        <w:rPr>
          <w:lang w:val="ro-RO"/>
        </w:rPr>
        <w:t xml:space="preserve"> textul „</w:t>
      </w:r>
      <w:r w:rsidR="001417C7" w:rsidRPr="00663F05">
        <w:rPr>
          <w:lang w:val="ro-RO"/>
        </w:rPr>
        <w:t>8, 9 şi 16</w:t>
      </w:r>
      <w:r w:rsidR="000461A3" w:rsidRPr="00663F05">
        <w:rPr>
          <w:lang w:val="ro-RO"/>
        </w:rPr>
        <w:t xml:space="preserve">”  </w:t>
      </w:r>
      <w:r w:rsidR="001417C7" w:rsidRPr="00663F05">
        <w:rPr>
          <w:lang w:val="ro-RO"/>
        </w:rPr>
        <w:t>se substituie cu textul „8, 9, 15</w:t>
      </w:r>
      <w:r w:rsidR="001417C7" w:rsidRPr="00663F05">
        <w:rPr>
          <w:vertAlign w:val="superscript"/>
          <w:lang w:val="ro-RO"/>
        </w:rPr>
        <w:t>1</w:t>
      </w:r>
      <w:r w:rsidR="001417C7" w:rsidRPr="00663F05">
        <w:rPr>
          <w:lang w:val="ro-RO"/>
        </w:rPr>
        <w:t xml:space="preserve"> şi 16”</w:t>
      </w:r>
      <w:r w:rsidR="00161E5E" w:rsidRPr="00663F05">
        <w:rPr>
          <w:lang w:val="ro-RO"/>
        </w:rPr>
        <w:t>;</w:t>
      </w:r>
    </w:p>
    <w:p w14:paraId="21E94DBF" w14:textId="3E1760C9" w:rsidR="001417C7" w:rsidRPr="00663F05" w:rsidRDefault="000A0FE1" w:rsidP="00106495">
      <w:pPr>
        <w:ind w:firstLine="567"/>
        <w:jc w:val="both"/>
        <w:rPr>
          <w:lang w:val="ro-RO"/>
        </w:rPr>
      </w:pPr>
      <w:r w:rsidRPr="00663F05">
        <w:rPr>
          <w:lang w:val="ro-RO"/>
        </w:rPr>
        <w:t xml:space="preserve">la </w:t>
      </w:r>
      <w:r w:rsidR="001417C7" w:rsidRPr="00663F05">
        <w:rPr>
          <w:lang w:val="ro-RO"/>
        </w:rPr>
        <w:t>litera c)</w:t>
      </w:r>
      <w:r w:rsidRPr="00663F05">
        <w:rPr>
          <w:lang w:val="ro-RO"/>
        </w:rPr>
        <w:t>,</w:t>
      </w:r>
      <w:r w:rsidR="001417C7" w:rsidRPr="00663F05">
        <w:rPr>
          <w:lang w:val="ro-RO"/>
        </w:rPr>
        <w:t xml:space="preserve"> textul „11 şi 16” se substituie cu textul „11, 15</w:t>
      </w:r>
      <w:r w:rsidR="001417C7" w:rsidRPr="00663F05">
        <w:rPr>
          <w:vertAlign w:val="superscript"/>
          <w:lang w:val="ro-RO"/>
        </w:rPr>
        <w:t>1</w:t>
      </w:r>
      <w:r w:rsidR="001417C7" w:rsidRPr="00663F05">
        <w:rPr>
          <w:lang w:val="ro-RO"/>
        </w:rPr>
        <w:t xml:space="preserve"> şi 16”</w:t>
      </w:r>
      <w:r w:rsidR="00161E5E" w:rsidRPr="00663F05">
        <w:rPr>
          <w:lang w:val="ro-RO"/>
        </w:rPr>
        <w:t>;</w:t>
      </w:r>
    </w:p>
    <w:p w14:paraId="0E58687D" w14:textId="21E8C71A" w:rsidR="001417C7" w:rsidRPr="00663F05" w:rsidRDefault="000A0FE1" w:rsidP="00106495">
      <w:pPr>
        <w:ind w:firstLine="567"/>
        <w:jc w:val="both"/>
        <w:rPr>
          <w:lang w:val="ro-RO"/>
        </w:rPr>
      </w:pPr>
      <w:r w:rsidRPr="00663F05">
        <w:rPr>
          <w:lang w:val="ro-RO"/>
        </w:rPr>
        <w:t xml:space="preserve">la </w:t>
      </w:r>
      <w:r w:rsidR="001417C7" w:rsidRPr="00663F05">
        <w:rPr>
          <w:lang w:val="ro-RO"/>
        </w:rPr>
        <w:t>litera d)</w:t>
      </w:r>
      <w:r w:rsidRPr="00663F05">
        <w:rPr>
          <w:lang w:val="ro-RO"/>
        </w:rPr>
        <w:t>,</w:t>
      </w:r>
      <w:r w:rsidR="001417C7" w:rsidRPr="00663F05">
        <w:rPr>
          <w:lang w:val="ro-RO"/>
        </w:rPr>
        <w:t xml:space="preserve"> textul „10 şi 16” se substituie cu textul „10, 15</w:t>
      </w:r>
      <w:r w:rsidR="001417C7" w:rsidRPr="00663F05">
        <w:rPr>
          <w:vertAlign w:val="superscript"/>
          <w:lang w:val="ro-RO"/>
        </w:rPr>
        <w:t>1</w:t>
      </w:r>
      <w:r w:rsidR="001417C7" w:rsidRPr="00663F05">
        <w:rPr>
          <w:lang w:val="ro-RO"/>
        </w:rPr>
        <w:t xml:space="preserve"> şi 16”</w:t>
      </w:r>
      <w:r w:rsidR="00161E5E" w:rsidRPr="00663F05">
        <w:rPr>
          <w:lang w:val="ro-RO"/>
        </w:rPr>
        <w:t>;</w:t>
      </w:r>
    </w:p>
    <w:p w14:paraId="70AD3D8D" w14:textId="778C8703" w:rsidR="001417C7" w:rsidRPr="00663F05" w:rsidRDefault="000A0FE1" w:rsidP="00106495">
      <w:pPr>
        <w:ind w:firstLine="567"/>
        <w:jc w:val="both"/>
        <w:rPr>
          <w:lang w:val="ro-RO"/>
        </w:rPr>
      </w:pPr>
      <w:r w:rsidRPr="00663F05">
        <w:rPr>
          <w:lang w:val="ro-RO"/>
        </w:rPr>
        <w:t xml:space="preserve">la </w:t>
      </w:r>
      <w:r w:rsidR="001417C7" w:rsidRPr="00663F05">
        <w:rPr>
          <w:lang w:val="ro-RO"/>
        </w:rPr>
        <w:t>litera e)</w:t>
      </w:r>
      <w:r w:rsidRPr="00663F05">
        <w:rPr>
          <w:lang w:val="ro-RO"/>
        </w:rPr>
        <w:t>,</w:t>
      </w:r>
      <w:r w:rsidR="001417C7" w:rsidRPr="00663F05">
        <w:rPr>
          <w:lang w:val="ro-RO"/>
        </w:rPr>
        <w:t xml:space="preserve"> textul „11 şi 16” se substituie cu textul „11, 15</w:t>
      </w:r>
      <w:r w:rsidR="001417C7" w:rsidRPr="00663F05">
        <w:rPr>
          <w:vertAlign w:val="superscript"/>
          <w:lang w:val="ro-RO"/>
        </w:rPr>
        <w:t>1</w:t>
      </w:r>
      <w:r w:rsidR="001417C7" w:rsidRPr="00663F05">
        <w:rPr>
          <w:lang w:val="ro-RO"/>
        </w:rPr>
        <w:t xml:space="preserve"> şi 16”;</w:t>
      </w:r>
    </w:p>
    <w:p w14:paraId="411F48A0" w14:textId="7A2B003E" w:rsidR="001417C7" w:rsidRPr="00663F05" w:rsidRDefault="001417C7" w:rsidP="00106495">
      <w:pPr>
        <w:ind w:firstLine="567"/>
        <w:jc w:val="both"/>
        <w:rPr>
          <w:lang w:val="ro-RO"/>
        </w:rPr>
      </w:pPr>
      <w:r w:rsidRPr="00663F05">
        <w:rPr>
          <w:lang w:val="ro-RO"/>
        </w:rPr>
        <w:t>la s</w:t>
      </w:r>
      <w:r w:rsidR="00610E8E" w:rsidRPr="00663F05">
        <w:rPr>
          <w:lang w:val="ro-RO"/>
        </w:rPr>
        <w:t>u</w:t>
      </w:r>
      <w:r w:rsidRPr="00663F05">
        <w:rPr>
          <w:lang w:val="ro-RO"/>
        </w:rPr>
        <w:t>bpunctul 3)</w:t>
      </w:r>
      <w:r w:rsidR="000A0FE1" w:rsidRPr="00663F05">
        <w:rPr>
          <w:lang w:val="ro-RO"/>
        </w:rPr>
        <w:t>,</w:t>
      </w:r>
      <w:r w:rsidRPr="00663F05">
        <w:rPr>
          <w:lang w:val="ro-RO"/>
        </w:rPr>
        <w:t xml:space="preserve"> textul „</w:t>
      </w:r>
      <w:r w:rsidR="006D6C2E" w:rsidRPr="00663F05">
        <w:rPr>
          <w:lang w:val="ro-RO"/>
        </w:rPr>
        <w:t>13 şi 16</w:t>
      </w:r>
      <w:r w:rsidRPr="00663F05">
        <w:rPr>
          <w:lang w:val="ro-RO"/>
        </w:rPr>
        <w:t>” se substituie cu textul „13, 15</w:t>
      </w:r>
      <w:r w:rsidRPr="00663F05">
        <w:rPr>
          <w:vertAlign w:val="superscript"/>
          <w:lang w:val="ro-RO"/>
        </w:rPr>
        <w:t>1</w:t>
      </w:r>
      <w:r w:rsidRPr="00663F05">
        <w:rPr>
          <w:lang w:val="ro-RO"/>
        </w:rPr>
        <w:t xml:space="preserve"> şi 16”</w:t>
      </w:r>
      <w:r w:rsidR="00161E5E" w:rsidRPr="00663F05">
        <w:rPr>
          <w:lang w:val="ro-RO"/>
        </w:rPr>
        <w:t>;</w:t>
      </w:r>
    </w:p>
    <w:p w14:paraId="68320C72" w14:textId="5EB53585" w:rsidR="006D6C2E" w:rsidRPr="00663F05" w:rsidRDefault="006D6C2E" w:rsidP="00106495">
      <w:pPr>
        <w:ind w:firstLine="567"/>
        <w:jc w:val="both"/>
        <w:rPr>
          <w:lang w:val="ro-RO"/>
        </w:rPr>
      </w:pPr>
      <w:r w:rsidRPr="00663F05">
        <w:rPr>
          <w:lang w:val="ro-RO"/>
        </w:rPr>
        <w:t>la subpunctul 4)</w:t>
      </w:r>
      <w:r w:rsidR="000A0FE1" w:rsidRPr="00663F05">
        <w:rPr>
          <w:lang w:val="ro-RO"/>
        </w:rPr>
        <w:t>,</w:t>
      </w:r>
      <w:r w:rsidRPr="00663F05">
        <w:rPr>
          <w:lang w:val="ro-RO"/>
        </w:rPr>
        <w:t xml:space="preserve"> textul „</w:t>
      </w:r>
      <w:r w:rsidR="008850C4" w:rsidRPr="00663F05">
        <w:rPr>
          <w:lang w:val="ro-RO"/>
        </w:rPr>
        <w:t>14, 15</w:t>
      </w:r>
      <w:r w:rsidR="008850C4" w:rsidRPr="00663F05">
        <w:rPr>
          <w:vertAlign w:val="superscript"/>
          <w:lang w:val="ro-RO"/>
        </w:rPr>
        <w:t>2</w:t>
      </w:r>
      <w:r w:rsidR="008850C4" w:rsidRPr="00663F05">
        <w:rPr>
          <w:lang w:val="ro-RO"/>
        </w:rPr>
        <w:t xml:space="preserve"> şi 16</w:t>
      </w:r>
      <w:r w:rsidRPr="00663F05">
        <w:rPr>
          <w:lang w:val="ro-RO"/>
        </w:rPr>
        <w:t>”</w:t>
      </w:r>
      <w:r w:rsidR="008850C4" w:rsidRPr="00663F05">
        <w:rPr>
          <w:lang w:val="ro-RO"/>
        </w:rPr>
        <w:t xml:space="preserve"> se substituie cu textul „14, 15</w:t>
      </w:r>
      <w:r w:rsidR="008850C4" w:rsidRPr="00663F05">
        <w:rPr>
          <w:vertAlign w:val="superscript"/>
          <w:lang w:val="ro-RO"/>
        </w:rPr>
        <w:t>1</w:t>
      </w:r>
      <w:r w:rsidR="008850C4" w:rsidRPr="00663F05">
        <w:rPr>
          <w:lang w:val="ro-RO"/>
        </w:rPr>
        <w:t>, 15</w:t>
      </w:r>
      <w:r w:rsidR="008850C4" w:rsidRPr="00663F05">
        <w:rPr>
          <w:vertAlign w:val="superscript"/>
          <w:lang w:val="ro-RO"/>
        </w:rPr>
        <w:t xml:space="preserve">2 </w:t>
      </w:r>
      <w:r w:rsidR="008850C4" w:rsidRPr="00663F05">
        <w:rPr>
          <w:lang w:val="ro-RO"/>
        </w:rPr>
        <w:t xml:space="preserve"> şi 16”</w:t>
      </w:r>
      <w:r w:rsidR="00161E5E" w:rsidRPr="00663F05">
        <w:rPr>
          <w:lang w:val="ro-RO"/>
        </w:rPr>
        <w:t>;</w:t>
      </w:r>
    </w:p>
    <w:p w14:paraId="631467F3" w14:textId="3DE53731" w:rsidR="008850C4" w:rsidRPr="00663F05" w:rsidRDefault="008850C4" w:rsidP="00106495">
      <w:pPr>
        <w:ind w:firstLine="567"/>
        <w:jc w:val="both"/>
        <w:rPr>
          <w:lang w:val="ro-RO"/>
        </w:rPr>
      </w:pPr>
      <w:r w:rsidRPr="00663F05">
        <w:rPr>
          <w:lang w:val="ro-RO"/>
        </w:rPr>
        <w:t>la subpunctul 5)</w:t>
      </w:r>
      <w:r w:rsidR="000A0FE1" w:rsidRPr="00663F05">
        <w:rPr>
          <w:lang w:val="ro-RO"/>
        </w:rPr>
        <w:t>,</w:t>
      </w:r>
      <w:r w:rsidRPr="00663F05">
        <w:rPr>
          <w:lang w:val="ro-RO"/>
        </w:rPr>
        <w:t xml:space="preserve"> textul „15 şi 16” se substituie cu textul „15, 15</w:t>
      </w:r>
      <w:r w:rsidRPr="00663F05">
        <w:rPr>
          <w:vertAlign w:val="superscript"/>
          <w:lang w:val="ro-RO"/>
        </w:rPr>
        <w:t>1</w:t>
      </w:r>
      <w:r w:rsidRPr="00663F05">
        <w:rPr>
          <w:lang w:val="ro-RO"/>
        </w:rPr>
        <w:t xml:space="preserve">  şi 16”;</w:t>
      </w:r>
    </w:p>
    <w:p w14:paraId="20E4BCC1" w14:textId="32F0AD44" w:rsidR="008850C4" w:rsidRPr="00663F05" w:rsidRDefault="008850C4" w:rsidP="00106495">
      <w:pPr>
        <w:ind w:firstLine="567"/>
        <w:jc w:val="both"/>
        <w:rPr>
          <w:lang w:val="ro-RO"/>
        </w:rPr>
      </w:pPr>
      <w:r w:rsidRPr="00663F05">
        <w:rPr>
          <w:lang w:val="ro-RO"/>
        </w:rPr>
        <w:t>la subpunctul 6)</w:t>
      </w:r>
      <w:r w:rsidR="000A0FE1" w:rsidRPr="00663F05">
        <w:rPr>
          <w:lang w:val="ro-RO"/>
        </w:rPr>
        <w:t>,</w:t>
      </w:r>
      <w:r w:rsidRPr="00663F05">
        <w:rPr>
          <w:lang w:val="ro-RO"/>
        </w:rPr>
        <w:t xml:space="preserve">  textul „15</w:t>
      </w:r>
      <w:r w:rsidRPr="00663F05">
        <w:rPr>
          <w:vertAlign w:val="superscript"/>
          <w:lang w:val="ro-RO"/>
        </w:rPr>
        <w:t>3</w:t>
      </w:r>
      <w:r w:rsidRPr="00663F05">
        <w:rPr>
          <w:lang w:val="ro-RO"/>
        </w:rPr>
        <w:t xml:space="preserve"> și 16” se substituie cu textul „15</w:t>
      </w:r>
      <w:r w:rsidRPr="00663F05">
        <w:rPr>
          <w:vertAlign w:val="superscript"/>
          <w:lang w:val="ro-RO"/>
        </w:rPr>
        <w:t>1</w:t>
      </w:r>
      <w:r w:rsidRPr="00663F05">
        <w:rPr>
          <w:lang w:val="ro-RO"/>
        </w:rPr>
        <w:t>, 15</w:t>
      </w:r>
      <w:r w:rsidRPr="00663F05">
        <w:rPr>
          <w:vertAlign w:val="superscript"/>
          <w:lang w:val="ro-RO"/>
        </w:rPr>
        <w:t xml:space="preserve">3 </w:t>
      </w:r>
      <w:r w:rsidRPr="00663F05">
        <w:rPr>
          <w:lang w:val="ro-RO"/>
        </w:rPr>
        <w:t xml:space="preserve"> și 16”;</w:t>
      </w:r>
    </w:p>
    <w:p w14:paraId="022A0C09" w14:textId="5A545562" w:rsidR="008850C4" w:rsidRPr="00663F05" w:rsidRDefault="008850C4" w:rsidP="00106495">
      <w:pPr>
        <w:ind w:firstLine="567"/>
        <w:jc w:val="both"/>
        <w:rPr>
          <w:lang w:val="ro-RO"/>
        </w:rPr>
      </w:pPr>
      <w:r w:rsidRPr="00663F05">
        <w:rPr>
          <w:lang w:val="ro-RO"/>
        </w:rPr>
        <w:t>la subpunctul 7)</w:t>
      </w:r>
      <w:r w:rsidR="000A0FE1" w:rsidRPr="00663F05">
        <w:rPr>
          <w:lang w:val="ro-RO"/>
        </w:rPr>
        <w:t>,</w:t>
      </w:r>
      <w:r w:rsidRPr="00663F05">
        <w:rPr>
          <w:lang w:val="ro-RO"/>
        </w:rPr>
        <w:t xml:space="preserve"> textul „</w:t>
      </w:r>
      <w:r w:rsidR="007D0036" w:rsidRPr="00663F05">
        <w:rPr>
          <w:lang w:val="ro-RO"/>
        </w:rPr>
        <w:t>15</w:t>
      </w:r>
      <w:r w:rsidR="007D0036" w:rsidRPr="00663F05">
        <w:rPr>
          <w:vertAlign w:val="superscript"/>
          <w:lang w:val="ro-RO"/>
        </w:rPr>
        <w:t>3</w:t>
      </w:r>
      <w:r w:rsidR="007D0036" w:rsidRPr="00663F05">
        <w:rPr>
          <w:lang w:val="ro-RO"/>
        </w:rPr>
        <w:t xml:space="preserve"> și 16</w:t>
      </w:r>
      <w:r w:rsidRPr="00663F05">
        <w:rPr>
          <w:lang w:val="ro-RO"/>
        </w:rPr>
        <w:t>”</w:t>
      </w:r>
      <w:r w:rsidR="007D0036" w:rsidRPr="00663F05">
        <w:rPr>
          <w:lang w:val="ro-RO"/>
        </w:rPr>
        <w:t xml:space="preserve"> se substituie cu textul „15</w:t>
      </w:r>
      <w:r w:rsidR="007D0036" w:rsidRPr="00663F05">
        <w:rPr>
          <w:vertAlign w:val="superscript"/>
          <w:lang w:val="ro-RO"/>
        </w:rPr>
        <w:t>1</w:t>
      </w:r>
      <w:r w:rsidR="007D0036" w:rsidRPr="00663F05">
        <w:rPr>
          <w:lang w:val="ro-RO"/>
        </w:rPr>
        <w:t>, 15</w:t>
      </w:r>
      <w:r w:rsidR="007D0036" w:rsidRPr="00663F05">
        <w:rPr>
          <w:vertAlign w:val="superscript"/>
          <w:lang w:val="ro-RO"/>
        </w:rPr>
        <w:t xml:space="preserve">3 </w:t>
      </w:r>
      <w:r w:rsidR="007D0036" w:rsidRPr="00663F05">
        <w:rPr>
          <w:lang w:val="ro-RO"/>
        </w:rPr>
        <w:t>și 16”;</w:t>
      </w:r>
    </w:p>
    <w:p w14:paraId="221C7988" w14:textId="68D317D7" w:rsidR="007D0036" w:rsidRPr="00663F05" w:rsidRDefault="007D0036" w:rsidP="00106495">
      <w:pPr>
        <w:ind w:firstLine="567"/>
        <w:jc w:val="both"/>
        <w:rPr>
          <w:lang w:val="ro-RO"/>
        </w:rPr>
      </w:pPr>
      <w:r w:rsidRPr="00663F05">
        <w:rPr>
          <w:lang w:val="ro-RO"/>
        </w:rPr>
        <w:t>la subpunctul 8)</w:t>
      </w:r>
      <w:r w:rsidR="000A0FE1" w:rsidRPr="00663F05">
        <w:rPr>
          <w:lang w:val="ro-RO"/>
        </w:rPr>
        <w:t>,</w:t>
      </w:r>
      <w:r w:rsidRPr="00663F05">
        <w:rPr>
          <w:lang w:val="ro-RO"/>
        </w:rPr>
        <w:t xml:space="preserve"> textul „15</w:t>
      </w:r>
      <w:r w:rsidRPr="00663F05">
        <w:rPr>
          <w:vertAlign w:val="superscript"/>
          <w:lang w:val="ro-RO"/>
        </w:rPr>
        <w:t>4</w:t>
      </w:r>
      <w:r w:rsidRPr="00663F05">
        <w:rPr>
          <w:lang w:val="ro-RO"/>
        </w:rPr>
        <w:t>- 16” se substituie cu textul „15</w:t>
      </w:r>
      <w:r w:rsidRPr="00663F05">
        <w:rPr>
          <w:vertAlign w:val="superscript"/>
          <w:lang w:val="ro-RO"/>
        </w:rPr>
        <w:t>1</w:t>
      </w:r>
      <w:r w:rsidRPr="00663F05">
        <w:rPr>
          <w:lang w:val="ro-RO"/>
        </w:rPr>
        <w:t>, 15</w:t>
      </w:r>
      <w:r w:rsidRPr="00663F05">
        <w:rPr>
          <w:vertAlign w:val="superscript"/>
          <w:lang w:val="ro-RO"/>
        </w:rPr>
        <w:t>4</w:t>
      </w:r>
      <w:r w:rsidRPr="00663F05">
        <w:rPr>
          <w:lang w:val="ro-RO"/>
        </w:rPr>
        <w:t>- 16”</w:t>
      </w:r>
      <w:r w:rsidR="00161E5E" w:rsidRPr="00663F05">
        <w:rPr>
          <w:lang w:val="ro-RO"/>
        </w:rPr>
        <w:t>;</w:t>
      </w:r>
    </w:p>
    <w:p w14:paraId="396F1C18" w14:textId="77777777" w:rsidR="004268DF" w:rsidRPr="00663F05" w:rsidRDefault="004268DF" w:rsidP="00106495">
      <w:pPr>
        <w:ind w:firstLine="567"/>
        <w:jc w:val="both"/>
        <w:rPr>
          <w:lang w:val="ro-RO"/>
        </w:rPr>
      </w:pPr>
    </w:p>
    <w:p w14:paraId="76958C59" w14:textId="1F84DEFB" w:rsidR="004268DF" w:rsidRPr="00663F05" w:rsidRDefault="000A62A8" w:rsidP="00106495">
      <w:pPr>
        <w:ind w:firstLine="567"/>
        <w:jc w:val="both"/>
        <w:rPr>
          <w:lang w:val="ro-RO"/>
        </w:rPr>
      </w:pPr>
      <w:r w:rsidRPr="00663F05">
        <w:rPr>
          <w:lang w:val="ro-RO"/>
        </w:rPr>
        <w:t>12</w:t>
      </w:r>
      <w:r w:rsidR="004268DF" w:rsidRPr="00663F05">
        <w:rPr>
          <w:lang w:val="ro-RO"/>
        </w:rPr>
        <w:t xml:space="preserve">) </w:t>
      </w:r>
      <w:r w:rsidRPr="00663F05">
        <w:rPr>
          <w:lang w:val="ro-RO"/>
        </w:rPr>
        <w:t>S</w:t>
      </w:r>
      <w:r w:rsidR="004268DF" w:rsidRPr="00663F05">
        <w:rPr>
          <w:lang w:val="ro-RO"/>
        </w:rPr>
        <w:t>e completează cu punctul 11</w:t>
      </w:r>
      <w:r w:rsidR="004268DF" w:rsidRPr="00663F05">
        <w:rPr>
          <w:vertAlign w:val="superscript"/>
          <w:lang w:val="ro-RO"/>
        </w:rPr>
        <w:t>2</w:t>
      </w:r>
      <w:r w:rsidR="004268DF" w:rsidRPr="00663F05">
        <w:rPr>
          <w:lang w:val="ro-RO"/>
        </w:rPr>
        <w:t xml:space="preserve"> cu următorul cuprins:</w:t>
      </w:r>
    </w:p>
    <w:p w14:paraId="6236250C" w14:textId="05467BDC" w:rsidR="004268DF" w:rsidRPr="00663F05" w:rsidRDefault="004268DF" w:rsidP="00106495">
      <w:pPr>
        <w:ind w:firstLine="567"/>
        <w:jc w:val="both"/>
        <w:rPr>
          <w:lang w:val="ro-RO"/>
        </w:rPr>
      </w:pPr>
      <w:r w:rsidRPr="00663F05">
        <w:rPr>
          <w:lang w:val="ro-RO"/>
        </w:rPr>
        <w:t>„</w:t>
      </w:r>
      <w:r w:rsidRPr="00663F05">
        <w:rPr>
          <w:lang w:val="ro-RO" w:eastAsia="ro-MD"/>
        </w:rPr>
        <w:t>11</w:t>
      </w:r>
      <w:r w:rsidRPr="00663F05">
        <w:rPr>
          <w:vertAlign w:val="superscript"/>
          <w:lang w:val="ro-RO" w:eastAsia="ro-MD"/>
        </w:rPr>
        <w:t>2</w:t>
      </w:r>
      <w:r w:rsidRPr="00663F05">
        <w:rPr>
          <w:lang w:val="ro-RO" w:eastAsia="ro-MD"/>
        </w:rPr>
        <w:t xml:space="preserve">. Documentele indicate la punctele 10 şi 11 se prezintă la Banca Naţională a Moldovei conform </w:t>
      </w:r>
      <w:proofErr w:type="spellStart"/>
      <w:r w:rsidRPr="00663F05">
        <w:rPr>
          <w:lang w:val="ro-RO" w:eastAsia="ro-MD"/>
        </w:rPr>
        <w:t>cerinţelor</w:t>
      </w:r>
      <w:proofErr w:type="spellEnd"/>
      <w:r w:rsidRPr="00663F05">
        <w:rPr>
          <w:lang w:val="ro-RO" w:eastAsia="ro-MD"/>
        </w:rPr>
        <w:t xml:space="preserve"> specificate în </w:t>
      </w:r>
      <w:proofErr w:type="spellStart"/>
      <w:r w:rsidRPr="00663F05">
        <w:rPr>
          <w:lang w:val="ro-RO" w:eastAsia="ro-MD"/>
        </w:rPr>
        <w:t>secţiunea</w:t>
      </w:r>
      <w:proofErr w:type="spellEnd"/>
      <w:r w:rsidRPr="00663F05">
        <w:rPr>
          <w:lang w:val="ro-RO" w:eastAsia="ro-MD"/>
        </w:rPr>
        <w:t xml:space="preserve"> II din anexa nr.2.</w:t>
      </w:r>
      <w:r w:rsidRPr="00663F05">
        <w:rPr>
          <w:lang w:val="ro-RO"/>
        </w:rPr>
        <w:t>”</w:t>
      </w:r>
      <w:r w:rsidR="00161E5E" w:rsidRPr="00663F05">
        <w:rPr>
          <w:lang w:val="ro-RO"/>
        </w:rPr>
        <w:t>;</w:t>
      </w:r>
    </w:p>
    <w:p w14:paraId="52381ACB" w14:textId="77777777" w:rsidR="004268DF" w:rsidRPr="00663F05" w:rsidRDefault="004268DF" w:rsidP="00466580">
      <w:pPr>
        <w:ind w:firstLine="567"/>
        <w:jc w:val="both"/>
        <w:rPr>
          <w:lang w:val="ro-RO"/>
        </w:rPr>
      </w:pPr>
    </w:p>
    <w:p w14:paraId="4D68CAFE" w14:textId="7C0A57D9" w:rsidR="004268DF" w:rsidRPr="00663F05" w:rsidRDefault="004268DF" w:rsidP="006A7059">
      <w:pPr>
        <w:ind w:firstLine="567"/>
        <w:jc w:val="both"/>
        <w:rPr>
          <w:lang w:val="ro-RO"/>
        </w:rPr>
      </w:pPr>
      <w:r w:rsidRPr="00663F05">
        <w:rPr>
          <w:lang w:val="ro-RO"/>
        </w:rPr>
        <w:t>1</w:t>
      </w:r>
      <w:r w:rsidR="000A62A8" w:rsidRPr="00663F05">
        <w:rPr>
          <w:lang w:val="ro-RO"/>
        </w:rPr>
        <w:t>3</w:t>
      </w:r>
      <w:r w:rsidRPr="00663F05">
        <w:rPr>
          <w:lang w:val="ro-RO"/>
        </w:rPr>
        <w:t xml:space="preserve">) </w:t>
      </w:r>
      <w:r w:rsidR="000A62A8" w:rsidRPr="00663F05">
        <w:rPr>
          <w:lang w:val="ro-RO"/>
        </w:rPr>
        <w:t>D</w:t>
      </w:r>
      <w:r w:rsidRPr="00663F05">
        <w:rPr>
          <w:lang w:val="ro-RO"/>
        </w:rPr>
        <w:t xml:space="preserve">enumirea secțiunii 2 se completează cu cuvintele „ </w:t>
      </w:r>
      <w:r w:rsidRPr="00663F05">
        <w:rPr>
          <w:i/>
          <w:iCs/>
          <w:lang w:val="ro-RO"/>
        </w:rPr>
        <w:t>și a cererii de eliberare a duplicatului autorizației</w:t>
      </w:r>
      <w:r w:rsidRPr="00663F05">
        <w:rPr>
          <w:lang w:val="ro-RO"/>
        </w:rPr>
        <w:t>”</w:t>
      </w:r>
      <w:r w:rsidR="00161E5E" w:rsidRPr="00663F05">
        <w:rPr>
          <w:lang w:val="ro-RO"/>
        </w:rPr>
        <w:t>;</w:t>
      </w:r>
    </w:p>
    <w:p w14:paraId="484045AB" w14:textId="77777777" w:rsidR="004268DF" w:rsidRPr="00663F05" w:rsidRDefault="004268DF" w:rsidP="006A7059">
      <w:pPr>
        <w:ind w:firstLine="567"/>
        <w:jc w:val="both"/>
        <w:rPr>
          <w:lang w:val="ro-RO"/>
        </w:rPr>
      </w:pPr>
    </w:p>
    <w:p w14:paraId="64BD9154" w14:textId="33D91120" w:rsidR="004268DF" w:rsidRPr="00663F05" w:rsidRDefault="004268DF" w:rsidP="006A7059">
      <w:pPr>
        <w:ind w:firstLine="567"/>
        <w:jc w:val="both"/>
        <w:rPr>
          <w:lang w:val="ro-RO"/>
        </w:rPr>
      </w:pPr>
      <w:r w:rsidRPr="00663F05">
        <w:rPr>
          <w:lang w:val="ro-RO"/>
        </w:rPr>
        <w:t>1</w:t>
      </w:r>
      <w:r w:rsidR="009D6432" w:rsidRPr="00663F05">
        <w:rPr>
          <w:lang w:val="ro-RO"/>
        </w:rPr>
        <w:t>4</w:t>
      </w:r>
      <w:r w:rsidRPr="00663F05">
        <w:rPr>
          <w:lang w:val="ro-RO"/>
        </w:rPr>
        <w:t xml:space="preserve">) </w:t>
      </w:r>
      <w:r w:rsidR="00161E5E" w:rsidRPr="00663F05">
        <w:rPr>
          <w:lang w:val="ro-RO"/>
        </w:rPr>
        <w:t>P</w:t>
      </w:r>
      <w:r w:rsidRPr="00663F05">
        <w:rPr>
          <w:lang w:val="ro-RO"/>
        </w:rPr>
        <w:t>unctul 12</w:t>
      </w:r>
      <w:r w:rsidR="00F93A78" w:rsidRPr="00663F05">
        <w:rPr>
          <w:lang w:val="ro-RO"/>
        </w:rPr>
        <w:t xml:space="preserve"> va avea următorul cuprins:</w:t>
      </w:r>
    </w:p>
    <w:p w14:paraId="577D260C" w14:textId="2972C4AE" w:rsidR="00F93A78" w:rsidRPr="00663F05" w:rsidRDefault="00F93A78" w:rsidP="006A7059">
      <w:pPr>
        <w:ind w:firstLine="567"/>
        <w:jc w:val="both"/>
        <w:rPr>
          <w:lang w:val="ro-RO"/>
        </w:rPr>
      </w:pPr>
      <w:r w:rsidRPr="00663F05">
        <w:rPr>
          <w:lang w:val="ro-RO"/>
        </w:rPr>
        <w:lastRenderedPageBreak/>
        <w:t>„12. Banca Naţională a Moldovei decide referitor la eliberarea autorizaţiei sau referitor la refuzul autorizării în termen de cel mult 30 zile lucrătoare de la data înregistrării cererii de eliberare a autorizaţiei, la care sunt anexate toate documentele necesare sau, după caz, de la data înregistrării documentelor prezentate conform punctului 12</w:t>
      </w:r>
      <w:r w:rsidRPr="00663F05">
        <w:rPr>
          <w:vertAlign w:val="superscript"/>
          <w:lang w:val="ro-RO"/>
        </w:rPr>
        <w:t>3</w:t>
      </w:r>
      <w:r w:rsidRPr="00663F05">
        <w:rPr>
          <w:lang w:val="ro-RO"/>
        </w:rPr>
        <w:t>.”</w:t>
      </w:r>
      <w:r w:rsidR="00161E5E" w:rsidRPr="00663F05">
        <w:rPr>
          <w:lang w:val="ro-RO"/>
        </w:rPr>
        <w:t>;</w:t>
      </w:r>
    </w:p>
    <w:p w14:paraId="77296EBA" w14:textId="77777777" w:rsidR="00F93A78" w:rsidRPr="00663F05" w:rsidRDefault="00F93A78" w:rsidP="006A7059">
      <w:pPr>
        <w:ind w:firstLine="567"/>
        <w:jc w:val="both"/>
        <w:rPr>
          <w:lang w:val="ro-RO"/>
        </w:rPr>
      </w:pPr>
    </w:p>
    <w:p w14:paraId="0B89C3A5" w14:textId="07668022" w:rsidR="00F93A78" w:rsidRPr="00663F05" w:rsidRDefault="00F93A78" w:rsidP="006A7059">
      <w:pPr>
        <w:ind w:firstLine="567"/>
        <w:jc w:val="both"/>
        <w:rPr>
          <w:lang w:val="ro-RO"/>
        </w:rPr>
      </w:pPr>
      <w:r w:rsidRPr="00663F05">
        <w:rPr>
          <w:lang w:val="ro-RO"/>
        </w:rPr>
        <w:t>1</w:t>
      </w:r>
      <w:r w:rsidR="002558FF" w:rsidRPr="00663F05">
        <w:rPr>
          <w:lang w:val="ro-RO"/>
        </w:rPr>
        <w:t>5</w:t>
      </w:r>
      <w:r w:rsidRPr="00663F05">
        <w:rPr>
          <w:lang w:val="ro-RO"/>
        </w:rPr>
        <w:t>)</w:t>
      </w:r>
      <w:r w:rsidR="00033187" w:rsidRPr="00663F05">
        <w:rPr>
          <w:lang w:val="ro-RO"/>
        </w:rPr>
        <w:t xml:space="preserve"> </w:t>
      </w:r>
      <w:r w:rsidR="002558FF" w:rsidRPr="00663F05">
        <w:rPr>
          <w:lang w:val="ro-RO"/>
        </w:rPr>
        <w:t>S</w:t>
      </w:r>
      <w:r w:rsidR="00033187" w:rsidRPr="00663F05">
        <w:rPr>
          <w:lang w:val="ro-RO"/>
        </w:rPr>
        <w:t>e completează cu punctele 12</w:t>
      </w:r>
      <w:r w:rsidR="00033187" w:rsidRPr="00663F05">
        <w:rPr>
          <w:vertAlign w:val="superscript"/>
          <w:lang w:val="ro-RO"/>
        </w:rPr>
        <w:t>2</w:t>
      </w:r>
      <w:r w:rsidR="002558FF" w:rsidRPr="00663F05">
        <w:rPr>
          <w:vertAlign w:val="superscript"/>
          <w:lang w:val="ro-RO"/>
        </w:rPr>
        <w:t xml:space="preserve"> </w:t>
      </w:r>
      <w:r w:rsidR="002558FF" w:rsidRPr="00663F05">
        <w:rPr>
          <w:lang w:val="ro-RO"/>
        </w:rPr>
        <w:t>și</w:t>
      </w:r>
      <w:r w:rsidR="00033187" w:rsidRPr="00663F05">
        <w:rPr>
          <w:lang w:val="ro-RO"/>
        </w:rPr>
        <w:t xml:space="preserve"> 12</w:t>
      </w:r>
      <w:r w:rsidR="00033187" w:rsidRPr="00663F05">
        <w:rPr>
          <w:vertAlign w:val="superscript"/>
          <w:lang w:val="ro-RO"/>
        </w:rPr>
        <w:t>3</w:t>
      </w:r>
      <w:r w:rsidR="00033187" w:rsidRPr="00663F05">
        <w:rPr>
          <w:lang w:val="ro-RO"/>
        </w:rPr>
        <w:t xml:space="preserve"> cu următorul cuprins:</w:t>
      </w:r>
    </w:p>
    <w:p w14:paraId="3F233DF9" w14:textId="77777777" w:rsidR="00033187" w:rsidRPr="00663F05" w:rsidRDefault="00033187" w:rsidP="006A7059">
      <w:pPr>
        <w:ind w:firstLine="567"/>
        <w:jc w:val="both"/>
        <w:rPr>
          <w:lang w:val="ro-RO"/>
        </w:rPr>
      </w:pPr>
      <w:r w:rsidRPr="00663F05">
        <w:rPr>
          <w:lang w:val="ro-RO"/>
        </w:rPr>
        <w:t>„12</w:t>
      </w:r>
      <w:r w:rsidRPr="00663F05">
        <w:rPr>
          <w:vertAlign w:val="superscript"/>
          <w:lang w:val="ro-RO"/>
        </w:rPr>
        <w:t>2</w:t>
      </w:r>
      <w:r w:rsidRPr="00663F05">
        <w:rPr>
          <w:lang w:val="ro-RO"/>
        </w:rPr>
        <w:t>. În cazul în care, urmare examinării documentelor prezentate conform punctului 12, Banca Naţională a Moldovei constată că operațiunea valutară nu este supusă autorizării conform Legii nr.62/2008, aceasta informează solicitantul despre acest fapt în termen de 5 zile lucrătoare de la data înregistrării documentelor.</w:t>
      </w:r>
    </w:p>
    <w:p w14:paraId="460D59AA" w14:textId="77777777" w:rsidR="00033187" w:rsidRPr="00663F05" w:rsidRDefault="00033187" w:rsidP="006A7059">
      <w:pPr>
        <w:ind w:firstLine="567"/>
        <w:jc w:val="both"/>
        <w:rPr>
          <w:lang w:val="ro-RO"/>
        </w:rPr>
      </w:pPr>
    </w:p>
    <w:p w14:paraId="0935B14B" w14:textId="32F008B3" w:rsidR="00033187" w:rsidRPr="00663F05" w:rsidRDefault="00033187" w:rsidP="00EA011F">
      <w:pPr>
        <w:ind w:firstLine="567"/>
        <w:jc w:val="both"/>
        <w:rPr>
          <w:lang w:val="ro-RO"/>
        </w:rPr>
      </w:pPr>
      <w:r w:rsidRPr="00663F05">
        <w:rPr>
          <w:lang w:val="ro-RO"/>
        </w:rPr>
        <w:t>12</w:t>
      </w:r>
      <w:r w:rsidRPr="00663F05">
        <w:rPr>
          <w:vertAlign w:val="superscript"/>
          <w:lang w:val="ro-RO"/>
        </w:rPr>
        <w:t>3</w:t>
      </w:r>
      <w:r w:rsidRPr="00663F05">
        <w:rPr>
          <w:lang w:val="ro-RO"/>
        </w:rPr>
        <w:t>. În cazul în care solicitantul nu a depus setul integral de documente sau documentele în cauză nu corespund cerinţelor prezentului regulament, în termen de 5 zile lucrătoare de la data înregistrării setului de documente, Banca Naţională a Moldovei notifică solicitantul despre necesitatea prezentării documentelor care lipsesc și/sau a documentelor corectate conform cerinţelor prezentului regulament, în termen de cel mult 5 zile lucrătoare de la data notificării. Dacă solicitantul nu a prezentat în termenul stabilit documentele menționate, Banca Naţională a Moldovei notifică solicitantul despre încetarea procedurii de examinare.</w:t>
      </w:r>
      <w:r w:rsidRPr="00663F05">
        <w:rPr>
          <w:lang w:val="ro-RO" w:eastAsia="ro-MD"/>
        </w:rPr>
        <w:t xml:space="preserve"> Solicitantul poate depune o nouă cerere de eliberare a autorizației la care se anexează toate documentele necesare, inclusiv cele solicitate de către Banca Națională a Moldovei conform prezentului punct.</w:t>
      </w:r>
      <w:r w:rsidRPr="00663F05">
        <w:rPr>
          <w:lang w:val="ro-RO"/>
        </w:rPr>
        <w:t>”</w:t>
      </w:r>
      <w:r w:rsidR="00161E5E" w:rsidRPr="00663F05">
        <w:rPr>
          <w:lang w:val="ro-RO"/>
        </w:rPr>
        <w:t>;</w:t>
      </w:r>
    </w:p>
    <w:p w14:paraId="6BDF3840" w14:textId="77777777" w:rsidR="00033187" w:rsidRPr="00663F05" w:rsidRDefault="00033187" w:rsidP="00EA011F">
      <w:pPr>
        <w:ind w:firstLine="567"/>
        <w:jc w:val="both"/>
        <w:rPr>
          <w:lang w:val="ro-RO"/>
        </w:rPr>
      </w:pPr>
    </w:p>
    <w:p w14:paraId="6D7DDD51" w14:textId="024E5E90" w:rsidR="00033187" w:rsidRPr="00663F05" w:rsidRDefault="00033187" w:rsidP="00EA011F">
      <w:pPr>
        <w:ind w:firstLine="567"/>
        <w:jc w:val="both"/>
        <w:rPr>
          <w:lang w:val="ro-RO"/>
        </w:rPr>
      </w:pPr>
      <w:r w:rsidRPr="00663F05">
        <w:rPr>
          <w:lang w:val="ro-RO"/>
        </w:rPr>
        <w:t>1</w:t>
      </w:r>
      <w:r w:rsidR="002558FF" w:rsidRPr="00663F05">
        <w:rPr>
          <w:lang w:val="ro-RO"/>
        </w:rPr>
        <w:t>6</w:t>
      </w:r>
      <w:r w:rsidRPr="00663F05">
        <w:rPr>
          <w:lang w:val="ro-RO"/>
        </w:rPr>
        <w:t>) Punctul 13 va avea următorul cuprins:</w:t>
      </w:r>
    </w:p>
    <w:p w14:paraId="10A06630" w14:textId="3D8A8B6D" w:rsidR="00033187" w:rsidRPr="00663F05" w:rsidRDefault="00033187" w:rsidP="006A7059">
      <w:pPr>
        <w:ind w:firstLine="567"/>
        <w:jc w:val="both"/>
        <w:rPr>
          <w:lang w:val="ro-RO"/>
        </w:rPr>
      </w:pPr>
      <w:r w:rsidRPr="00663F05">
        <w:rPr>
          <w:lang w:val="ro-RO"/>
        </w:rPr>
        <w:t xml:space="preserve">„13. </w:t>
      </w:r>
      <w:r w:rsidRPr="00663F05">
        <w:rPr>
          <w:lang w:val="ro-RO" w:eastAsia="ro-MD"/>
        </w:rPr>
        <w:t>În contextul asigurării respectării legislației privind prevenirea și combaterea spălării banilor și finanțării terorismului, Banca Națională a Moldovei este în drept să solicite Serviciului Prevenirea și Combaterea Spălării Banilor și altor autorități competente din țară opinia privind lipsa sau existența caracterului suspect al operațiunii supuse autorizării și/sau al activității solicitantului și/sau al sursei mijloacelor bănești care urmează a fi utilizate pentru efectuarea operațiunilor valutare specificate la punctul 3. Pentru perioada solicitării respective Banca Națională suspendă procedura administrativă, fapt despre care este notificat solicitantul.</w:t>
      </w:r>
      <w:r w:rsidRPr="00663F05">
        <w:rPr>
          <w:lang w:val="ro-RO"/>
        </w:rPr>
        <w:t>”</w:t>
      </w:r>
      <w:r w:rsidR="00161E5E" w:rsidRPr="00663F05">
        <w:rPr>
          <w:lang w:val="ro-RO"/>
        </w:rPr>
        <w:t>;</w:t>
      </w:r>
    </w:p>
    <w:p w14:paraId="747CF95B" w14:textId="77777777" w:rsidR="00033187" w:rsidRPr="00663F05" w:rsidRDefault="00033187" w:rsidP="006A7059">
      <w:pPr>
        <w:ind w:firstLine="567"/>
        <w:jc w:val="both"/>
        <w:rPr>
          <w:lang w:val="ro-RO"/>
        </w:rPr>
      </w:pPr>
    </w:p>
    <w:p w14:paraId="7977018E" w14:textId="138E755C" w:rsidR="00033187" w:rsidRPr="00663F05" w:rsidRDefault="00033187" w:rsidP="006A7059">
      <w:pPr>
        <w:ind w:firstLine="567"/>
        <w:jc w:val="both"/>
        <w:rPr>
          <w:lang w:val="ro-RO"/>
        </w:rPr>
      </w:pPr>
      <w:r w:rsidRPr="00663F05">
        <w:rPr>
          <w:lang w:val="ro-RO"/>
        </w:rPr>
        <w:t>1</w:t>
      </w:r>
      <w:r w:rsidR="007445E8" w:rsidRPr="00663F05">
        <w:rPr>
          <w:lang w:val="ro-RO"/>
        </w:rPr>
        <w:t>7</w:t>
      </w:r>
      <w:r w:rsidRPr="00663F05">
        <w:rPr>
          <w:lang w:val="ro-RO"/>
        </w:rPr>
        <w:t>) Punctul 14:</w:t>
      </w:r>
    </w:p>
    <w:p w14:paraId="65839B32" w14:textId="08D73503" w:rsidR="00EA1131" w:rsidRPr="00663F05" w:rsidRDefault="00EA1131" w:rsidP="006A7059">
      <w:pPr>
        <w:ind w:firstLine="567"/>
        <w:jc w:val="both"/>
        <w:rPr>
          <w:lang w:val="ro-RO"/>
        </w:rPr>
      </w:pPr>
      <w:r w:rsidRPr="00663F05">
        <w:rPr>
          <w:lang w:val="ro-RO"/>
        </w:rPr>
        <w:t xml:space="preserve">în partea introductivă, textul </w:t>
      </w:r>
      <w:r w:rsidR="003A44D5" w:rsidRPr="00663F05">
        <w:rPr>
          <w:lang w:val="ro-RO"/>
        </w:rPr>
        <w:t>„</w:t>
      </w:r>
      <w:r w:rsidRPr="00663F05">
        <w:rPr>
          <w:lang w:val="ro-RO"/>
        </w:rPr>
        <w:t xml:space="preserve"> , de asemenea</w:t>
      </w:r>
      <w:r w:rsidR="003A44D5" w:rsidRPr="00663F05">
        <w:rPr>
          <w:lang w:val="ro-RO"/>
        </w:rPr>
        <w:t>”</w:t>
      </w:r>
      <w:r w:rsidRPr="00663F05">
        <w:rPr>
          <w:lang w:val="ro-RO"/>
        </w:rPr>
        <w:t xml:space="preserve"> se exclude;</w:t>
      </w:r>
    </w:p>
    <w:p w14:paraId="04E5BBB0" w14:textId="77777777" w:rsidR="00EA1131" w:rsidRPr="00663F05" w:rsidRDefault="00EA1131" w:rsidP="006A7059">
      <w:pPr>
        <w:ind w:firstLine="567"/>
        <w:jc w:val="both"/>
        <w:rPr>
          <w:lang w:val="ro-RO"/>
        </w:rPr>
      </w:pPr>
      <w:r w:rsidRPr="00663F05">
        <w:rPr>
          <w:lang w:val="ro-RO"/>
        </w:rPr>
        <w:t>literele a) şi b) se abrogă;</w:t>
      </w:r>
    </w:p>
    <w:p w14:paraId="7C5DFF56" w14:textId="188536F5" w:rsidR="00EA1131" w:rsidRPr="00663F05" w:rsidRDefault="00BD31E0" w:rsidP="006A7059">
      <w:pPr>
        <w:ind w:firstLine="567"/>
        <w:jc w:val="both"/>
        <w:rPr>
          <w:lang w:val="ro-RO"/>
        </w:rPr>
      </w:pPr>
      <w:r w:rsidRPr="00663F05">
        <w:rPr>
          <w:lang w:val="ro-RO"/>
        </w:rPr>
        <w:t xml:space="preserve">la litera c) după textul „- </w:t>
      </w:r>
      <w:r w:rsidR="00EA1131" w:rsidRPr="00663F05">
        <w:rPr>
          <w:lang w:val="ro-RO"/>
        </w:rPr>
        <w:t>prestatorului SPR</w:t>
      </w:r>
      <w:r w:rsidRPr="00663F05">
        <w:rPr>
          <w:lang w:val="ro-RO"/>
        </w:rPr>
        <w:t xml:space="preserve"> </w:t>
      </w:r>
      <w:r w:rsidR="00EA1131" w:rsidRPr="00663F05">
        <w:rPr>
          <w:lang w:val="ro-RO"/>
        </w:rPr>
        <w:t xml:space="preserve">-” se completează cu </w:t>
      </w:r>
      <w:r w:rsidR="00161E5E" w:rsidRPr="00663F05">
        <w:rPr>
          <w:lang w:val="ro-RO"/>
        </w:rPr>
        <w:t xml:space="preserve"> textul</w:t>
      </w:r>
      <w:r w:rsidR="00EA1131" w:rsidRPr="00663F05">
        <w:rPr>
          <w:lang w:val="ro-RO"/>
        </w:rPr>
        <w:t xml:space="preserve"> „ a măsurilor de supraveghere, după caz,”</w:t>
      </w:r>
      <w:r w:rsidR="00161E5E" w:rsidRPr="00663F05">
        <w:rPr>
          <w:lang w:val="ro-RO"/>
        </w:rPr>
        <w:t>;</w:t>
      </w:r>
    </w:p>
    <w:p w14:paraId="3D19937C" w14:textId="77777777" w:rsidR="00EA1131" w:rsidRPr="00663F05" w:rsidRDefault="00EA1131" w:rsidP="006A7059">
      <w:pPr>
        <w:ind w:firstLine="567"/>
        <w:jc w:val="both"/>
        <w:rPr>
          <w:lang w:val="ro-RO"/>
        </w:rPr>
      </w:pPr>
      <w:r w:rsidRPr="00663F05">
        <w:rPr>
          <w:lang w:val="ro-RO"/>
        </w:rPr>
        <w:t>la litera d), textul "/incomplete" se exclude;</w:t>
      </w:r>
    </w:p>
    <w:p w14:paraId="4CD0D900" w14:textId="77777777" w:rsidR="00EA1131" w:rsidRPr="00663F05" w:rsidRDefault="00EA1131" w:rsidP="006A7059">
      <w:pPr>
        <w:ind w:firstLine="567"/>
        <w:jc w:val="both"/>
        <w:rPr>
          <w:lang w:val="ro-RO"/>
        </w:rPr>
      </w:pPr>
      <w:r w:rsidRPr="00663F05">
        <w:rPr>
          <w:lang w:val="ro-RO"/>
        </w:rPr>
        <w:t>litera f) va avea următorul cuprins:</w:t>
      </w:r>
    </w:p>
    <w:p w14:paraId="0321A22E" w14:textId="7066943E" w:rsidR="00EA1131" w:rsidRPr="00663F05" w:rsidRDefault="00471FCC" w:rsidP="006A7059">
      <w:pPr>
        <w:ind w:firstLine="567"/>
        <w:jc w:val="both"/>
        <w:rPr>
          <w:lang w:val="ro-RO"/>
        </w:rPr>
      </w:pPr>
      <w:r w:rsidRPr="00663F05">
        <w:rPr>
          <w:lang w:val="ro-RO"/>
        </w:rPr>
        <w:t>„</w:t>
      </w:r>
      <w:r w:rsidR="00EA1131" w:rsidRPr="00663F05">
        <w:rPr>
          <w:lang w:val="ro-RO"/>
        </w:rPr>
        <w:t xml:space="preserve">f) </w:t>
      </w:r>
      <w:r w:rsidR="00EA1131" w:rsidRPr="00663F05">
        <w:rPr>
          <w:lang w:val="ro-RO" w:eastAsia="ro-MD"/>
        </w:rPr>
        <w:t xml:space="preserve">prezentarea de către autoritățile competente, în contextul asigurării respectării legislației privind prevenirea și combaterea spălării banilor și finanțării terorismului, a informației care indică existența caracterului suspect al operaţiunii supuse autorizării şi/sau al activității solicitantului și/sau a sursei mijloacelor bănești </w:t>
      </w:r>
      <w:r w:rsidR="00EA1131" w:rsidRPr="00663F05">
        <w:rPr>
          <w:lang w:val="ro-RO"/>
        </w:rPr>
        <w:t>care urmează a fi utilizate pentru efectuarea operațiunii valutare supuse autorizării;</w:t>
      </w:r>
      <w:r w:rsidRPr="00663F05">
        <w:rPr>
          <w:lang w:val="ro-RO"/>
        </w:rPr>
        <w:t>”</w:t>
      </w:r>
      <w:r w:rsidR="00D111A6" w:rsidRPr="00663F05">
        <w:rPr>
          <w:lang w:val="ro-RO"/>
        </w:rPr>
        <w:t>;</w:t>
      </w:r>
    </w:p>
    <w:p w14:paraId="3C5775A2" w14:textId="77777777" w:rsidR="00EA1131" w:rsidRPr="00663F05" w:rsidRDefault="00EA1131" w:rsidP="006A7059">
      <w:pPr>
        <w:ind w:firstLine="567"/>
        <w:jc w:val="both"/>
        <w:rPr>
          <w:lang w:val="ro-RO"/>
        </w:rPr>
      </w:pPr>
      <w:r w:rsidRPr="00663F05">
        <w:rPr>
          <w:lang w:val="ro-RO"/>
        </w:rPr>
        <w:t>se completează cu litera g) cu următorul cuprins:</w:t>
      </w:r>
    </w:p>
    <w:p w14:paraId="0248A72B" w14:textId="499A1A63" w:rsidR="004268DF" w:rsidRPr="00663F05" w:rsidRDefault="00EA1131" w:rsidP="006A7059">
      <w:pPr>
        <w:ind w:firstLine="567"/>
        <w:jc w:val="both"/>
        <w:rPr>
          <w:lang w:val="ro-RO" w:eastAsia="ro-MD"/>
        </w:rPr>
      </w:pPr>
      <w:r w:rsidRPr="00663F05">
        <w:rPr>
          <w:lang w:val="ro-RO"/>
        </w:rPr>
        <w:t xml:space="preserve">„g) constatarea de către Banca Naţională a Moldovei </w:t>
      </w:r>
      <w:r w:rsidRPr="00663F05">
        <w:rPr>
          <w:lang w:val="ro-RO" w:eastAsia="ro-MD"/>
        </w:rPr>
        <w:t>a situației de cerere semnificativă netă de valută străină pe piața valutară internă și constatarea că operațiunea valutară pentru care se solicită eliberarea autorizației va duce la agravarea situației respective, precum și a altor situații care pot avea un impact negativ semnificativ asupra asigurării stabilității pieței valutare interne și/sau asupra implementării politicii valutare a statului.”</w:t>
      </w:r>
      <w:r w:rsidR="00161E5E" w:rsidRPr="00663F05">
        <w:rPr>
          <w:lang w:val="ro-RO" w:eastAsia="ro-MD"/>
        </w:rPr>
        <w:t>;</w:t>
      </w:r>
    </w:p>
    <w:p w14:paraId="3841C289" w14:textId="77777777" w:rsidR="00EA1131" w:rsidRPr="00663F05" w:rsidRDefault="00EA1131" w:rsidP="006A7059">
      <w:pPr>
        <w:ind w:firstLine="567"/>
        <w:jc w:val="both"/>
        <w:rPr>
          <w:lang w:val="ro-RO" w:eastAsia="ro-MD"/>
        </w:rPr>
      </w:pPr>
    </w:p>
    <w:p w14:paraId="60019E4B" w14:textId="1751FA91" w:rsidR="002D1917" w:rsidRPr="00663F05" w:rsidRDefault="00EC6CFA" w:rsidP="006A7059">
      <w:pPr>
        <w:ind w:firstLine="567"/>
        <w:jc w:val="both"/>
        <w:rPr>
          <w:lang w:val="ro-RO"/>
        </w:rPr>
      </w:pPr>
      <w:r w:rsidRPr="00663F05">
        <w:rPr>
          <w:lang w:val="ro-RO"/>
        </w:rPr>
        <w:t>1</w:t>
      </w:r>
      <w:r w:rsidR="007445E8" w:rsidRPr="00663F05">
        <w:rPr>
          <w:lang w:val="ro-RO"/>
        </w:rPr>
        <w:t>8</w:t>
      </w:r>
      <w:r w:rsidRPr="00663F05">
        <w:rPr>
          <w:lang w:val="ro-RO"/>
        </w:rPr>
        <w:t>) Punct</w:t>
      </w:r>
      <w:r w:rsidR="007445E8" w:rsidRPr="00663F05">
        <w:rPr>
          <w:lang w:val="ro-RO"/>
        </w:rPr>
        <w:t xml:space="preserve">ele </w:t>
      </w:r>
      <w:r w:rsidRPr="00663F05">
        <w:rPr>
          <w:lang w:val="ro-RO"/>
        </w:rPr>
        <w:t xml:space="preserve">15 </w:t>
      </w:r>
      <w:r w:rsidR="007445E8" w:rsidRPr="00663F05">
        <w:rPr>
          <w:lang w:val="ro-RO"/>
        </w:rPr>
        <w:t>și 16 vor</w:t>
      </w:r>
      <w:r w:rsidRPr="00663F05">
        <w:rPr>
          <w:lang w:val="ro-RO"/>
        </w:rPr>
        <w:t xml:space="preserve"> avea următorul cuprins:</w:t>
      </w:r>
    </w:p>
    <w:p w14:paraId="0EAFE985" w14:textId="3F063955" w:rsidR="00EC6CFA" w:rsidRPr="00663F05" w:rsidRDefault="00EC6CFA" w:rsidP="006A7059">
      <w:pPr>
        <w:ind w:firstLine="567"/>
        <w:jc w:val="both"/>
        <w:rPr>
          <w:lang w:val="ro-RO"/>
        </w:rPr>
      </w:pPr>
      <w:r w:rsidRPr="00663F05">
        <w:rPr>
          <w:lang w:val="ro-RO"/>
        </w:rPr>
        <w:t xml:space="preserve">„15. </w:t>
      </w:r>
      <w:r w:rsidRPr="00663F05">
        <w:rPr>
          <w:lang w:val="ro-RO" w:eastAsia="ro-MD"/>
        </w:rPr>
        <w:t>Banca Națională a Moldovei notifică solicitantului decizia privind eliberarea autorizației sau privind refuzul de eliberare a autorizației cel târziu în a treia zi lucrătoare de la data luării deciziei, indicându-se, în cazul refuzului, temeiurile acestuia.</w:t>
      </w:r>
    </w:p>
    <w:p w14:paraId="6B826062" w14:textId="6EF7088D" w:rsidR="00EC6CFA" w:rsidRPr="00663F05" w:rsidRDefault="00EC6CFA" w:rsidP="006A7059">
      <w:pPr>
        <w:ind w:firstLine="567"/>
        <w:jc w:val="both"/>
        <w:rPr>
          <w:lang w:val="ro-RO"/>
        </w:rPr>
      </w:pPr>
    </w:p>
    <w:p w14:paraId="70A42ED5" w14:textId="37F32973" w:rsidR="00EC6CFA" w:rsidRPr="00663F05" w:rsidRDefault="00EC6CFA" w:rsidP="006A7059">
      <w:pPr>
        <w:ind w:firstLine="567"/>
        <w:jc w:val="both"/>
        <w:rPr>
          <w:lang w:val="ro-RO"/>
        </w:rPr>
      </w:pPr>
      <w:r w:rsidRPr="00663F05">
        <w:rPr>
          <w:lang w:val="ro-RO"/>
        </w:rPr>
        <w:t xml:space="preserve">16. </w:t>
      </w:r>
      <w:r w:rsidRPr="00663F05">
        <w:rPr>
          <w:lang w:val="ro-RO" w:eastAsia="ro-MD"/>
        </w:rPr>
        <w:t>Solicitantul poate depune o nouă cerere de eliberare a autorizației după înlăturarea circumstanțelor care au servit drept temei pentru refuzul eliberării autorizației (dacă aceasta depinde de solicitant).</w:t>
      </w:r>
      <w:r w:rsidRPr="00663F05">
        <w:rPr>
          <w:lang w:val="ro-RO"/>
        </w:rPr>
        <w:t>”</w:t>
      </w:r>
      <w:r w:rsidR="00161E5E" w:rsidRPr="00663F05">
        <w:rPr>
          <w:lang w:val="ro-RO"/>
        </w:rPr>
        <w:t>;</w:t>
      </w:r>
    </w:p>
    <w:p w14:paraId="226C8078" w14:textId="37893DC2" w:rsidR="00EC6CFA" w:rsidRPr="00663F05" w:rsidRDefault="00EC6CFA" w:rsidP="006A7059">
      <w:pPr>
        <w:ind w:firstLine="567"/>
        <w:jc w:val="both"/>
        <w:rPr>
          <w:lang w:val="ro-RO"/>
        </w:rPr>
      </w:pPr>
    </w:p>
    <w:p w14:paraId="2712FDDD" w14:textId="726F5E76" w:rsidR="00EC6CFA" w:rsidRPr="00663F05" w:rsidRDefault="00EC6CFA" w:rsidP="006A7059">
      <w:pPr>
        <w:ind w:firstLine="567"/>
        <w:jc w:val="both"/>
        <w:rPr>
          <w:lang w:val="ro-RO"/>
        </w:rPr>
      </w:pPr>
      <w:r w:rsidRPr="00663F05">
        <w:rPr>
          <w:lang w:val="ro-RO"/>
        </w:rPr>
        <w:lastRenderedPageBreak/>
        <w:t>19)</w:t>
      </w:r>
      <w:r w:rsidR="00A33CB0" w:rsidRPr="00663F05">
        <w:rPr>
          <w:lang w:val="ro-RO"/>
        </w:rPr>
        <w:t xml:space="preserve"> </w:t>
      </w:r>
      <w:r w:rsidR="00161E5E" w:rsidRPr="00663F05">
        <w:rPr>
          <w:lang w:val="ro-RO"/>
        </w:rPr>
        <w:t>L</w:t>
      </w:r>
      <w:r w:rsidR="00A33CB0" w:rsidRPr="00663F05">
        <w:rPr>
          <w:lang w:val="ro-RO"/>
        </w:rPr>
        <w:t>a punctul 17</w:t>
      </w:r>
      <w:r w:rsidR="007445E8" w:rsidRPr="00663F05">
        <w:rPr>
          <w:lang w:val="ro-RO"/>
        </w:rPr>
        <w:t>,</w:t>
      </w:r>
      <w:r w:rsidR="00A33CB0" w:rsidRPr="00663F05">
        <w:rPr>
          <w:lang w:val="ro-RO"/>
        </w:rPr>
        <w:t xml:space="preserve"> textul „ , pe versoul căreia în scopul efectuării </w:t>
      </w:r>
      <w:proofErr w:type="spellStart"/>
      <w:r w:rsidR="00A33CB0" w:rsidRPr="00663F05">
        <w:rPr>
          <w:lang w:val="ro-RO"/>
        </w:rPr>
        <w:t>menţiunilor</w:t>
      </w:r>
      <w:proofErr w:type="spellEnd"/>
      <w:r w:rsidR="00A33CB0" w:rsidRPr="00663F05">
        <w:rPr>
          <w:lang w:val="ro-RO"/>
        </w:rPr>
        <w:t xml:space="preserve"> respective, se </w:t>
      </w:r>
      <w:proofErr w:type="spellStart"/>
      <w:r w:rsidR="00A33CB0" w:rsidRPr="00663F05">
        <w:rPr>
          <w:lang w:val="ro-RO"/>
        </w:rPr>
        <w:t>tipăreşte</w:t>
      </w:r>
      <w:proofErr w:type="spellEnd"/>
      <w:r w:rsidR="00A33CB0" w:rsidRPr="00663F05">
        <w:rPr>
          <w:lang w:val="ro-RO"/>
        </w:rPr>
        <w:t xml:space="preserve"> textul expus în anexa nr.3 la prezentul Regulament” se exclude</w:t>
      </w:r>
      <w:r w:rsidR="00161E5E" w:rsidRPr="00663F05">
        <w:rPr>
          <w:lang w:val="ro-RO"/>
        </w:rPr>
        <w:t>;</w:t>
      </w:r>
    </w:p>
    <w:p w14:paraId="06181894" w14:textId="6573879D" w:rsidR="00A33CB0" w:rsidRPr="00663F05" w:rsidRDefault="00A33CB0" w:rsidP="006A7059">
      <w:pPr>
        <w:ind w:firstLine="567"/>
        <w:jc w:val="both"/>
        <w:rPr>
          <w:lang w:val="ro-RO"/>
        </w:rPr>
      </w:pPr>
    </w:p>
    <w:p w14:paraId="1C26779F" w14:textId="354299AA" w:rsidR="00A33CB0" w:rsidRPr="00663F05" w:rsidRDefault="00A33CB0" w:rsidP="006A7059">
      <w:pPr>
        <w:ind w:firstLine="567"/>
        <w:jc w:val="both"/>
        <w:rPr>
          <w:lang w:val="ro-RO"/>
        </w:rPr>
      </w:pPr>
      <w:r w:rsidRPr="00663F05">
        <w:rPr>
          <w:lang w:val="ro-RO"/>
        </w:rPr>
        <w:t xml:space="preserve">20) </w:t>
      </w:r>
      <w:r w:rsidR="00161E5E" w:rsidRPr="00663F05">
        <w:rPr>
          <w:lang w:val="ro-RO"/>
        </w:rPr>
        <w:t>L</w:t>
      </w:r>
      <w:r w:rsidRPr="00663F05">
        <w:rPr>
          <w:lang w:val="ro-RO"/>
        </w:rPr>
        <w:t>a punctul 17</w:t>
      </w:r>
      <w:r w:rsidRPr="00663F05">
        <w:rPr>
          <w:vertAlign w:val="superscript"/>
          <w:lang w:val="ro-RO"/>
        </w:rPr>
        <w:t>1</w:t>
      </w:r>
      <w:r w:rsidR="007445E8" w:rsidRPr="00663F05">
        <w:rPr>
          <w:lang w:val="ro-RO"/>
        </w:rPr>
        <w:t xml:space="preserve">, </w:t>
      </w:r>
      <w:r w:rsidRPr="00663F05">
        <w:rPr>
          <w:lang w:val="ro-RO"/>
        </w:rPr>
        <w:t>textul „ și a anexei la autorizație conform formularului indicat în anexa nr.6” se exclude</w:t>
      </w:r>
      <w:r w:rsidR="00161E5E" w:rsidRPr="00663F05">
        <w:rPr>
          <w:lang w:val="ro-RO"/>
        </w:rPr>
        <w:t>;</w:t>
      </w:r>
    </w:p>
    <w:p w14:paraId="30CC6245" w14:textId="77777777" w:rsidR="00A33CB0" w:rsidRPr="00663F05" w:rsidRDefault="00A33CB0" w:rsidP="006A7059">
      <w:pPr>
        <w:ind w:firstLine="567"/>
        <w:jc w:val="both"/>
        <w:rPr>
          <w:lang w:val="ro-RO"/>
        </w:rPr>
      </w:pPr>
    </w:p>
    <w:p w14:paraId="05CDF53F" w14:textId="570DF0EA" w:rsidR="00A33CB0" w:rsidRPr="00663F05" w:rsidRDefault="00A33CB0" w:rsidP="006A7059">
      <w:pPr>
        <w:ind w:firstLine="567"/>
        <w:jc w:val="both"/>
        <w:rPr>
          <w:lang w:val="ro-RO"/>
        </w:rPr>
      </w:pPr>
      <w:r w:rsidRPr="00663F05">
        <w:rPr>
          <w:lang w:val="ro-RO"/>
        </w:rPr>
        <w:t xml:space="preserve">21) </w:t>
      </w:r>
      <w:r w:rsidR="008D1526" w:rsidRPr="00663F05">
        <w:rPr>
          <w:lang w:val="ro-RO"/>
        </w:rPr>
        <w:t>L</w:t>
      </w:r>
      <w:r w:rsidR="00364394" w:rsidRPr="00663F05">
        <w:rPr>
          <w:lang w:val="ro-RO"/>
        </w:rPr>
        <w:t>a punctul 17</w:t>
      </w:r>
      <w:r w:rsidR="00364394" w:rsidRPr="00663F05">
        <w:rPr>
          <w:vertAlign w:val="superscript"/>
          <w:lang w:val="ro-RO"/>
        </w:rPr>
        <w:t>2</w:t>
      </w:r>
      <w:r w:rsidR="008D1526" w:rsidRPr="00663F05">
        <w:rPr>
          <w:lang w:val="ro-RO"/>
        </w:rPr>
        <w:t xml:space="preserve">, </w:t>
      </w:r>
      <w:r w:rsidR="00364394" w:rsidRPr="00663F05">
        <w:rPr>
          <w:vertAlign w:val="superscript"/>
          <w:lang w:val="ro-RO"/>
        </w:rPr>
        <w:t xml:space="preserve"> </w:t>
      </w:r>
      <w:r w:rsidR="00364394" w:rsidRPr="00663F05">
        <w:rPr>
          <w:lang w:val="ro-RO"/>
        </w:rPr>
        <w:t>textul „ și a anexei la autorizație conform formularului indicat în anexa nr.7, după caz, anexa nr.8” se exclude</w:t>
      </w:r>
      <w:r w:rsidR="00161E5E" w:rsidRPr="00663F05">
        <w:rPr>
          <w:lang w:val="ro-RO"/>
        </w:rPr>
        <w:t>;</w:t>
      </w:r>
    </w:p>
    <w:p w14:paraId="39E7119A" w14:textId="709B0E88" w:rsidR="00364394" w:rsidRPr="00663F05" w:rsidRDefault="00364394" w:rsidP="006A7059">
      <w:pPr>
        <w:ind w:firstLine="567"/>
        <w:jc w:val="both"/>
        <w:rPr>
          <w:lang w:val="ro-RO"/>
        </w:rPr>
      </w:pPr>
    </w:p>
    <w:p w14:paraId="078967CD" w14:textId="4CE018E6" w:rsidR="00364394" w:rsidRPr="00663F05" w:rsidRDefault="00364394" w:rsidP="006A7059">
      <w:pPr>
        <w:ind w:firstLine="567"/>
        <w:jc w:val="both"/>
        <w:rPr>
          <w:lang w:val="ro-RO"/>
        </w:rPr>
      </w:pPr>
      <w:r w:rsidRPr="00663F05">
        <w:rPr>
          <w:lang w:val="ro-RO"/>
        </w:rPr>
        <w:t xml:space="preserve">22) </w:t>
      </w:r>
      <w:r w:rsidR="008D1526" w:rsidRPr="00663F05">
        <w:rPr>
          <w:lang w:val="ro-RO"/>
        </w:rPr>
        <w:t>L</w:t>
      </w:r>
      <w:r w:rsidRPr="00663F05">
        <w:rPr>
          <w:lang w:val="ro-RO"/>
        </w:rPr>
        <w:t>a punctul 17</w:t>
      </w:r>
      <w:r w:rsidRPr="00663F05">
        <w:rPr>
          <w:vertAlign w:val="superscript"/>
          <w:lang w:val="ro-RO"/>
        </w:rPr>
        <w:t>3</w:t>
      </w:r>
      <w:r w:rsidR="008D1526" w:rsidRPr="00663F05">
        <w:rPr>
          <w:lang w:val="ro-RO"/>
        </w:rPr>
        <w:t xml:space="preserve">, </w:t>
      </w:r>
      <w:r w:rsidR="00DD03EC" w:rsidRPr="00663F05">
        <w:rPr>
          <w:vertAlign w:val="superscript"/>
          <w:lang w:val="ro-RO"/>
        </w:rPr>
        <w:t xml:space="preserve"> </w:t>
      </w:r>
      <w:r w:rsidR="00DD03EC" w:rsidRPr="00663F05">
        <w:rPr>
          <w:lang w:val="ro-RO"/>
        </w:rPr>
        <w:t>textul „ , anexei la autorizație și/sau elibera câteva anexe la autorizație” se exclude</w:t>
      </w:r>
      <w:r w:rsidR="00161E5E" w:rsidRPr="00663F05">
        <w:rPr>
          <w:lang w:val="ro-RO"/>
        </w:rPr>
        <w:t>;</w:t>
      </w:r>
    </w:p>
    <w:p w14:paraId="2F033BE9" w14:textId="2A1E2121" w:rsidR="00DD03EC" w:rsidRPr="00663F05" w:rsidRDefault="00DD03EC" w:rsidP="006A7059">
      <w:pPr>
        <w:ind w:firstLine="567"/>
        <w:jc w:val="both"/>
        <w:rPr>
          <w:lang w:val="ro-RO"/>
        </w:rPr>
      </w:pPr>
    </w:p>
    <w:p w14:paraId="60E9AD67" w14:textId="5ED90EF8" w:rsidR="00DD03EC" w:rsidRPr="00663F05" w:rsidRDefault="00DD03EC" w:rsidP="006A7059">
      <w:pPr>
        <w:ind w:firstLine="567"/>
        <w:jc w:val="both"/>
        <w:rPr>
          <w:lang w:val="ro-RO"/>
        </w:rPr>
      </w:pPr>
      <w:r w:rsidRPr="00663F05">
        <w:rPr>
          <w:lang w:val="ro-RO"/>
        </w:rPr>
        <w:t>23)</w:t>
      </w:r>
      <w:r w:rsidR="008D78D3" w:rsidRPr="00663F05">
        <w:rPr>
          <w:lang w:val="ro-RO"/>
        </w:rPr>
        <w:t xml:space="preserve"> </w:t>
      </w:r>
      <w:r w:rsidR="008D1526" w:rsidRPr="00663F05">
        <w:rPr>
          <w:lang w:val="ro-RO"/>
        </w:rPr>
        <w:t>P</w:t>
      </w:r>
      <w:r w:rsidR="008D78D3" w:rsidRPr="00663F05">
        <w:rPr>
          <w:lang w:val="ro-RO"/>
        </w:rPr>
        <w:t>unctul 19 va avea următorul cuprins:</w:t>
      </w:r>
    </w:p>
    <w:p w14:paraId="0E239DA8" w14:textId="4C280BDE" w:rsidR="008D78D3" w:rsidRPr="00663F05" w:rsidRDefault="008D78D3" w:rsidP="006A7059">
      <w:pPr>
        <w:ind w:firstLine="567"/>
        <w:jc w:val="both"/>
        <w:rPr>
          <w:lang w:val="ro-RO"/>
        </w:rPr>
      </w:pPr>
      <w:r w:rsidRPr="00663F05">
        <w:rPr>
          <w:lang w:val="ro-RO"/>
        </w:rPr>
        <w:t xml:space="preserve">„19. </w:t>
      </w:r>
      <w:r w:rsidRPr="00663F05">
        <w:rPr>
          <w:lang w:val="ro-RO" w:eastAsia="ro-MD"/>
        </w:rPr>
        <w:t>Autorizația BNM se eliberează titularului/reprezentantului împuternicit al acestuia în conformitate cu prevederile art.11</w:t>
      </w:r>
      <w:r w:rsidRPr="00663F05">
        <w:rPr>
          <w:vertAlign w:val="superscript"/>
          <w:lang w:val="ro-RO" w:eastAsia="ro-MD"/>
        </w:rPr>
        <w:t>2</w:t>
      </w:r>
      <w:r w:rsidRPr="00663F05">
        <w:rPr>
          <w:lang w:val="ro-RO" w:eastAsia="ro-MD"/>
        </w:rPr>
        <w:t xml:space="preserve"> din Legea nr.548/1995 cu privire la Banca Națională a Moldovei.</w:t>
      </w:r>
      <w:r w:rsidRPr="00663F05">
        <w:rPr>
          <w:lang w:val="ro-RO"/>
        </w:rPr>
        <w:t>”</w:t>
      </w:r>
      <w:r w:rsidR="00161E5E" w:rsidRPr="00663F05">
        <w:rPr>
          <w:lang w:val="ro-RO"/>
        </w:rPr>
        <w:t>;</w:t>
      </w:r>
    </w:p>
    <w:p w14:paraId="3BE3909E" w14:textId="242FBEAA" w:rsidR="008D78D3" w:rsidRPr="00663F05" w:rsidRDefault="008D78D3" w:rsidP="006A7059">
      <w:pPr>
        <w:ind w:firstLine="567"/>
        <w:jc w:val="both"/>
        <w:rPr>
          <w:lang w:val="ro-RO"/>
        </w:rPr>
      </w:pPr>
    </w:p>
    <w:p w14:paraId="56B23B40" w14:textId="375C1519" w:rsidR="008D78D3" w:rsidRPr="00663F05" w:rsidRDefault="008D78D3" w:rsidP="006A7059">
      <w:pPr>
        <w:ind w:firstLine="567"/>
        <w:jc w:val="both"/>
        <w:rPr>
          <w:lang w:val="ro-RO"/>
        </w:rPr>
      </w:pPr>
      <w:r w:rsidRPr="00663F05">
        <w:rPr>
          <w:lang w:val="ro-RO"/>
        </w:rPr>
        <w:t xml:space="preserve">24) </w:t>
      </w:r>
      <w:r w:rsidR="00161E5E" w:rsidRPr="00663F05">
        <w:rPr>
          <w:lang w:val="ro-RO"/>
        </w:rPr>
        <w:t>S</w:t>
      </w:r>
      <w:r w:rsidRPr="00663F05">
        <w:rPr>
          <w:lang w:val="ro-RO"/>
        </w:rPr>
        <w:t>e completează cu punctele 19</w:t>
      </w:r>
      <w:r w:rsidRPr="00663F05">
        <w:rPr>
          <w:vertAlign w:val="superscript"/>
          <w:lang w:val="ro-RO"/>
        </w:rPr>
        <w:t>1</w:t>
      </w:r>
      <w:r w:rsidRPr="00663F05">
        <w:rPr>
          <w:lang w:val="ro-RO"/>
        </w:rPr>
        <w:t>-19</w:t>
      </w:r>
      <w:r w:rsidRPr="00663F05">
        <w:rPr>
          <w:vertAlign w:val="superscript"/>
          <w:lang w:val="ro-RO"/>
        </w:rPr>
        <w:t>4</w:t>
      </w:r>
      <w:r w:rsidRPr="00663F05">
        <w:rPr>
          <w:lang w:val="ro-RO"/>
        </w:rPr>
        <w:t xml:space="preserve"> cu următorul cuprins:</w:t>
      </w:r>
    </w:p>
    <w:p w14:paraId="05D96E71" w14:textId="77777777" w:rsidR="008D78D3" w:rsidRPr="00663F05" w:rsidRDefault="008D78D3" w:rsidP="00EA011F">
      <w:pPr>
        <w:ind w:firstLine="567"/>
        <w:jc w:val="both"/>
        <w:rPr>
          <w:lang w:val="ro-RO" w:eastAsia="ro-MD"/>
        </w:rPr>
      </w:pPr>
      <w:r w:rsidRPr="00663F05">
        <w:rPr>
          <w:lang w:val="ro-RO"/>
        </w:rPr>
        <w:t>„</w:t>
      </w:r>
      <w:r w:rsidRPr="00663F05">
        <w:rPr>
          <w:lang w:val="ro-RO" w:eastAsia="ro-MD"/>
        </w:rPr>
        <w:t>19</w:t>
      </w:r>
      <w:r w:rsidRPr="00663F05">
        <w:rPr>
          <w:vertAlign w:val="superscript"/>
          <w:lang w:val="ro-RO" w:eastAsia="ro-MD"/>
        </w:rPr>
        <w:t>1</w:t>
      </w:r>
      <w:r w:rsidRPr="00663F05">
        <w:rPr>
          <w:lang w:val="ro-RO" w:eastAsia="ro-MD"/>
        </w:rPr>
        <w:t>. În caz de pierdere sau deteriorare a autorizației BNM (pe suport hârtie) titularul acesteia este în drept să depună la Banca Națională a Moldovei o cerere de eliberare a duplicatului autorizației. Cererea în cauză poate fi depusă pe suport hârtie sau în formă electronică. În cazul autorizației deteriorate la cererea pe suport hârtie se anexează originalul autorizației deteriorate, iar la cererea depusă în formă electronică, se anexează copia autorizației deteriorate, originalul căreia se depune la Banca Națională a Moldovei la eliberarea duplicatului autorizației conform punctului 19</w:t>
      </w:r>
      <w:r w:rsidRPr="00663F05">
        <w:rPr>
          <w:vertAlign w:val="superscript"/>
          <w:lang w:val="ro-RO" w:eastAsia="ro-MD"/>
        </w:rPr>
        <w:t>2</w:t>
      </w:r>
      <w:r w:rsidRPr="00663F05">
        <w:rPr>
          <w:lang w:val="ro-RO" w:eastAsia="ro-MD"/>
        </w:rPr>
        <w:t>.</w:t>
      </w:r>
    </w:p>
    <w:p w14:paraId="016EA63E" w14:textId="77777777" w:rsidR="008D78D3" w:rsidRPr="00663F05" w:rsidRDefault="008D78D3" w:rsidP="00EA011F">
      <w:pPr>
        <w:ind w:firstLine="567"/>
        <w:jc w:val="both"/>
        <w:rPr>
          <w:lang w:val="ro-RO" w:eastAsia="ro-MD"/>
        </w:rPr>
      </w:pPr>
    </w:p>
    <w:p w14:paraId="0CEC4D0D" w14:textId="77777777" w:rsidR="008D78D3" w:rsidRPr="00663F05" w:rsidRDefault="008D78D3" w:rsidP="00EA011F">
      <w:pPr>
        <w:ind w:firstLine="567"/>
        <w:jc w:val="both"/>
        <w:rPr>
          <w:lang w:val="ro-RO" w:eastAsia="ro-MD"/>
        </w:rPr>
      </w:pPr>
      <w:r w:rsidRPr="00663F05">
        <w:rPr>
          <w:lang w:val="ro-RO" w:eastAsia="ro-MD"/>
        </w:rPr>
        <w:t>19</w:t>
      </w:r>
      <w:r w:rsidRPr="00663F05">
        <w:rPr>
          <w:vertAlign w:val="superscript"/>
          <w:lang w:val="ro-RO" w:eastAsia="ro-MD"/>
        </w:rPr>
        <w:t>2</w:t>
      </w:r>
      <w:r w:rsidRPr="00663F05">
        <w:rPr>
          <w:lang w:val="ro-RO" w:eastAsia="ro-MD"/>
        </w:rPr>
        <w:t>. Banca Națională a Moldovei eliberează duplicatul autorizației în termen de 5 zile lucrătoare de la data înregistrării cererii de eliberare a duplicatului autorizației.</w:t>
      </w:r>
    </w:p>
    <w:p w14:paraId="6054ABDC" w14:textId="77777777" w:rsidR="008D78D3" w:rsidRPr="00663F05" w:rsidRDefault="008D78D3" w:rsidP="00EA011F">
      <w:pPr>
        <w:ind w:firstLine="567"/>
        <w:jc w:val="both"/>
        <w:rPr>
          <w:lang w:val="ro-RO" w:eastAsia="ro-MD"/>
        </w:rPr>
      </w:pPr>
    </w:p>
    <w:p w14:paraId="2B520ED9" w14:textId="77777777" w:rsidR="008D78D3" w:rsidRPr="00663F05" w:rsidRDefault="008D78D3" w:rsidP="00EA011F">
      <w:pPr>
        <w:ind w:firstLine="567"/>
        <w:jc w:val="both"/>
        <w:rPr>
          <w:lang w:val="ro-RO" w:eastAsia="ro-MD"/>
        </w:rPr>
      </w:pPr>
      <w:r w:rsidRPr="00663F05">
        <w:rPr>
          <w:lang w:val="ro-RO" w:eastAsia="ro-MD"/>
        </w:rPr>
        <w:t>19</w:t>
      </w:r>
      <w:r w:rsidRPr="00663F05">
        <w:rPr>
          <w:vertAlign w:val="superscript"/>
          <w:lang w:val="ro-RO" w:eastAsia="ro-MD"/>
        </w:rPr>
        <w:t>3</w:t>
      </w:r>
      <w:r w:rsidRPr="00663F05">
        <w:rPr>
          <w:lang w:val="ro-RO" w:eastAsia="ro-MD"/>
        </w:rPr>
        <w:t>. În caz de eliberare a duplicatului autorizației BNM, autorizația pierdută sau deteriorată își pierde valabilitatea.</w:t>
      </w:r>
    </w:p>
    <w:p w14:paraId="061056A1" w14:textId="77777777" w:rsidR="008D78D3" w:rsidRPr="00663F05" w:rsidRDefault="008D78D3" w:rsidP="00EA011F">
      <w:pPr>
        <w:ind w:firstLine="567"/>
        <w:jc w:val="both"/>
        <w:rPr>
          <w:lang w:val="ro-RO" w:eastAsia="ro-MD"/>
        </w:rPr>
      </w:pPr>
    </w:p>
    <w:p w14:paraId="66352C7B" w14:textId="62A22491" w:rsidR="008D78D3" w:rsidRPr="00663F05" w:rsidRDefault="008D78D3" w:rsidP="00EA011F">
      <w:pPr>
        <w:ind w:firstLine="567"/>
        <w:jc w:val="both"/>
        <w:rPr>
          <w:lang w:val="ro-RO"/>
        </w:rPr>
      </w:pPr>
      <w:r w:rsidRPr="00663F05">
        <w:rPr>
          <w:lang w:val="ro-RO" w:eastAsia="ro-MD"/>
        </w:rPr>
        <w:t>19</w:t>
      </w:r>
      <w:r w:rsidRPr="00663F05">
        <w:rPr>
          <w:vertAlign w:val="superscript"/>
          <w:lang w:val="ro-RO" w:eastAsia="ro-MD"/>
        </w:rPr>
        <w:t>4</w:t>
      </w:r>
      <w:r w:rsidRPr="00663F05">
        <w:rPr>
          <w:lang w:val="ro-RO" w:eastAsia="ro-MD"/>
        </w:rPr>
        <w:t>. Eliberarea duplicatului autorizaţiei BNM se efectuează în conformitate cu prevederile punctului 19.</w:t>
      </w:r>
      <w:r w:rsidRPr="00663F05">
        <w:rPr>
          <w:lang w:val="ro-RO"/>
        </w:rPr>
        <w:t>”</w:t>
      </w:r>
      <w:r w:rsidR="00161E5E" w:rsidRPr="00663F05">
        <w:rPr>
          <w:lang w:val="ro-RO"/>
        </w:rPr>
        <w:t>;</w:t>
      </w:r>
    </w:p>
    <w:p w14:paraId="56EC64ED" w14:textId="45E8BE13" w:rsidR="005A3F08" w:rsidRPr="00663F05" w:rsidRDefault="005A3F08" w:rsidP="00EA011F">
      <w:pPr>
        <w:ind w:firstLine="567"/>
        <w:jc w:val="both"/>
        <w:rPr>
          <w:lang w:val="ro-RO"/>
        </w:rPr>
      </w:pPr>
    </w:p>
    <w:p w14:paraId="6D6CBCF6" w14:textId="5F845024" w:rsidR="00B512AE" w:rsidRPr="00663F05" w:rsidRDefault="005A3F08" w:rsidP="00EA011F">
      <w:pPr>
        <w:ind w:firstLine="567"/>
        <w:jc w:val="both"/>
        <w:rPr>
          <w:lang w:val="ro-RO"/>
        </w:rPr>
      </w:pPr>
      <w:r w:rsidRPr="00663F05">
        <w:rPr>
          <w:lang w:val="ro-RO"/>
        </w:rPr>
        <w:t>25)</w:t>
      </w:r>
      <w:r w:rsidR="00055CCE" w:rsidRPr="00663F05">
        <w:rPr>
          <w:lang w:val="ro-RO"/>
        </w:rPr>
        <w:t xml:space="preserve"> </w:t>
      </w:r>
      <w:r w:rsidR="00B512AE" w:rsidRPr="00663F05">
        <w:rPr>
          <w:lang w:val="ro-RO"/>
        </w:rPr>
        <w:t>Punctul 20:</w:t>
      </w:r>
    </w:p>
    <w:p w14:paraId="0CD0C0E9" w14:textId="48201895" w:rsidR="005A3F08" w:rsidRPr="00663F05" w:rsidRDefault="00B512AE" w:rsidP="006A7059">
      <w:pPr>
        <w:ind w:firstLine="567"/>
        <w:jc w:val="both"/>
        <w:rPr>
          <w:lang w:val="ro-RO"/>
        </w:rPr>
      </w:pPr>
      <w:r w:rsidRPr="00663F05">
        <w:rPr>
          <w:lang w:val="ro-RO"/>
        </w:rPr>
        <w:t>la litera a)</w:t>
      </w:r>
      <w:r w:rsidR="008D1526" w:rsidRPr="00663F05">
        <w:rPr>
          <w:lang w:val="ro-RO"/>
        </w:rPr>
        <w:t>,</w:t>
      </w:r>
      <w:r w:rsidRPr="00663F05">
        <w:rPr>
          <w:lang w:val="ro-RO"/>
        </w:rPr>
        <w:t xml:space="preserve"> textul „originalul autorizaţiei BNM, anexa la aceasta (doar în cazul operațiunilor valutare indicate la pct.3 </w:t>
      </w:r>
      <w:proofErr w:type="spellStart"/>
      <w:r w:rsidRPr="00663F05">
        <w:rPr>
          <w:lang w:val="ro-RO"/>
        </w:rPr>
        <w:t>lit.g</w:t>
      </w:r>
      <w:proofErr w:type="spellEnd"/>
      <w:r w:rsidRPr="00663F05">
        <w:rPr>
          <w:lang w:val="ro-RO"/>
        </w:rPr>
        <w:t xml:space="preserve">)-i)) </w:t>
      </w:r>
      <w:proofErr w:type="spellStart"/>
      <w:r w:rsidRPr="00663F05">
        <w:rPr>
          <w:lang w:val="ro-RO"/>
        </w:rPr>
        <w:t>şi</w:t>
      </w:r>
      <w:proofErr w:type="spellEnd"/>
      <w:r w:rsidRPr="00663F05">
        <w:rPr>
          <w:lang w:val="ro-RO"/>
        </w:rPr>
        <w:t>” se exclude,</w:t>
      </w:r>
    </w:p>
    <w:p w14:paraId="7D348F0C" w14:textId="0161A945" w:rsidR="00B512AE" w:rsidRPr="00663F05" w:rsidRDefault="00B512AE" w:rsidP="006A7059">
      <w:pPr>
        <w:ind w:firstLine="567"/>
        <w:jc w:val="both"/>
        <w:rPr>
          <w:lang w:val="ro-RO"/>
        </w:rPr>
      </w:pPr>
      <w:r w:rsidRPr="00663F05">
        <w:rPr>
          <w:lang w:val="ro-RO"/>
        </w:rPr>
        <w:t>la litera b)</w:t>
      </w:r>
      <w:r w:rsidR="008D1526" w:rsidRPr="00663F05">
        <w:rPr>
          <w:lang w:val="ro-RO"/>
        </w:rPr>
        <w:t>,</w:t>
      </w:r>
      <w:r w:rsidRPr="00663F05">
        <w:rPr>
          <w:lang w:val="ro-RO"/>
        </w:rPr>
        <w:t xml:space="preserve"> cuvântul „informeze” se substituie cu cuvântul „notifice”</w:t>
      </w:r>
      <w:r w:rsidR="00161E5E" w:rsidRPr="00663F05">
        <w:rPr>
          <w:lang w:val="ro-RO"/>
        </w:rPr>
        <w:t>;</w:t>
      </w:r>
    </w:p>
    <w:p w14:paraId="68D7F2F9" w14:textId="3F911B0A" w:rsidR="00B512AE" w:rsidRPr="00663F05" w:rsidRDefault="00B512AE" w:rsidP="006A7059">
      <w:pPr>
        <w:ind w:firstLine="567"/>
        <w:jc w:val="both"/>
        <w:rPr>
          <w:lang w:val="ro-RO"/>
        </w:rPr>
      </w:pPr>
    </w:p>
    <w:p w14:paraId="3CC72DA4" w14:textId="125BF9D4" w:rsidR="00B512AE" w:rsidRPr="00663F05" w:rsidRDefault="00B512AE" w:rsidP="006A7059">
      <w:pPr>
        <w:ind w:firstLine="567"/>
        <w:jc w:val="both"/>
        <w:rPr>
          <w:lang w:val="ro-RO"/>
        </w:rPr>
      </w:pPr>
      <w:r w:rsidRPr="00663F05">
        <w:rPr>
          <w:lang w:val="ro-RO"/>
        </w:rPr>
        <w:t xml:space="preserve">26) </w:t>
      </w:r>
      <w:r w:rsidR="008D1526" w:rsidRPr="00663F05">
        <w:rPr>
          <w:lang w:val="ro-RO"/>
        </w:rPr>
        <w:t>S</w:t>
      </w:r>
      <w:r w:rsidRPr="00663F05">
        <w:rPr>
          <w:lang w:val="ro-RO"/>
        </w:rPr>
        <w:t>e completează cu punctul 20</w:t>
      </w:r>
      <w:r w:rsidRPr="00663F05">
        <w:rPr>
          <w:vertAlign w:val="superscript"/>
          <w:lang w:val="ro-RO"/>
        </w:rPr>
        <w:t xml:space="preserve">1 </w:t>
      </w:r>
      <w:r w:rsidRPr="00663F05">
        <w:rPr>
          <w:lang w:val="ro-RO"/>
        </w:rPr>
        <w:t>cu următorul cuprins:</w:t>
      </w:r>
    </w:p>
    <w:p w14:paraId="1452A0C9" w14:textId="1AA76056" w:rsidR="00B512AE" w:rsidRPr="00663F05" w:rsidRDefault="008A5C8B" w:rsidP="006A7059">
      <w:pPr>
        <w:ind w:firstLine="567"/>
        <w:jc w:val="both"/>
        <w:rPr>
          <w:lang w:val="ro-RO"/>
        </w:rPr>
      </w:pPr>
      <w:r w:rsidRPr="00663F05">
        <w:rPr>
          <w:lang w:val="ro-RO"/>
        </w:rPr>
        <w:t>„20</w:t>
      </w:r>
      <w:r w:rsidRPr="00663F05">
        <w:rPr>
          <w:vertAlign w:val="superscript"/>
          <w:lang w:val="ro-RO"/>
        </w:rPr>
        <w:t>1</w:t>
      </w:r>
      <w:r w:rsidRPr="00663F05">
        <w:rPr>
          <w:lang w:val="ro-RO"/>
        </w:rPr>
        <w:t>. Documentele indicate la punctul 20 se depun la Banca Națională a Moldovei cu luarea în considerare a prevederilor punctelor 8</w:t>
      </w:r>
      <w:r w:rsidRPr="00663F05">
        <w:rPr>
          <w:vertAlign w:val="superscript"/>
          <w:lang w:val="ro-RO"/>
        </w:rPr>
        <w:t>2</w:t>
      </w:r>
      <w:r w:rsidRPr="00663F05">
        <w:rPr>
          <w:lang w:val="ro-RO"/>
        </w:rPr>
        <w:t xml:space="preserve"> și 8</w:t>
      </w:r>
      <w:r w:rsidRPr="00663F05">
        <w:rPr>
          <w:vertAlign w:val="superscript"/>
          <w:lang w:val="ro-RO"/>
        </w:rPr>
        <w:t>3</w:t>
      </w:r>
      <w:r w:rsidRPr="00663F05">
        <w:rPr>
          <w:lang w:val="ro-RO"/>
        </w:rPr>
        <w:t>.”</w:t>
      </w:r>
      <w:r w:rsidR="00161E5E" w:rsidRPr="00663F05">
        <w:rPr>
          <w:lang w:val="ro-RO"/>
        </w:rPr>
        <w:t>;</w:t>
      </w:r>
    </w:p>
    <w:p w14:paraId="31CA070F" w14:textId="2E7D9B60" w:rsidR="008A5C8B" w:rsidRPr="00663F05" w:rsidRDefault="008A5C8B" w:rsidP="006A7059">
      <w:pPr>
        <w:ind w:firstLine="567"/>
        <w:jc w:val="both"/>
        <w:rPr>
          <w:lang w:val="ro-RO"/>
        </w:rPr>
      </w:pPr>
    </w:p>
    <w:p w14:paraId="23BE6BF2" w14:textId="2227736D" w:rsidR="008A5C8B" w:rsidRPr="00663F05" w:rsidRDefault="008A5C8B" w:rsidP="006A7059">
      <w:pPr>
        <w:ind w:firstLine="567"/>
        <w:jc w:val="both"/>
        <w:rPr>
          <w:lang w:val="ro-RO"/>
        </w:rPr>
      </w:pPr>
      <w:r w:rsidRPr="00663F05">
        <w:rPr>
          <w:lang w:val="ro-RO"/>
        </w:rPr>
        <w:t>27) Punctul 24 se abrogă</w:t>
      </w:r>
      <w:r w:rsidR="00161E5E" w:rsidRPr="00663F05">
        <w:rPr>
          <w:lang w:val="ro-RO"/>
        </w:rPr>
        <w:t>;</w:t>
      </w:r>
    </w:p>
    <w:p w14:paraId="368F7BD2" w14:textId="398E010E" w:rsidR="008A5C8B" w:rsidRPr="00663F05" w:rsidRDefault="008A5C8B" w:rsidP="006A7059">
      <w:pPr>
        <w:ind w:firstLine="567"/>
        <w:jc w:val="both"/>
        <w:rPr>
          <w:lang w:val="ro-RO"/>
        </w:rPr>
      </w:pPr>
    </w:p>
    <w:p w14:paraId="17CB40CB" w14:textId="05619AD4" w:rsidR="008A5C8B" w:rsidRPr="00663F05" w:rsidRDefault="008A5C8B" w:rsidP="006A7059">
      <w:pPr>
        <w:ind w:firstLine="567"/>
        <w:jc w:val="both"/>
        <w:rPr>
          <w:lang w:val="ro-RO"/>
        </w:rPr>
      </w:pPr>
      <w:r w:rsidRPr="00663F05">
        <w:rPr>
          <w:lang w:val="ro-RO"/>
        </w:rPr>
        <w:t>28) Punctul 25 va avea următorul cuprins:</w:t>
      </w:r>
    </w:p>
    <w:p w14:paraId="05400DE4" w14:textId="5E83D3B5" w:rsidR="008A5C8B" w:rsidRPr="00663F05" w:rsidRDefault="008A5C8B" w:rsidP="006A7059">
      <w:pPr>
        <w:ind w:firstLine="567"/>
        <w:jc w:val="both"/>
        <w:rPr>
          <w:lang w:val="ro-RO"/>
        </w:rPr>
      </w:pPr>
      <w:r w:rsidRPr="00663F05">
        <w:rPr>
          <w:lang w:val="ro-RO"/>
        </w:rPr>
        <w:t>„</w:t>
      </w:r>
      <w:r w:rsidRPr="00663F05">
        <w:rPr>
          <w:lang w:val="ro-RO" w:eastAsia="ro-MD"/>
        </w:rPr>
        <w:t>25. Eliberarea amendamentului la autorizaţia BNM se efectuează în conformitate cu prevederile punctului 19.</w:t>
      </w:r>
      <w:r w:rsidRPr="00663F05">
        <w:rPr>
          <w:lang w:val="ro-RO"/>
        </w:rPr>
        <w:t>”</w:t>
      </w:r>
      <w:r w:rsidR="00161E5E" w:rsidRPr="00663F05">
        <w:rPr>
          <w:lang w:val="ro-RO"/>
        </w:rPr>
        <w:t>;</w:t>
      </w:r>
    </w:p>
    <w:p w14:paraId="08E58EE5" w14:textId="69A79FC3" w:rsidR="008A5C8B" w:rsidRPr="00663F05" w:rsidRDefault="008A5C8B" w:rsidP="006A7059">
      <w:pPr>
        <w:ind w:firstLine="567"/>
        <w:jc w:val="both"/>
        <w:rPr>
          <w:lang w:val="ro-RO"/>
        </w:rPr>
      </w:pPr>
    </w:p>
    <w:p w14:paraId="5EA8DAFF" w14:textId="18DFEC29" w:rsidR="008A5C8B" w:rsidRPr="00663F05" w:rsidRDefault="008A5C8B" w:rsidP="006A7059">
      <w:pPr>
        <w:ind w:firstLine="567"/>
        <w:jc w:val="both"/>
        <w:rPr>
          <w:lang w:val="ro-RO"/>
        </w:rPr>
      </w:pPr>
      <w:r w:rsidRPr="00663F05">
        <w:rPr>
          <w:lang w:val="ro-RO"/>
        </w:rPr>
        <w:t xml:space="preserve">29) </w:t>
      </w:r>
      <w:r w:rsidR="00BD0157" w:rsidRPr="00663F05">
        <w:rPr>
          <w:lang w:val="ro-RO"/>
        </w:rPr>
        <w:t>P</w:t>
      </w:r>
      <w:r w:rsidRPr="00663F05">
        <w:rPr>
          <w:lang w:val="ro-RO"/>
        </w:rPr>
        <w:t>unctul 41:</w:t>
      </w:r>
    </w:p>
    <w:p w14:paraId="0019DCAE" w14:textId="6E75DCC6" w:rsidR="008A5C8B" w:rsidRPr="00663F05" w:rsidRDefault="008A5C8B" w:rsidP="006A7059">
      <w:pPr>
        <w:ind w:firstLine="567"/>
        <w:jc w:val="both"/>
        <w:rPr>
          <w:lang w:val="ro-RO"/>
        </w:rPr>
      </w:pPr>
      <w:r w:rsidRPr="00663F05">
        <w:rPr>
          <w:lang w:val="ro-RO"/>
        </w:rPr>
        <w:t>la litera a)</w:t>
      </w:r>
      <w:r w:rsidR="005D38BD" w:rsidRPr="00663F05">
        <w:rPr>
          <w:lang w:val="ro-RO"/>
        </w:rPr>
        <w:t>,</w:t>
      </w:r>
      <w:r w:rsidRPr="00663F05">
        <w:rPr>
          <w:lang w:val="ro-RO"/>
        </w:rPr>
        <w:t xml:space="preserve"> textul „(în continuare - raport)” </w:t>
      </w:r>
      <w:r w:rsidR="002276A6" w:rsidRPr="00663F05">
        <w:rPr>
          <w:lang w:val="ro-RO"/>
        </w:rPr>
        <w:t>se exclude,</w:t>
      </w:r>
    </w:p>
    <w:p w14:paraId="23269F7D" w14:textId="025DA44E" w:rsidR="002276A6" w:rsidRPr="00663F05" w:rsidRDefault="002276A6" w:rsidP="006A7059">
      <w:pPr>
        <w:ind w:firstLine="567"/>
        <w:jc w:val="both"/>
        <w:rPr>
          <w:lang w:val="ro-RO"/>
        </w:rPr>
      </w:pPr>
      <w:r w:rsidRPr="00663F05">
        <w:rPr>
          <w:lang w:val="ro-RO"/>
        </w:rPr>
        <w:t>la litera b)</w:t>
      </w:r>
      <w:r w:rsidR="005D38BD" w:rsidRPr="00663F05">
        <w:rPr>
          <w:lang w:val="ro-RO"/>
        </w:rPr>
        <w:t>,</w:t>
      </w:r>
      <w:r w:rsidRPr="00663F05">
        <w:rPr>
          <w:lang w:val="ro-RO"/>
        </w:rPr>
        <w:t xml:space="preserve"> </w:t>
      </w:r>
      <w:r w:rsidR="005D38BD" w:rsidRPr="00663F05">
        <w:rPr>
          <w:lang w:val="ro-RO"/>
        </w:rPr>
        <w:t xml:space="preserve">textul </w:t>
      </w:r>
      <w:r w:rsidRPr="00663F05">
        <w:rPr>
          <w:lang w:val="ro-RO"/>
        </w:rPr>
        <w:t xml:space="preserve">„fotocopiei anexei la </w:t>
      </w:r>
      <w:proofErr w:type="spellStart"/>
      <w:r w:rsidRPr="00663F05">
        <w:rPr>
          <w:lang w:val="ro-RO"/>
        </w:rPr>
        <w:t>autorizaţie</w:t>
      </w:r>
      <w:proofErr w:type="spellEnd"/>
      <w:r w:rsidRPr="00663F05">
        <w:rPr>
          <w:lang w:val="ro-RO"/>
        </w:rPr>
        <w:t>, completate” se substituie cu cuvintele „raportului întocmit”</w:t>
      </w:r>
      <w:r w:rsidR="00161E5E" w:rsidRPr="00663F05">
        <w:rPr>
          <w:lang w:val="ro-RO"/>
        </w:rPr>
        <w:t>;</w:t>
      </w:r>
    </w:p>
    <w:p w14:paraId="3D1BC0E3" w14:textId="6CC3A39F" w:rsidR="002276A6" w:rsidRPr="00663F05" w:rsidRDefault="002276A6" w:rsidP="006A7059">
      <w:pPr>
        <w:ind w:firstLine="567"/>
        <w:jc w:val="both"/>
        <w:rPr>
          <w:lang w:val="ro-RO"/>
        </w:rPr>
      </w:pPr>
    </w:p>
    <w:p w14:paraId="2868FED4" w14:textId="4576EB6B" w:rsidR="002276A6" w:rsidRPr="00663F05" w:rsidRDefault="002276A6" w:rsidP="006A7059">
      <w:pPr>
        <w:ind w:firstLine="567"/>
        <w:jc w:val="both"/>
        <w:rPr>
          <w:lang w:val="ro-RO"/>
        </w:rPr>
      </w:pPr>
      <w:r w:rsidRPr="00663F05">
        <w:rPr>
          <w:lang w:val="ro-RO"/>
        </w:rPr>
        <w:t xml:space="preserve">30) </w:t>
      </w:r>
      <w:r w:rsidR="00E169B4" w:rsidRPr="00663F05">
        <w:rPr>
          <w:lang w:val="ro-RO"/>
        </w:rPr>
        <w:t>S</w:t>
      </w:r>
      <w:r w:rsidRPr="00663F05">
        <w:rPr>
          <w:lang w:val="ro-RO"/>
        </w:rPr>
        <w:t>e completează cu punctul 41</w:t>
      </w:r>
      <w:r w:rsidRPr="00663F05">
        <w:rPr>
          <w:vertAlign w:val="superscript"/>
          <w:lang w:val="ro-RO"/>
        </w:rPr>
        <w:t>1</w:t>
      </w:r>
      <w:r w:rsidRPr="00663F05">
        <w:rPr>
          <w:lang w:val="ro-RO"/>
        </w:rPr>
        <w:t xml:space="preserve"> cu următorul cuprins:</w:t>
      </w:r>
    </w:p>
    <w:p w14:paraId="2DD9D0A0" w14:textId="5D750286" w:rsidR="002276A6" w:rsidRPr="00663F05" w:rsidRDefault="002276A6" w:rsidP="006A7059">
      <w:pPr>
        <w:tabs>
          <w:tab w:val="left" w:pos="540"/>
        </w:tabs>
        <w:ind w:firstLine="567"/>
        <w:jc w:val="both"/>
        <w:rPr>
          <w:lang w:val="ro-RO"/>
        </w:rPr>
      </w:pPr>
      <w:r w:rsidRPr="00663F05">
        <w:rPr>
          <w:lang w:val="ro-RO"/>
        </w:rPr>
        <w:t>„</w:t>
      </w:r>
      <w:r w:rsidRPr="00663F05">
        <w:rPr>
          <w:lang w:val="ro-RO" w:eastAsia="ro-MD"/>
        </w:rPr>
        <w:t>41</w:t>
      </w:r>
      <w:r w:rsidRPr="00663F05">
        <w:rPr>
          <w:vertAlign w:val="superscript"/>
          <w:lang w:val="ro-RO" w:eastAsia="ro-MD"/>
        </w:rPr>
        <w:t>1</w:t>
      </w:r>
      <w:r w:rsidRPr="00663F05">
        <w:rPr>
          <w:lang w:val="ro-RO" w:eastAsia="ro-MD"/>
        </w:rPr>
        <w:t xml:space="preserve">. </w:t>
      </w:r>
      <w:r w:rsidR="002857C4" w:rsidRPr="00663F05">
        <w:rPr>
          <w:lang w:val="ro-RO" w:eastAsia="ro-MD"/>
        </w:rPr>
        <w:t>R</w:t>
      </w:r>
      <w:r w:rsidRPr="00663F05">
        <w:rPr>
          <w:lang w:val="ro-RO" w:eastAsia="ro-MD"/>
        </w:rPr>
        <w:t>aportul indicat la pct.41 și documentel</w:t>
      </w:r>
      <w:r w:rsidR="002857C4" w:rsidRPr="00663F05">
        <w:rPr>
          <w:lang w:val="ro-RO" w:eastAsia="ro-MD"/>
        </w:rPr>
        <w:t>e</w:t>
      </w:r>
      <w:r w:rsidRPr="00663F05">
        <w:rPr>
          <w:lang w:val="ro-RO" w:eastAsia="ro-MD"/>
        </w:rPr>
        <w:t xml:space="preserve"> care se anexează la acest raport </w:t>
      </w:r>
      <w:r w:rsidR="002857C4" w:rsidRPr="00663F05">
        <w:rPr>
          <w:lang w:val="ro-RO" w:eastAsia="ro-MD"/>
        </w:rPr>
        <w:t xml:space="preserve">se prezintă la Banca Națională a Moldovei </w:t>
      </w:r>
      <w:r w:rsidRPr="00663F05">
        <w:rPr>
          <w:lang w:val="ro-RO" w:eastAsia="ro-MD"/>
        </w:rPr>
        <w:t>de către persoan</w:t>
      </w:r>
      <w:r w:rsidR="002857C4" w:rsidRPr="00663F05">
        <w:rPr>
          <w:lang w:val="ro-RO" w:eastAsia="ro-MD"/>
        </w:rPr>
        <w:t>ele</w:t>
      </w:r>
      <w:r w:rsidRPr="00663F05">
        <w:rPr>
          <w:lang w:val="ro-RO" w:eastAsia="ro-MD"/>
        </w:rPr>
        <w:t xml:space="preserve"> fizic</w:t>
      </w:r>
      <w:r w:rsidR="002857C4" w:rsidRPr="00663F05">
        <w:rPr>
          <w:lang w:val="ro-RO" w:eastAsia="ro-MD"/>
        </w:rPr>
        <w:t>e</w:t>
      </w:r>
      <w:r w:rsidRPr="00663F05">
        <w:rPr>
          <w:lang w:val="ro-RO" w:eastAsia="ro-MD"/>
        </w:rPr>
        <w:t xml:space="preserve"> rezident</w:t>
      </w:r>
      <w:r w:rsidR="002857C4" w:rsidRPr="00663F05">
        <w:rPr>
          <w:lang w:val="ro-RO" w:eastAsia="ro-MD"/>
        </w:rPr>
        <w:t>e</w:t>
      </w:r>
      <w:r w:rsidRPr="00663F05">
        <w:rPr>
          <w:lang w:val="ro-RO" w:eastAsia="ro-MD"/>
        </w:rPr>
        <w:t xml:space="preserve"> pe suport hârtie sau în formă electronică, iar de către </w:t>
      </w:r>
      <w:r w:rsidRPr="00663F05">
        <w:rPr>
          <w:lang w:val="ro-RO" w:eastAsia="ro-MD"/>
        </w:rPr>
        <w:lastRenderedPageBreak/>
        <w:t>persoanele juridice rezidente și persoanele fizice rezidente care practică o anumită activitate – în formă electronică.</w:t>
      </w:r>
      <w:r w:rsidRPr="00663F05">
        <w:rPr>
          <w:lang w:val="ro-RO"/>
        </w:rPr>
        <w:t>”</w:t>
      </w:r>
      <w:r w:rsidR="00161E5E" w:rsidRPr="00663F05">
        <w:rPr>
          <w:lang w:val="ro-RO"/>
        </w:rPr>
        <w:t>;</w:t>
      </w:r>
    </w:p>
    <w:p w14:paraId="383FC489" w14:textId="01638009" w:rsidR="002276A6" w:rsidRPr="00663F05" w:rsidRDefault="002276A6" w:rsidP="006A7059">
      <w:pPr>
        <w:tabs>
          <w:tab w:val="left" w:pos="540"/>
        </w:tabs>
        <w:ind w:firstLine="567"/>
        <w:jc w:val="both"/>
        <w:rPr>
          <w:lang w:val="ro-RO"/>
        </w:rPr>
      </w:pPr>
    </w:p>
    <w:p w14:paraId="61337896" w14:textId="6CEEC5BE" w:rsidR="002276A6" w:rsidRPr="00663F05" w:rsidRDefault="002276A6" w:rsidP="006A7059">
      <w:pPr>
        <w:tabs>
          <w:tab w:val="left" w:pos="540"/>
        </w:tabs>
        <w:ind w:firstLine="567"/>
        <w:jc w:val="both"/>
        <w:rPr>
          <w:lang w:val="ro-RO"/>
        </w:rPr>
      </w:pPr>
      <w:r w:rsidRPr="00663F05">
        <w:rPr>
          <w:lang w:val="ro-RO"/>
        </w:rPr>
        <w:t xml:space="preserve">31) </w:t>
      </w:r>
      <w:r w:rsidR="00E169B4" w:rsidRPr="00663F05">
        <w:rPr>
          <w:lang w:val="ro-RO"/>
        </w:rPr>
        <w:t>L</w:t>
      </w:r>
      <w:r w:rsidRPr="00663F05">
        <w:rPr>
          <w:lang w:val="ro-RO"/>
        </w:rPr>
        <w:t>a punctul 42</w:t>
      </w:r>
      <w:r w:rsidR="00956039" w:rsidRPr="00663F05">
        <w:rPr>
          <w:lang w:val="ro-RO"/>
        </w:rPr>
        <w:t>,</w:t>
      </w:r>
      <w:r w:rsidRPr="00663F05">
        <w:rPr>
          <w:lang w:val="ro-RO"/>
        </w:rPr>
        <w:t xml:space="preserve"> textul „/anexa la autorizație” se exclude</w:t>
      </w:r>
      <w:r w:rsidR="00161E5E" w:rsidRPr="00663F05">
        <w:rPr>
          <w:lang w:val="ro-RO"/>
        </w:rPr>
        <w:t>;</w:t>
      </w:r>
    </w:p>
    <w:p w14:paraId="43E58D10" w14:textId="5861749B" w:rsidR="002276A6" w:rsidRPr="00663F05" w:rsidRDefault="002276A6" w:rsidP="006A7059">
      <w:pPr>
        <w:tabs>
          <w:tab w:val="left" w:pos="540"/>
        </w:tabs>
        <w:ind w:firstLine="567"/>
        <w:jc w:val="both"/>
        <w:rPr>
          <w:lang w:val="ro-RO"/>
        </w:rPr>
      </w:pPr>
    </w:p>
    <w:p w14:paraId="263C76DD" w14:textId="1F24EC8E" w:rsidR="00D9349D" w:rsidRPr="00663F05" w:rsidRDefault="002276A6" w:rsidP="006A7059">
      <w:pPr>
        <w:tabs>
          <w:tab w:val="left" w:pos="540"/>
        </w:tabs>
        <w:ind w:firstLine="567"/>
        <w:jc w:val="both"/>
        <w:rPr>
          <w:lang w:val="ro-RO"/>
        </w:rPr>
      </w:pPr>
      <w:r w:rsidRPr="00663F05">
        <w:rPr>
          <w:lang w:val="ro-RO"/>
        </w:rPr>
        <w:t>32)</w:t>
      </w:r>
      <w:r w:rsidR="005B489A" w:rsidRPr="00663F05">
        <w:rPr>
          <w:lang w:val="ro-RO"/>
        </w:rPr>
        <w:t xml:space="preserve"> </w:t>
      </w:r>
      <w:r w:rsidR="00956039" w:rsidRPr="00663F05">
        <w:rPr>
          <w:lang w:val="ro-RO"/>
        </w:rPr>
        <w:t>La p</w:t>
      </w:r>
      <w:r w:rsidR="005B489A" w:rsidRPr="00663F05">
        <w:rPr>
          <w:lang w:val="ro-RO"/>
        </w:rPr>
        <w:t>unctul 44</w:t>
      </w:r>
      <w:r w:rsidR="00956039" w:rsidRPr="00663F05">
        <w:rPr>
          <w:lang w:val="ro-RO"/>
        </w:rPr>
        <w:t xml:space="preserve">, </w:t>
      </w:r>
      <w:r w:rsidR="005B489A" w:rsidRPr="00663F05">
        <w:rPr>
          <w:lang w:val="ro-RO"/>
        </w:rPr>
        <w:t>textul „raportul/fotocopia anexei la autorizație indicate” se substituie cu cuvintele „raportul indicat”,</w:t>
      </w:r>
      <w:r w:rsidR="00956039" w:rsidRPr="00663F05">
        <w:rPr>
          <w:lang w:val="ro-RO"/>
        </w:rPr>
        <w:t xml:space="preserve"> </w:t>
      </w:r>
      <w:r w:rsidR="005B489A" w:rsidRPr="00663F05">
        <w:rPr>
          <w:lang w:val="ro-RO"/>
        </w:rPr>
        <w:t>cuvântul „fotocopiile” se substituie cu cuvântul „copiile”,</w:t>
      </w:r>
      <w:r w:rsidR="00956039" w:rsidRPr="00663F05">
        <w:rPr>
          <w:lang w:val="ro-RO"/>
        </w:rPr>
        <w:t xml:space="preserve"> </w:t>
      </w:r>
      <w:r w:rsidR="005B489A" w:rsidRPr="00663F05">
        <w:rPr>
          <w:lang w:val="ro-RO"/>
        </w:rPr>
        <w:t>cuvântul „</w:t>
      </w:r>
      <w:r w:rsidR="00D9349D" w:rsidRPr="00663F05">
        <w:rPr>
          <w:lang w:val="ro-RO"/>
        </w:rPr>
        <w:t>rămân</w:t>
      </w:r>
      <w:r w:rsidR="005B489A" w:rsidRPr="00663F05">
        <w:rPr>
          <w:lang w:val="ro-RO"/>
        </w:rPr>
        <w:t>”</w:t>
      </w:r>
      <w:r w:rsidR="00D9349D" w:rsidRPr="00663F05">
        <w:rPr>
          <w:lang w:val="ro-RO"/>
        </w:rPr>
        <w:t xml:space="preserve"> se substituie cu cuvântul „se păstrează”,</w:t>
      </w:r>
      <w:r w:rsidR="00956039" w:rsidRPr="00663F05">
        <w:rPr>
          <w:lang w:val="ro-RO"/>
        </w:rPr>
        <w:t xml:space="preserve"> iar </w:t>
      </w:r>
      <w:r w:rsidR="00D9349D" w:rsidRPr="00663F05">
        <w:rPr>
          <w:lang w:val="ro-RO"/>
        </w:rPr>
        <w:t xml:space="preserve">textul „/anexa la </w:t>
      </w:r>
      <w:proofErr w:type="spellStart"/>
      <w:r w:rsidR="00D9349D" w:rsidRPr="00663F05">
        <w:rPr>
          <w:lang w:val="ro-RO"/>
        </w:rPr>
        <w:t>autorizaţie</w:t>
      </w:r>
      <w:proofErr w:type="spellEnd"/>
      <w:r w:rsidR="00D9349D" w:rsidRPr="00663F05">
        <w:rPr>
          <w:lang w:val="ro-RO"/>
        </w:rPr>
        <w:t>” se exclude</w:t>
      </w:r>
      <w:r w:rsidR="00161E5E" w:rsidRPr="00663F05">
        <w:rPr>
          <w:lang w:val="ro-RO"/>
        </w:rPr>
        <w:t>;</w:t>
      </w:r>
    </w:p>
    <w:p w14:paraId="7CF82027" w14:textId="77777777" w:rsidR="00D9349D" w:rsidRPr="00663F05" w:rsidRDefault="00D9349D" w:rsidP="006A7059">
      <w:pPr>
        <w:tabs>
          <w:tab w:val="left" w:pos="540"/>
        </w:tabs>
        <w:ind w:firstLine="567"/>
        <w:jc w:val="both"/>
        <w:rPr>
          <w:lang w:val="ro-RO"/>
        </w:rPr>
      </w:pPr>
    </w:p>
    <w:p w14:paraId="55DCAF38" w14:textId="533BA323" w:rsidR="00D9349D" w:rsidRPr="00663F05" w:rsidRDefault="00D9349D" w:rsidP="00466580">
      <w:pPr>
        <w:tabs>
          <w:tab w:val="left" w:pos="540"/>
        </w:tabs>
        <w:ind w:firstLine="567"/>
        <w:jc w:val="both"/>
        <w:rPr>
          <w:lang w:val="ro-RO"/>
        </w:rPr>
      </w:pPr>
      <w:r w:rsidRPr="00663F05">
        <w:rPr>
          <w:lang w:val="ro-RO"/>
        </w:rPr>
        <w:t xml:space="preserve">33) </w:t>
      </w:r>
      <w:r w:rsidR="00352153" w:rsidRPr="00663F05">
        <w:rPr>
          <w:lang w:val="ro-RO"/>
        </w:rPr>
        <w:t>P</w:t>
      </w:r>
      <w:r w:rsidRPr="00663F05">
        <w:rPr>
          <w:lang w:val="ro-RO"/>
        </w:rPr>
        <w:t>unctul 45 va avea următorul cuprins:</w:t>
      </w:r>
    </w:p>
    <w:p w14:paraId="31D826C0" w14:textId="6693D807" w:rsidR="00B03AB1" w:rsidRPr="00663F05" w:rsidRDefault="00D9349D" w:rsidP="006A7059">
      <w:pPr>
        <w:ind w:firstLine="567"/>
        <w:jc w:val="both"/>
        <w:rPr>
          <w:lang w:val="ro-RO"/>
        </w:rPr>
      </w:pPr>
      <w:r w:rsidRPr="00663F05">
        <w:rPr>
          <w:lang w:val="ro-RO"/>
        </w:rPr>
        <w:t>„45.</w:t>
      </w:r>
      <w:r w:rsidR="00352153" w:rsidRPr="00663F05">
        <w:rPr>
          <w:lang w:val="ro-RO"/>
        </w:rPr>
        <w:t xml:space="preserve"> </w:t>
      </w:r>
      <w:r w:rsidRPr="00663F05">
        <w:rPr>
          <w:lang w:val="ro-RO"/>
        </w:rPr>
        <w:t>Documentele menționate la pct.44 se prezintă la Banca Națională a Moldovei cu respectarea cerințelor indicate la punctul 41</w:t>
      </w:r>
      <w:r w:rsidRPr="00663F05">
        <w:rPr>
          <w:vertAlign w:val="superscript"/>
          <w:lang w:val="ro-RO"/>
        </w:rPr>
        <w:t>1</w:t>
      </w:r>
      <w:r w:rsidRPr="00663F05">
        <w:rPr>
          <w:lang w:val="ro-RO"/>
        </w:rPr>
        <w:t xml:space="preserve"> și în secțiunea II din anexa nr.2.”</w:t>
      </w:r>
      <w:r w:rsidR="00161E5E" w:rsidRPr="00663F05">
        <w:rPr>
          <w:lang w:val="ro-RO"/>
        </w:rPr>
        <w:t>;</w:t>
      </w:r>
    </w:p>
    <w:p w14:paraId="357DE41A" w14:textId="77777777" w:rsidR="00B03AB1" w:rsidRPr="00663F05" w:rsidRDefault="00B03AB1" w:rsidP="006A7059">
      <w:pPr>
        <w:ind w:firstLine="567"/>
        <w:jc w:val="both"/>
        <w:rPr>
          <w:lang w:val="ro-RO"/>
        </w:rPr>
      </w:pPr>
    </w:p>
    <w:p w14:paraId="4638C4CC" w14:textId="77777777" w:rsidR="00B03AB1" w:rsidRPr="00663F05" w:rsidRDefault="00B03AB1" w:rsidP="006A7059">
      <w:pPr>
        <w:ind w:firstLine="567"/>
        <w:jc w:val="both"/>
        <w:rPr>
          <w:lang w:val="ro-RO"/>
        </w:rPr>
      </w:pPr>
      <w:r w:rsidRPr="00663F05">
        <w:rPr>
          <w:lang w:val="ro-RO"/>
        </w:rPr>
        <w:t>34) Anexa nr.1:</w:t>
      </w:r>
    </w:p>
    <w:p w14:paraId="3C703760" w14:textId="40F4BF6F" w:rsidR="005B489A" w:rsidRPr="00663F05" w:rsidRDefault="00B03AB1" w:rsidP="006A7059">
      <w:pPr>
        <w:ind w:firstLine="567"/>
        <w:jc w:val="both"/>
        <w:rPr>
          <w:lang w:val="ro-RO"/>
        </w:rPr>
      </w:pPr>
      <w:r w:rsidRPr="00663F05">
        <w:rPr>
          <w:lang w:val="ro-RO"/>
        </w:rPr>
        <w:t>se completează cu punctul 9</w:t>
      </w:r>
      <w:r w:rsidRPr="00663F05">
        <w:rPr>
          <w:vertAlign w:val="superscript"/>
          <w:lang w:val="ro-RO"/>
        </w:rPr>
        <w:t>1</w:t>
      </w:r>
      <w:r w:rsidR="00D9349D" w:rsidRPr="00663F05">
        <w:rPr>
          <w:lang w:val="ro-RO"/>
        </w:rPr>
        <w:t xml:space="preserve"> </w:t>
      </w:r>
      <w:r w:rsidRPr="00663F05">
        <w:rPr>
          <w:lang w:val="ro-RO"/>
        </w:rPr>
        <w:t>cu următorul cuprins:</w:t>
      </w:r>
    </w:p>
    <w:p w14:paraId="0860D2F4" w14:textId="3FB2ECE6" w:rsidR="00B03AB1" w:rsidRPr="00663F05" w:rsidRDefault="00B03AB1" w:rsidP="006A7059">
      <w:pPr>
        <w:ind w:firstLine="567"/>
        <w:jc w:val="both"/>
        <w:rPr>
          <w:lang w:val="ro-RO"/>
        </w:rPr>
      </w:pPr>
      <w:r w:rsidRPr="00663F05">
        <w:rPr>
          <w:lang w:val="ro-RO"/>
        </w:rPr>
        <w:t>„9</w:t>
      </w:r>
      <w:r w:rsidRPr="00663F05">
        <w:rPr>
          <w:vertAlign w:val="superscript"/>
          <w:lang w:val="ro-RO"/>
        </w:rPr>
        <w:t>1</w:t>
      </w:r>
      <w:r w:rsidRPr="00663F05">
        <w:rPr>
          <w:lang w:val="ro-RO"/>
        </w:rPr>
        <w:t>) sursa de proveniență a mijloacelor bănești, care urmează a fi utilizate pentru efectuarea operațiunii valutare (sursa obținerii mijloacelor bănești care urmează a fi utilizate pentru efectuarea operațiunii valutare (de exemplu: profitul obținut din activitatea persoanei juridice; remunerare; vânzarea bunurilor imobile etc.)</w:t>
      </w:r>
      <w:r w:rsidR="00815A85" w:rsidRPr="00663F05">
        <w:rPr>
          <w:lang w:val="ro-RO"/>
        </w:rPr>
        <w:t>)</w:t>
      </w:r>
      <w:r w:rsidRPr="00663F05">
        <w:rPr>
          <w:lang w:val="ro-RO"/>
        </w:rPr>
        <w:t>;</w:t>
      </w:r>
      <w:r w:rsidR="004243E2" w:rsidRPr="00663F05">
        <w:rPr>
          <w:lang w:val="ro-RO"/>
        </w:rPr>
        <w:t>”;</w:t>
      </w:r>
    </w:p>
    <w:p w14:paraId="4999BC6B" w14:textId="788F5F1C" w:rsidR="00B03AB1" w:rsidRPr="00663F05" w:rsidRDefault="00C804DB" w:rsidP="006A7059">
      <w:pPr>
        <w:ind w:firstLine="567"/>
        <w:jc w:val="both"/>
        <w:rPr>
          <w:lang w:val="ro-RO"/>
        </w:rPr>
      </w:pPr>
      <w:r w:rsidRPr="00663F05">
        <w:rPr>
          <w:lang w:val="ro-RO"/>
        </w:rPr>
        <w:t>punctul 11) va avea următorul cuprins:</w:t>
      </w:r>
    </w:p>
    <w:p w14:paraId="79551006" w14:textId="7C3D154A" w:rsidR="00C804DB" w:rsidRPr="00663F05" w:rsidRDefault="00352153" w:rsidP="006A7059">
      <w:pPr>
        <w:pStyle w:val="BodyTextIndent3"/>
        <w:spacing w:after="0"/>
        <w:ind w:left="0" w:firstLine="567"/>
        <w:jc w:val="both"/>
        <w:rPr>
          <w:sz w:val="24"/>
          <w:szCs w:val="24"/>
        </w:rPr>
      </w:pPr>
      <w:r w:rsidRPr="00663F05">
        <w:rPr>
          <w:sz w:val="24"/>
          <w:szCs w:val="24"/>
        </w:rPr>
        <w:t>„</w:t>
      </w:r>
      <w:r w:rsidR="00C804DB" w:rsidRPr="00663F05">
        <w:rPr>
          <w:sz w:val="24"/>
          <w:szCs w:val="24"/>
        </w:rPr>
        <w:t>11) textul (în cazul solicitantului – persoana juridică rezidentă):</w:t>
      </w:r>
    </w:p>
    <w:p w14:paraId="4F54BE8C" w14:textId="77777777" w:rsidR="00C804DB" w:rsidRPr="00663F05" w:rsidRDefault="00C804DB" w:rsidP="00EA011F">
      <w:pPr>
        <w:pStyle w:val="Heading4"/>
        <w:jc w:val="left"/>
        <w:rPr>
          <w:b/>
          <w:szCs w:val="24"/>
          <w:lang w:val="ro-RO"/>
        </w:rPr>
      </w:pPr>
      <w:r w:rsidRPr="00663F05">
        <w:rPr>
          <w:b/>
          <w:szCs w:val="24"/>
          <w:lang w:val="ro-RO"/>
        </w:rPr>
        <w:t>„</w:t>
      </w:r>
      <w:r w:rsidRPr="00663F05">
        <w:rPr>
          <w:i/>
          <w:szCs w:val="24"/>
          <w:lang w:val="ro-RO"/>
        </w:rPr>
        <w:t>Prin prezenta ____________________________________________________ îmi asum</w:t>
      </w:r>
    </w:p>
    <w:p w14:paraId="011EF12E" w14:textId="77777777" w:rsidR="00C804DB" w:rsidRPr="00663F05" w:rsidRDefault="00C804DB" w:rsidP="00EA011F">
      <w:pPr>
        <w:pStyle w:val="Heading4"/>
        <w:jc w:val="left"/>
        <w:rPr>
          <w:szCs w:val="24"/>
          <w:lang w:val="ro-RO"/>
        </w:rPr>
      </w:pPr>
      <w:r w:rsidRPr="00663F05">
        <w:rPr>
          <w:szCs w:val="24"/>
          <w:vertAlign w:val="superscript"/>
          <w:lang w:val="ro-RO"/>
        </w:rPr>
        <w:t xml:space="preserve">                                                                                          (denumirea solicitantului)</w:t>
      </w:r>
    </w:p>
    <w:p w14:paraId="2F40A80A" w14:textId="7167EA84" w:rsidR="00C804DB" w:rsidRPr="00663F05" w:rsidRDefault="00C804DB" w:rsidP="00EA011F">
      <w:pPr>
        <w:ind w:firstLine="567"/>
        <w:jc w:val="both"/>
        <w:rPr>
          <w:lang w:val="ro-RO"/>
        </w:rPr>
      </w:pPr>
      <w:r w:rsidRPr="00663F05">
        <w:rPr>
          <w:i/>
          <w:lang w:val="ro-RO"/>
        </w:rPr>
        <w:t>responsabilitatea</w:t>
      </w:r>
      <w:r w:rsidRPr="00663F05">
        <w:rPr>
          <w:lang w:val="ro-RO"/>
        </w:rPr>
        <w:t xml:space="preserve"> </w:t>
      </w:r>
      <w:r w:rsidRPr="00663F05">
        <w:rPr>
          <w:i/>
          <w:lang w:val="ro-RO"/>
        </w:rPr>
        <w:t>pentru corespunderea operaţiunii valutare prevederilor legislaţiei Republicii Moldova,</w:t>
      </w:r>
      <w:r w:rsidRPr="00663F05">
        <w:rPr>
          <w:lang w:val="ro-RO"/>
        </w:rPr>
        <w:t xml:space="preserve"> </w:t>
      </w:r>
      <w:r w:rsidRPr="00663F05">
        <w:rPr>
          <w:i/>
          <w:lang w:val="ro-RO"/>
        </w:rPr>
        <w:t xml:space="preserve">inclusiv Legii nr.62/2008 privind reglementarea valutară, pentru corectitudinea, veridicitatea și actualitatea documentelor </w:t>
      </w:r>
      <w:proofErr w:type="spellStart"/>
      <w:r w:rsidRPr="00663F05">
        <w:rPr>
          <w:i/>
          <w:lang w:val="ro-RO"/>
        </w:rPr>
        <w:t>şi</w:t>
      </w:r>
      <w:proofErr w:type="spellEnd"/>
      <w:r w:rsidRPr="00663F05">
        <w:rPr>
          <w:i/>
          <w:lang w:val="ro-RO"/>
        </w:rPr>
        <w:t xml:space="preserve"> a </w:t>
      </w:r>
      <w:proofErr w:type="spellStart"/>
      <w:r w:rsidRPr="00663F05">
        <w:rPr>
          <w:i/>
          <w:lang w:val="ro-RO"/>
        </w:rPr>
        <w:t>informaţiei</w:t>
      </w:r>
      <w:proofErr w:type="spellEnd"/>
      <w:r w:rsidRPr="00663F05">
        <w:rPr>
          <w:lang w:val="ro-RO"/>
        </w:rPr>
        <w:t xml:space="preserve"> </w:t>
      </w:r>
      <w:r w:rsidRPr="00663F05">
        <w:rPr>
          <w:i/>
          <w:lang w:val="ro-RO"/>
        </w:rPr>
        <w:t xml:space="preserve">prezentate, precum </w:t>
      </w:r>
      <w:proofErr w:type="spellStart"/>
      <w:r w:rsidRPr="00663F05">
        <w:rPr>
          <w:i/>
          <w:lang w:val="ro-RO"/>
        </w:rPr>
        <w:t>şi</w:t>
      </w:r>
      <w:proofErr w:type="spellEnd"/>
      <w:r w:rsidRPr="00663F05">
        <w:rPr>
          <w:i/>
          <w:lang w:val="ro-RO"/>
        </w:rPr>
        <w:t xml:space="preserve"> pentru semnarea documentelor respective (prezentate la Banca Naţională a Moldovei) de către persoana împuternicită cu acest drept conform legislației Republicii Moldova. Concomitent, mă oblig să îndeplinesc obligațiile, inclusiv cele de raportare, stabilite în Regulamentul privind autorizarea unor operaţiuni valutare de către Banca Naţională a Moldovei,</w:t>
      </w:r>
      <w:r w:rsidRPr="00663F05">
        <w:rPr>
          <w:lang w:val="ro-RO"/>
        </w:rPr>
        <w:t xml:space="preserve"> </w:t>
      </w:r>
      <w:r w:rsidRPr="00663F05">
        <w:rPr>
          <w:i/>
          <w:lang w:val="ro-RO"/>
        </w:rPr>
        <w:t>aprobat prin Hotărârea Consiliului de administraţie al Băncii Naţionale a Moldovei nr.51/2009.</w:t>
      </w:r>
      <w:r w:rsidRPr="00663F05">
        <w:rPr>
          <w:lang w:val="ro-RO"/>
        </w:rPr>
        <w:t>”;”</w:t>
      </w:r>
      <w:r w:rsidR="004243E2" w:rsidRPr="00663F05">
        <w:rPr>
          <w:lang w:val="ro-RO"/>
        </w:rPr>
        <w:t>;</w:t>
      </w:r>
    </w:p>
    <w:p w14:paraId="5BFCA3FC" w14:textId="031926D2" w:rsidR="00C804DB" w:rsidRPr="00663F05" w:rsidRDefault="00C804DB" w:rsidP="006A7059">
      <w:pPr>
        <w:ind w:firstLine="567"/>
        <w:jc w:val="both"/>
        <w:rPr>
          <w:lang w:val="ro-RO"/>
        </w:rPr>
      </w:pPr>
      <w:r w:rsidRPr="00663F05">
        <w:rPr>
          <w:lang w:val="ro-RO"/>
        </w:rPr>
        <w:t>punctul 12) va avea următorul cuprins:</w:t>
      </w:r>
    </w:p>
    <w:p w14:paraId="2DAE4D58" w14:textId="2ADA212B" w:rsidR="00C804DB" w:rsidRPr="00663F05" w:rsidRDefault="00C804DB" w:rsidP="006A7059">
      <w:pPr>
        <w:pStyle w:val="BodyTextIndent3"/>
        <w:spacing w:after="0"/>
        <w:ind w:left="0" w:firstLine="567"/>
        <w:jc w:val="both"/>
        <w:rPr>
          <w:sz w:val="24"/>
          <w:szCs w:val="24"/>
        </w:rPr>
      </w:pPr>
      <w:r w:rsidRPr="00663F05">
        <w:rPr>
          <w:sz w:val="24"/>
          <w:szCs w:val="24"/>
        </w:rPr>
        <w:t>„12) textul (în cazul solicitantului, altul decât persoana juridică rezidentă):</w:t>
      </w:r>
    </w:p>
    <w:p w14:paraId="12D9E524" w14:textId="77777777" w:rsidR="00C804DB" w:rsidRPr="00663F05" w:rsidRDefault="00C804DB" w:rsidP="00EA011F">
      <w:pPr>
        <w:pStyle w:val="Heading4"/>
        <w:jc w:val="left"/>
        <w:rPr>
          <w:b/>
          <w:szCs w:val="24"/>
          <w:lang w:val="ro-RO"/>
        </w:rPr>
      </w:pPr>
      <w:r w:rsidRPr="00663F05">
        <w:rPr>
          <w:b/>
          <w:szCs w:val="24"/>
          <w:lang w:val="ro-RO"/>
        </w:rPr>
        <w:t>„</w:t>
      </w:r>
      <w:r w:rsidRPr="00663F05">
        <w:rPr>
          <w:i/>
          <w:szCs w:val="24"/>
          <w:lang w:val="ro-RO"/>
        </w:rPr>
        <w:t>Prin prezenta ____________________________________________________ îmi asum</w:t>
      </w:r>
    </w:p>
    <w:p w14:paraId="4C384415" w14:textId="77777777" w:rsidR="00C804DB" w:rsidRPr="00663F05" w:rsidRDefault="00C804DB" w:rsidP="00EA011F">
      <w:pPr>
        <w:pStyle w:val="Heading4"/>
        <w:jc w:val="left"/>
        <w:rPr>
          <w:szCs w:val="24"/>
          <w:lang w:val="ro-RO"/>
        </w:rPr>
      </w:pPr>
      <w:r w:rsidRPr="00663F05">
        <w:rPr>
          <w:szCs w:val="24"/>
          <w:vertAlign w:val="superscript"/>
          <w:lang w:val="ro-RO"/>
        </w:rPr>
        <w:t xml:space="preserve">                                                                   (denumirea /numele şi prenumele solicitantului)</w:t>
      </w:r>
    </w:p>
    <w:p w14:paraId="76F2EB27" w14:textId="33EB1341" w:rsidR="00C804DB" w:rsidRPr="00663F05" w:rsidRDefault="00C804DB" w:rsidP="00EA011F">
      <w:pPr>
        <w:pStyle w:val="BodyTextIndent3"/>
        <w:spacing w:after="0"/>
        <w:ind w:left="0" w:firstLine="567"/>
        <w:jc w:val="both"/>
        <w:rPr>
          <w:sz w:val="24"/>
          <w:szCs w:val="24"/>
        </w:rPr>
      </w:pPr>
      <w:r w:rsidRPr="00663F05">
        <w:rPr>
          <w:i/>
          <w:sz w:val="24"/>
          <w:szCs w:val="24"/>
        </w:rPr>
        <w:t>responsabilitatea</w:t>
      </w:r>
      <w:r w:rsidRPr="00663F05">
        <w:rPr>
          <w:sz w:val="24"/>
          <w:szCs w:val="24"/>
        </w:rPr>
        <w:t xml:space="preserve"> </w:t>
      </w:r>
      <w:r w:rsidRPr="00663F05">
        <w:rPr>
          <w:i/>
          <w:sz w:val="24"/>
          <w:szCs w:val="24"/>
        </w:rPr>
        <w:t>pentru corespunderea operaţiunii valutare prevederilor legislaţiei Republicii Moldova,</w:t>
      </w:r>
      <w:r w:rsidRPr="00663F05">
        <w:t xml:space="preserve"> </w:t>
      </w:r>
      <w:r w:rsidRPr="00663F05">
        <w:rPr>
          <w:i/>
          <w:sz w:val="24"/>
          <w:szCs w:val="24"/>
        </w:rPr>
        <w:t xml:space="preserve">inclusiv Legii nr.62/2008 privind reglementarea valutară, pentru corectitudinea, veridicitatea și actualitatea documentelor </w:t>
      </w:r>
      <w:proofErr w:type="spellStart"/>
      <w:r w:rsidRPr="00663F05">
        <w:rPr>
          <w:i/>
          <w:sz w:val="24"/>
          <w:szCs w:val="24"/>
        </w:rPr>
        <w:t>şi</w:t>
      </w:r>
      <w:proofErr w:type="spellEnd"/>
      <w:r w:rsidRPr="00663F05">
        <w:rPr>
          <w:i/>
          <w:sz w:val="24"/>
          <w:szCs w:val="24"/>
        </w:rPr>
        <w:t xml:space="preserve"> a </w:t>
      </w:r>
      <w:proofErr w:type="spellStart"/>
      <w:r w:rsidRPr="00663F05">
        <w:rPr>
          <w:i/>
          <w:sz w:val="24"/>
          <w:szCs w:val="24"/>
        </w:rPr>
        <w:t>informaţiei</w:t>
      </w:r>
      <w:proofErr w:type="spellEnd"/>
      <w:r w:rsidRPr="00663F05">
        <w:rPr>
          <w:sz w:val="24"/>
          <w:szCs w:val="24"/>
        </w:rPr>
        <w:t xml:space="preserve"> </w:t>
      </w:r>
      <w:r w:rsidRPr="00663F05">
        <w:rPr>
          <w:i/>
          <w:sz w:val="24"/>
          <w:szCs w:val="24"/>
        </w:rPr>
        <w:t>prezentate. Concomitent, mă oblig să îndeplinesc obligațiile, inclusiv cele de raportare, stabilite în Regulamentul privind autorizarea unor operaţiuni valutare de către Banca Naţională a Moldovei,</w:t>
      </w:r>
      <w:r w:rsidRPr="00663F05">
        <w:t xml:space="preserve"> </w:t>
      </w:r>
      <w:r w:rsidRPr="00663F05">
        <w:rPr>
          <w:i/>
          <w:sz w:val="24"/>
          <w:szCs w:val="24"/>
        </w:rPr>
        <w:t>aprobat prin Hotărârea Consiliului de administraţie al Băncii Naţionale a Moldovei nr.51/2009.</w:t>
      </w:r>
      <w:r w:rsidRPr="00663F05">
        <w:rPr>
          <w:sz w:val="24"/>
          <w:szCs w:val="24"/>
        </w:rPr>
        <w:t>”;</w:t>
      </w:r>
      <w:r w:rsidR="00304017" w:rsidRPr="00663F05">
        <w:rPr>
          <w:sz w:val="24"/>
          <w:szCs w:val="24"/>
        </w:rPr>
        <w:t>”;</w:t>
      </w:r>
    </w:p>
    <w:p w14:paraId="797ECDC2" w14:textId="5E7BC202" w:rsidR="0098094B" w:rsidRPr="00663F05" w:rsidRDefault="00F15535" w:rsidP="006A7059">
      <w:pPr>
        <w:pStyle w:val="BodyTextIndent3"/>
        <w:spacing w:after="0"/>
        <w:ind w:left="0" w:firstLine="567"/>
        <w:jc w:val="both"/>
        <w:rPr>
          <w:sz w:val="24"/>
          <w:szCs w:val="24"/>
        </w:rPr>
      </w:pPr>
      <w:r w:rsidRPr="00663F05">
        <w:rPr>
          <w:sz w:val="24"/>
          <w:szCs w:val="24"/>
        </w:rPr>
        <w:t>punctul 15) va avea următorul cuprins:</w:t>
      </w:r>
    </w:p>
    <w:p w14:paraId="4CCEBD43" w14:textId="50D37995" w:rsidR="00F15535" w:rsidRPr="00663F05" w:rsidRDefault="00F15535" w:rsidP="006A7059">
      <w:pPr>
        <w:pStyle w:val="BodyTextIndent3"/>
        <w:spacing w:after="0"/>
        <w:ind w:left="0" w:firstLine="567"/>
        <w:jc w:val="both"/>
        <w:rPr>
          <w:sz w:val="24"/>
          <w:szCs w:val="24"/>
        </w:rPr>
      </w:pPr>
      <w:r w:rsidRPr="00663F05">
        <w:rPr>
          <w:sz w:val="24"/>
          <w:szCs w:val="24"/>
        </w:rPr>
        <w:t>„15) persoana de contact şi datele de contact a acesteia (numărul de telefon, adresa poștală, poșta electronică).”</w:t>
      </w:r>
      <w:r w:rsidR="00161E5E" w:rsidRPr="00663F05">
        <w:rPr>
          <w:sz w:val="24"/>
          <w:szCs w:val="24"/>
        </w:rPr>
        <w:t>;</w:t>
      </w:r>
    </w:p>
    <w:p w14:paraId="289EF433" w14:textId="750B23B6" w:rsidR="00F15535" w:rsidRPr="00663F05" w:rsidRDefault="00F15535" w:rsidP="006A7059">
      <w:pPr>
        <w:pStyle w:val="BodyTextIndent3"/>
        <w:spacing w:after="0"/>
        <w:ind w:left="0" w:firstLine="567"/>
        <w:jc w:val="both"/>
        <w:rPr>
          <w:sz w:val="24"/>
          <w:szCs w:val="24"/>
        </w:rPr>
      </w:pPr>
    </w:p>
    <w:p w14:paraId="4765FF7E" w14:textId="44D52771" w:rsidR="00F15535" w:rsidRPr="00663F05" w:rsidRDefault="00B203C6" w:rsidP="006A7059">
      <w:pPr>
        <w:pStyle w:val="BodyTextIndent3"/>
        <w:spacing w:after="0"/>
        <w:ind w:left="0" w:firstLine="567"/>
        <w:jc w:val="both"/>
        <w:rPr>
          <w:sz w:val="24"/>
          <w:szCs w:val="24"/>
        </w:rPr>
      </w:pPr>
      <w:r w:rsidRPr="00663F05">
        <w:rPr>
          <w:sz w:val="24"/>
          <w:szCs w:val="24"/>
        </w:rPr>
        <w:t>35) Anexa nr.1</w:t>
      </w:r>
      <w:r w:rsidRPr="00663F05">
        <w:rPr>
          <w:sz w:val="24"/>
          <w:szCs w:val="24"/>
          <w:vertAlign w:val="superscript"/>
        </w:rPr>
        <w:t>1</w:t>
      </w:r>
      <w:r w:rsidRPr="00663F05">
        <w:rPr>
          <w:sz w:val="24"/>
          <w:szCs w:val="24"/>
        </w:rPr>
        <w:t>:</w:t>
      </w:r>
    </w:p>
    <w:p w14:paraId="5EFEEADD" w14:textId="4056F5D7" w:rsidR="00B203C6" w:rsidRPr="00663F05" w:rsidRDefault="00B203C6" w:rsidP="006A7059">
      <w:pPr>
        <w:pStyle w:val="BodyTextIndent3"/>
        <w:spacing w:after="0"/>
        <w:ind w:left="0" w:firstLine="567"/>
        <w:jc w:val="both"/>
        <w:rPr>
          <w:sz w:val="24"/>
          <w:szCs w:val="24"/>
        </w:rPr>
      </w:pPr>
      <w:r w:rsidRPr="00663F05">
        <w:rPr>
          <w:sz w:val="24"/>
          <w:szCs w:val="24"/>
        </w:rPr>
        <w:t>în formularul cererii de eliberare a autorizației pentru acordarea împrumutului /creditului:</w:t>
      </w:r>
    </w:p>
    <w:p w14:paraId="73375139" w14:textId="06D095F1" w:rsidR="00B203C6" w:rsidRPr="00663F05" w:rsidRDefault="00B203C6" w:rsidP="006A7059">
      <w:pPr>
        <w:pStyle w:val="BodyTextIndent3"/>
        <w:spacing w:after="0"/>
        <w:ind w:left="0" w:firstLine="567"/>
        <w:jc w:val="both"/>
        <w:rPr>
          <w:sz w:val="24"/>
          <w:szCs w:val="24"/>
        </w:rPr>
      </w:pPr>
      <w:r w:rsidRPr="00663F05">
        <w:rPr>
          <w:sz w:val="24"/>
          <w:szCs w:val="24"/>
        </w:rPr>
        <w:t xml:space="preserve"> după rândul „</w:t>
      </w:r>
      <w:r w:rsidRPr="00663F05">
        <w:rPr>
          <w:b/>
          <w:sz w:val="24"/>
          <w:szCs w:val="24"/>
        </w:rPr>
        <w:t>Argumentarea acordării împrumutului/creditului</w:t>
      </w:r>
      <w:r w:rsidRPr="00663F05">
        <w:rPr>
          <w:sz w:val="24"/>
          <w:szCs w:val="24"/>
        </w:rPr>
        <w:t xml:space="preserve"> _______________________________” se completează cu textul „</w:t>
      </w:r>
      <w:r w:rsidRPr="00663F05">
        <w:rPr>
          <w:b/>
          <w:sz w:val="24"/>
          <w:szCs w:val="24"/>
        </w:rPr>
        <w:t>Sursa de proveniență a mijloacelor bănești, care urmează a fi utilizate pentru efectuarea operațiunii valutare</w:t>
      </w:r>
      <w:r w:rsidRPr="00663F05">
        <w:rPr>
          <w:sz w:val="24"/>
          <w:szCs w:val="24"/>
        </w:rPr>
        <w:t xml:space="preserve"> ______________________________________________________”</w:t>
      </w:r>
      <w:r w:rsidR="007319AE" w:rsidRPr="00663F05">
        <w:rPr>
          <w:sz w:val="24"/>
          <w:szCs w:val="24"/>
        </w:rPr>
        <w:t>;</w:t>
      </w:r>
    </w:p>
    <w:p w14:paraId="56B81AD2" w14:textId="76408CA0" w:rsidR="001148C9" w:rsidRPr="00663F05" w:rsidRDefault="00B203C6" w:rsidP="006A7059">
      <w:pPr>
        <w:pStyle w:val="BodyTextIndent3"/>
        <w:spacing w:after="0"/>
        <w:ind w:left="0" w:firstLine="567"/>
        <w:jc w:val="both"/>
        <w:rPr>
          <w:sz w:val="24"/>
          <w:szCs w:val="24"/>
        </w:rPr>
      </w:pPr>
      <w:r w:rsidRPr="00663F05">
        <w:rPr>
          <w:sz w:val="24"/>
          <w:szCs w:val="24"/>
        </w:rPr>
        <w:t>textul „</w:t>
      </w:r>
      <w:r w:rsidRPr="00663F05">
        <w:rPr>
          <w:b/>
          <w:sz w:val="24"/>
          <w:szCs w:val="24"/>
        </w:rPr>
        <w:t xml:space="preserve">legislaţiei Republicii Moldova, pentru veridicitatea documentelor </w:t>
      </w:r>
      <w:proofErr w:type="spellStart"/>
      <w:r w:rsidRPr="00663F05">
        <w:rPr>
          <w:b/>
          <w:sz w:val="24"/>
          <w:szCs w:val="24"/>
        </w:rPr>
        <w:t>şi</w:t>
      </w:r>
      <w:proofErr w:type="spellEnd"/>
      <w:r w:rsidRPr="00663F05">
        <w:rPr>
          <w:b/>
          <w:sz w:val="24"/>
          <w:szCs w:val="24"/>
        </w:rPr>
        <w:t xml:space="preserve"> a </w:t>
      </w:r>
      <w:proofErr w:type="spellStart"/>
      <w:r w:rsidRPr="00663F05">
        <w:rPr>
          <w:b/>
          <w:sz w:val="24"/>
          <w:szCs w:val="24"/>
        </w:rPr>
        <w:t>informaţiei</w:t>
      </w:r>
      <w:proofErr w:type="spellEnd"/>
      <w:r w:rsidRPr="00663F05">
        <w:rPr>
          <w:b/>
          <w:sz w:val="24"/>
          <w:szCs w:val="24"/>
        </w:rPr>
        <w:t xml:space="preserve"> prezentate, precum </w:t>
      </w:r>
      <w:proofErr w:type="spellStart"/>
      <w:r w:rsidRPr="00663F05">
        <w:rPr>
          <w:b/>
          <w:sz w:val="24"/>
          <w:szCs w:val="24"/>
        </w:rPr>
        <w:t>şi</w:t>
      </w:r>
      <w:proofErr w:type="spellEnd"/>
      <w:r w:rsidRPr="00663F05">
        <w:rPr>
          <w:b/>
          <w:sz w:val="24"/>
          <w:szCs w:val="24"/>
        </w:rPr>
        <w:t xml:space="preserve"> pentru semnarea documentelor respective (prezentate la Banca Naţională a Moldovei) de către persoana împuternicită cu acest drept conform actelor de constituire şi legislaţiei</w:t>
      </w:r>
      <w:r w:rsidRPr="00663F05">
        <w:rPr>
          <w:sz w:val="24"/>
          <w:szCs w:val="24"/>
        </w:rPr>
        <w:t>” se substituie cu textul „</w:t>
      </w:r>
      <w:r w:rsidRPr="00663F05">
        <w:rPr>
          <w:b/>
          <w:sz w:val="24"/>
          <w:szCs w:val="24"/>
        </w:rPr>
        <w:t xml:space="preserve">prevederilor legislaţiei Republicii Moldova, inclusiv Legii nr.62/2008 privind reglementarea valutară, pentru corectitudinea, veridicitatea și actualitatea documentelor </w:t>
      </w:r>
      <w:proofErr w:type="spellStart"/>
      <w:r w:rsidRPr="00663F05">
        <w:rPr>
          <w:b/>
          <w:sz w:val="24"/>
          <w:szCs w:val="24"/>
        </w:rPr>
        <w:t>şi</w:t>
      </w:r>
      <w:proofErr w:type="spellEnd"/>
      <w:r w:rsidRPr="00663F05">
        <w:rPr>
          <w:b/>
          <w:sz w:val="24"/>
          <w:szCs w:val="24"/>
        </w:rPr>
        <w:t xml:space="preserve"> a </w:t>
      </w:r>
      <w:proofErr w:type="spellStart"/>
      <w:r w:rsidRPr="00663F05">
        <w:rPr>
          <w:b/>
          <w:sz w:val="24"/>
          <w:szCs w:val="24"/>
        </w:rPr>
        <w:lastRenderedPageBreak/>
        <w:t>informaţiei</w:t>
      </w:r>
      <w:proofErr w:type="spellEnd"/>
      <w:r w:rsidRPr="00663F05">
        <w:rPr>
          <w:b/>
          <w:sz w:val="24"/>
          <w:szCs w:val="24"/>
        </w:rPr>
        <w:t xml:space="preserve"> prezentate, precum </w:t>
      </w:r>
      <w:proofErr w:type="spellStart"/>
      <w:r w:rsidRPr="00663F05">
        <w:rPr>
          <w:b/>
          <w:sz w:val="24"/>
          <w:szCs w:val="24"/>
        </w:rPr>
        <w:t>şi</w:t>
      </w:r>
      <w:proofErr w:type="spellEnd"/>
      <w:r w:rsidRPr="00663F05">
        <w:rPr>
          <w:b/>
          <w:sz w:val="24"/>
          <w:szCs w:val="24"/>
        </w:rPr>
        <w:t xml:space="preserve"> pentru semnarea documentelor respective (prezentate la Banca Naţională a Moldovei) de către persoana împuternicită cu acest drept conform legislaţiei Republicii Moldova</w:t>
      </w:r>
      <w:r w:rsidRPr="00663F05">
        <w:rPr>
          <w:sz w:val="24"/>
          <w:szCs w:val="24"/>
        </w:rPr>
        <w:t>”</w:t>
      </w:r>
      <w:r w:rsidR="00CB2122" w:rsidRPr="00663F05">
        <w:rPr>
          <w:sz w:val="24"/>
          <w:szCs w:val="24"/>
        </w:rPr>
        <w:t>;</w:t>
      </w:r>
    </w:p>
    <w:p w14:paraId="4B6DAD6E" w14:textId="77777777" w:rsidR="001148C9" w:rsidRPr="00663F05" w:rsidRDefault="001148C9" w:rsidP="006A7059">
      <w:pPr>
        <w:pStyle w:val="BodyTextIndent3"/>
        <w:spacing w:after="0"/>
        <w:ind w:left="0" w:firstLine="567"/>
        <w:jc w:val="both"/>
        <w:rPr>
          <w:sz w:val="24"/>
          <w:szCs w:val="24"/>
        </w:rPr>
      </w:pPr>
    </w:p>
    <w:p w14:paraId="536E1835" w14:textId="169135B8" w:rsidR="00B203C6" w:rsidRPr="00663F05" w:rsidRDefault="001148C9" w:rsidP="006A7059">
      <w:pPr>
        <w:pStyle w:val="BodyTextIndent3"/>
        <w:ind w:left="0" w:firstLine="567"/>
        <w:jc w:val="both"/>
        <w:rPr>
          <w:sz w:val="24"/>
          <w:szCs w:val="24"/>
        </w:rPr>
      </w:pPr>
      <w:r w:rsidRPr="00663F05">
        <w:rPr>
          <w:b/>
          <w:bCs/>
          <w:sz w:val="24"/>
          <w:szCs w:val="24"/>
        </w:rPr>
        <w:t>Modul de completare</w:t>
      </w:r>
      <w:r w:rsidR="003F6838" w:rsidRPr="00663F05">
        <w:rPr>
          <w:b/>
          <w:bCs/>
          <w:sz w:val="24"/>
          <w:szCs w:val="24"/>
        </w:rPr>
        <w:t xml:space="preserve"> </w:t>
      </w:r>
      <w:r w:rsidRPr="00663F05">
        <w:rPr>
          <w:b/>
          <w:bCs/>
          <w:sz w:val="24"/>
          <w:szCs w:val="24"/>
        </w:rPr>
        <w:t>a cererii de eliberare a autorizației pentru acordarea împrumutului /creditului</w:t>
      </w:r>
      <w:r w:rsidR="00CB2122" w:rsidRPr="00663F05">
        <w:rPr>
          <w:sz w:val="24"/>
          <w:szCs w:val="24"/>
        </w:rPr>
        <w:t>, punctul 1</w:t>
      </w:r>
      <w:r w:rsidR="003F6838" w:rsidRPr="00663F05">
        <w:rPr>
          <w:sz w:val="24"/>
          <w:szCs w:val="24"/>
        </w:rPr>
        <w:t xml:space="preserve"> se completează cu </w:t>
      </w:r>
      <w:r w:rsidR="00161E5E" w:rsidRPr="00663F05">
        <w:rPr>
          <w:sz w:val="24"/>
          <w:szCs w:val="24"/>
        </w:rPr>
        <w:t>sub</w:t>
      </w:r>
      <w:r w:rsidR="003F6838" w:rsidRPr="00663F05">
        <w:rPr>
          <w:sz w:val="24"/>
          <w:szCs w:val="24"/>
        </w:rPr>
        <w:t>punctul 7</w:t>
      </w:r>
      <w:r w:rsidR="003F6838" w:rsidRPr="00663F05">
        <w:rPr>
          <w:sz w:val="24"/>
          <w:szCs w:val="24"/>
          <w:vertAlign w:val="superscript"/>
        </w:rPr>
        <w:t>1</w:t>
      </w:r>
      <w:r w:rsidR="002112E2" w:rsidRPr="00663F05">
        <w:rPr>
          <w:sz w:val="24"/>
          <w:szCs w:val="24"/>
        </w:rPr>
        <w:t>)</w:t>
      </w:r>
      <w:r w:rsidR="003F6838" w:rsidRPr="00663F05">
        <w:rPr>
          <w:sz w:val="24"/>
          <w:szCs w:val="24"/>
          <w:vertAlign w:val="superscript"/>
        </w:rPr>
        <w:t xml:space="preserve"> </w:t>
      </w:r>
      <w:r w:rsidR="003F6838" w:rsidRPr="00663F05">
        <w:rPr>
          <w:sz w:val="24"/>
          <w:szCs w:val="24"/>
        </w:rPr>
        <w:t>cu următorul cuprins:</w:t>
      </w:r>
    </w:p>
    <w:p w14:paraId="61A7D63D" w14:textId="0B6E2822" w:rsidR="003F6838" w:rsidRPr="00663F05" w:rsidRDefault="003F6838" w:rsidP="006A7059">
      <w:pPr>
        <w:ind w:firstLine="567"/>
        <w:jc w:val="both"/>
        <w:rPr>
          <w:lang w:val="ro-RO"/>
        </w:rPr>
      </w:pPr>
      <w:r w:rsidRPr="00663F05">
        <w:rPr>
          <w:lang w:val="ro-RO"/>
        </w:rPr>
        <w:t>„7</w:t>
      </w:r>
      <w:r w:rsidRPr="00663F05">
        <w:rPr>
          <w:vertAlign w:val="superscript"/>
          <w:lang w:val="ro-RO"/>
        </w:rPr>
        <w:t>1</w:t>
      </w:r>
      <w:r w:rsidRPr="00663F05">
        <w:rPr>
          <w:lang w:val="ro-RO"/>
        </w:rPr>
        <w:t xml:space="preserve">) </w:t>
      </w:r>
      <w:r w:rsidR="00C506C6" w:rsidRPr="00663F05">
        <w:rPr>
          <w:lang w:val="ro-RO"/>
        </w:rPr>
        <w:t>s</w:t>
      </w:r>
      <w:r w:rsidRPr="00663F05">
        <w:rPr>
          <w:lang w:val="ro-RO"/>
        </w:rPr>
        <w:t>ursa de proveniență a mijloacelor bănești, care urmează a fi utilizate pentru efectuarea operațiunii valutare – se indică sursa obținerii mijloacelor bănești care urmează a fi utilizate pentru efectuarea operațiunii valutare (de exemplu: profitul obținut din activitatea persoanei juridice; remunerare; vânzarea bunurilor imobile etc.);”</w:t>
      </w:r>
      <w:r w:rsidR="00161E5E" w:rsidRPr="00663F05">
        <w:rPr>
          <w:lang w:val="ro-RO"/>
        </w:rPr>
        <w:t>;</w:t>
      </w:r>
    </w:p>
    <w:p w14:paraId="0D57D564" w14:textId="7DA22854" w:rsidR="003F6838" w:rsidRPr="00663F05" w:rsidRDefault="003F6838" w:rsidP="006A7059">
      <w:pPr>
        <w:ind w:firstLine="567"/>
        <w:jc w:val="both"/>
        <w:rPr>
          <w:lang w:val="ro-RO"/>
        </w:rPr>
      </w:pPr>
    </w:p>
    <w:p w14:paraId="50F217E6" w14:textId="62D15435" w:rsidR="003F6838" w:rsidRPr="00663F05" w:rsidRDefault="003F6838" w:rsidP="006A7059">
      <w:pPr>
        <w:ind w:firstLine="567"/>
        <w:jc w:val="both"/>
        <w:rPr>
          <w:lang w:val="ro-RO"/>
        </w:rPr>
      </w:pPr>
      <w:r w:rsidRPr="00663F05">
        <w:rPr>
          <w:lang w:val="ro-RO"/>
        </w:rPr>
        <w:t>36) Anexa nr.1</w:t>
      </w:r>
      <w:r w:rsidRPr="00663F05">
        <w:rPr>
          <w:vertAlign w:val="superscript"/>
          <w:lang w:val="ro-RO"/>
        </w:rPr>
        <w:t>2</w:t>
      </w:r>
      <w:r w:rsidRPr="00663F05">
        <w:rPr>
          <w:lang w:val="ro-RO"/>
        </w:rPr>
        <w:t>:</w:t>
      </w:r>
    </w:p>
    <w:p w14:paraId="1398681F" w14:textId="18E773C6" w:rsidR="003F6838" w:rsidRPr="00663F05" w:rsidRDefault="003F6838" w:rsidP="006A7059">
      <w:pPr>
        <w:ind w:firstLine="567"/>
        <w:jc w:val="both"/>
        <w:rPr>
          <w:lang w:val="ro-RO"/>
        </w:rPr>
      </w:pPr>
      <w:r w:rsidRPr="00663F05">
        <w:rPr>
          <w:lang w:val="ro-RO"/>
        </w:rPr>
        <w:t xml:space="preserve">în formularul cererii de eliberare a autorizației pentru acordarea </w:t>
      </w:r>
      <w:proofErr w:type="spellStart"/>
      <w:r w:rsidRPr="00663F05">
        <w:rPr>
          <w:lang w:val="ro-RO"/>
        </w:rPr>
        <w:t>garanţiei</w:t>
      </w:r>
      <w:proofErr w:type="spellEnd"/>
      <w:r w:rsidRPr="00663F05">
        <w:rPr>
          <w:lang w:val="ro-RO"/>
        </w:rPr>
        <w:t>:</w:t>
      </w:r>
    </w:p>
    <w:p w14:paraId="5B92C6C0" w14:textId="2CF7D919" w:rsidR="003F6838" w:rsidRPr="00663F05" w:rsidRDefault="003F6838" w:rsidP="006A7059">
      <w:pPr>
        <w:keepNext/>
        <w:ind w:firstLine="567"/>
        <w:outlineLvl w:val="3"/>
        <w:rPr>
          <w:b/>
          <w:bCs/>
          <w:szCs w:val="20"/>
          <w:lang w:val="ro-RO"/>
        </w:rPr>
      </w:pPr>
      <w:r w:rsidRPr="00663F05">
        <w:rPr>
          <w:lang w:val="ro-RO"/>
        </w:rPr>
        <w:t>după rândul „</w:t>
      </w:r>
      <w:r w:rsidRPr="00663F05">
        <w:rPr>
          <w:b/>
          <w:bCs/>
          <w:szCs w:val="20"/>
          <w:lang w:val="ro-RO"/>
        </w:rPr>
        <w:t xml:space="preserve">conform contractului de bază ___________________________________________” </w:t>
      </w:r>
    </w:p>
    <w:p w14:paraId="28DFA365" w14:textId="77777777" w:rsidR="003F6838" w:rsidRPr="00663F05" w:rsidRDefault="003F6838" w:rsidP="006A7059">
      <w:pPr>
        <w:keepNext/>
        <w:ind w:firstLine="567"/>
        <w:jc w:val="center"/>
        <w:outlineLvl w:val="3"/>
        <w:rPr>
          <w:bCs/>
          <w:szCs w:val="20"/>
          <w:vertAlign w:val="superscript"/>
          <w:lang w:val="ro-RO"/>
        </w:rPr>
      </w:pPr>
      <w:r w:rsidRPr="00663F05">
        <w:rPr>
          <w:b/>
          <w:bCs/>
          <w:szCs w:val="20"/>
          <w:vertAlign w:val="superscript"/>
          <w:lang w:val="ro-RO"/>
        </w:rPr>
        <w:t xml:space="preserve">                                                                                                            </w:t>
      </w:r>
      <w:r w:rsidRPr="00663F05">
        <w:rPr>
          <w:bCs/>
          <w:szCs w:val="20"/>
          <w:vertAlign w:val="superscript"/>
          <w:lang w:val="ro-RO"/>
        </w:rPr>
        <w:t>(denumirea contractului,  numărul şi data încheierii acestuia)</w:t>
      </w:r>
    </w:p>
    <w:p w14:paraId="57194DD3" w14:textId="1C065D1F" w:rsidR="003F6838" w:rsidRPr="00663F05" w:rsidRDefault="003F6838" w:rsidP="006A7059">
      <w:pPr>
        <w:ind w:firstLine="567"/>
        <w:jc w:val="both"/>
        <w:rPr>
          <w:lang w:val="ro-RO"/>
        </w:rPr>
      </w:pPr>
      <w:r w:rsidRPr="00663F05">
        <w:rPr>
          <w:lang w:val="ro-RO"/>
        </w:rPr>
        <w:t>se completează cu textul „</w:t>
      </w:r>
      <w:bookmarkStart w:id="1" w:name="_Hlk126960526"/>
      <w:r w:rsidRPr="00663F05">
        <w:rPr>
          <w:b/>
          <w:bCs/>
          <w:szCs w:val="20"/>
          <w:lang w:val="ro-RO"/>
        </w:rPr>
        <w:t>sursa de proveniență a mijloacelor bănești, care urmează a fi utilizate pentru efectuarea operațiunii valutare</w:t>
      </w:r>
      <w:bookmarkEnd w:id="1"/>
      <w:r w:rsidRPr="00663F05">
        <w:rPr>
          <w:b/>
          <w:bCs/>
          <w:szCs w:val="20"/>
          <w:lang w:val="ro-RO"/>
        </w:rPr>
        <w:t>_______________________________________________</w:t>
      </w:r>
      <w:r w:rsidRPr="00663F05">
        <w:rPr>
          <w:lang w:val="ro-RO"/>
        </w:rPr>
        <w:t>”</w:t>
      </w:r>
      <w:r w:rsidR="00C506C6" w:rsidRPr="00663F05">
        <w:rPr>
          <w:lang w:val="ro-RO"/>
        </w:rPr>
        <w:t>;</w:t>
      </w:r>
    </w:p>
    <w:p w14:paraId="39B6E9E4" w14:textId="77777777" w:rsidR="003F6838" w:rsidRPr="00663F05" w:rsidRDefault="003F6838" w:rsidP="006A7059">
      <w:pPr>
        <w:ind w:firstLine="567"/>
        <w:jc w:val="both"/>
        <w:rPr>
          <w:lang w:val="ro-RO"/>
        </w:rPr>
      </w:pPr>
    </w:p>
    <w:p w14:paraId="4E9223C1" w14:textId="3B2F2DA7" w:rsidR="003F6838" w:rsidRPr="00663F05" w:rsidRDefault="003F6838" w:rsidP="006A7059">
      <w:pPr>
        <w:pStyle w:val="BodyTextIndent3"/>
        <w:spacing w:after="0"/>
        <w:ind w:left="0" w:firstLine="567"/>
        <w:jc w:val="both"/>
        <w:rPr>
          <w:sz w:val="24"/>
          <w:szCs w:val="24"/>
        </w:rPr>
      </w:pPr>
      <w:r w:rsidRPr="00663F05">
        <w:rPr>
          <w:sz w:val="24"/>
          <w:szCs w:val="24"/>
        </w:rPr>
        <w:t>textul „</w:t>
      </w:r>
      <w:r w:rsidRPr="00663F05">
        <w:rPr>
          <w:b/>
          <w:sz w:val="24"/>
          <w:szCs w:val="24"/>
        </w:rPr>
        <w:t xml:space="preserve">legislaţiei Republicii Moldova, pentru veridicitatea documentelor </w:t>
      </w:r>
      <w:proofErr w:type="spellStart"/>
      <w:r w:rsidRPr="00663F05">
        <w:rPr>
          <w:b/>
          <w:sz w:val="24"/>
          <w:szCs w:val="24"/>
        </w:rPr>
        <w:t>şi</w:t>
      </w:r>
      <w:proofErr w:type="spellEnd"/>
      <w:r w:rsidRPr="00663F05">
        <w:rPr>
          <w:b/>
          <w:sz w:val="24"/>
          <w:szCs w:val="24"/>
        </w:rPr>
        <w:t xml:space="preserve"> a </w:t>
      </w:r>
      <w:proofErr w:type="spellStart"/>
      <w:r w:rsidRPr="00663F05">
        <w:rPr>
          <w:b/>
          <w:sz w:val="24"/>
          <w:szCs w:val="24"/>
        </w:rPr>
        <w:t>informaţiei</w:t>
      </w:r>
      <w:proofErr w:type="spellEnd"/>
      <w:r w:rsidRPr="00663F05">
        <w:rPr>
          <w:b/>
          <w:sz w:val="24"/>
          <w:szCs w:val="24"/>
        </w:rPr>
        <w:t xml:space="preserve"> prezentate, precum </w:t>
      </w:r>
      <w:proofErr w:type="spellStart"/>
      <w:r w:rsidRPr="00663F05">
        <w:rPr>
          <w:b/>
          <w:sz w:val="24"/>
          <w:szCs w:val="24"/>
        </w:rPr>
        <w:t>şi</w:t>
      </w:r>
      <w:proofErr w:type="spellEnd"/>
      <w:r w:rsidRPr="00663F05">
        <w:rPr>
          <w:b/>
          <w:sz w:val="24"/>
          <w:szCs w:val="24"/>
        </w:rPr>
        <w:t xml:space="preserve"> pentru semnarea documentelor respective (prezentate la Banca Naţională a Moldovei) de către persoana împuternicită cu acest drept conform actelor de constituire şi legislaţiei</w:t>
      </w:r>
      <w:r w:rsidRPr="00663F05">
        <w:rPr>
          <w:sz w:val="24"/>
          <w:szCs w:val="24"/>
        </w:rPr>
        <w:t>” se substituie cu textul „</w:t>
      </w:r>
      <w:r w:rsidRPr="00663F05">
        <w:rPr>
          <w:b/>
          <w:sz w:val="24"/>
          <w:szCs w:val="24"/>
        </w:rPr>
        <w:t xml:space="preserve">prevederilor legislaţiei Republicii Moldova, inclusiv Legii nr.62/2008 privind reglementarea valutară, pentru corectitudinea, veridicitatea și actualitatea documentelor </w:t>
      </w:r>
      <w:proofErr w:type="spellStart"/>
      <w:r w:rsidRPr="00663F05">
        <w:rPr>
          <w:b/>
          <w:sz w:val="24"/>
          <w:szCs w:val="24"/>
        </w:rPr>
        <w:t>şi</w:t>
      </w:r>
      <w:proofErr w:type="spellEnd"/>
      <w:r w:rsidRPr="00663F05">
        <w:rPr>
          <w:b/>
          <w:sz w:val="24"/>
          <w:szCs w:val="24"/>
        </w:rPr>
        <w:t xml:space="preserve"> a </w:t>
      </w:r>
      <w:proofErr w:type="spellStart"/>
      <w:r w:rsidRPr="00663F05">
        <w:rPr>
          <w:b/>
          <w:sz w:val="24"/>
          <w:szCs w:val="24"/>
        </w:rPr>
        <w:t>informaţiei</w:t>
      </w:r>
      <w:proofErr w:type="spellEnd"/>
      <w:r w:rsidRPr="00663F05">
        <w:rPr>
          <w:b/>
          <w:sz w:val="24"/>
          <w:szCs w:val="24"/>
        </w:rPr>
        <w:t xml:space="preserve"> prezentate, precum </w:t>
      </w:r>
      <w:proofErr w:type="spellStart"/>
      <w:r w:rsidRPr="00663F05">
        <w:rPr>
          <w:b/>
          <w:sz w:val="24"/>
          <w:szCs w:val="24"/>
        </w:rPr>
        <w:t>şi</w:t>
      </w:r>
      <w:proofErr w:type="spellEnd"/>
      <w:r w:rsidRPr="00663F05">
        <w:rPr>
          <w:b/>
          <w:sz w:val="24"/>
          <w:szCs w:val="24"/>
        </w:rPr>
        <w:t xml:space="preserve"> pentru semnarea documentelor respective (prezentate la Banca Naţională a Moldovei) de către persoana împuternicită cu acest drept conform legislaţiei Republicii Moldova</w:t>
      </w:r>
      <w:r w:rsidRPr="00663F05">
        <w:rPr>
          <w:sz w:val="24"/>
          <w:szCs w:val="24"/>
        </w:rPr>
        <w:t>”</w:t>
      </w:r>
      <w:r w:rsidR="00C506C6" w:rsidRPr="00663F05">
        <w:rPr>
          <w:sz w:val="24"/>
          <w:szCs w:val="24"/>
        </w:rPr>
        <w:t>;</w:t>
      </w:r>
    </w:p>
    <w:p w14:paraId="0F779336" w14:textId="77777777" w:rsidR="000E467B" w:rsidRPr="00663F05" w:rsidRDefault="000E467B" w:rsidP="006A7059">
      <w:pPr>
        <w:pStyle w:val="BodyTextIndent3"/>
        <w:spacing w:after="0"/>
        <w:ind w:left="0" w:firstLine="567"/>
        <w:jc w:val="both"/>
        <w:rPr>
          <w:sz w:val="24"/>
          <w:szCs w:val="24"/>
        </w:rPr>
      </w:pPr>
    </w:p>
    <w:p w14:paraId="0C20BE30" w14:textId="1775B813" w:rsidR="00780E0D" w:rsidRPr="00663F05" w:rsidRDefault="00780E0D" w:rsidP="006A7059">
      <w:pPr>
        <w:pStyle w:val="BodyTextIndent3"/>
        <w:spacing w:after="0"/>
        <w:ind w:left="0" w:firstLine="567"/>
        <w:jc w:val="both"/>
        <w:rPr>
          <w:sz w:val="24"/>
          <w:szCs w:val="24"/>
        </w:rPr>
      </w:pPr>
      <w:r w:rsidRPr="00663F05">
        <w:rPr>
          <w:b/>
          <w:bCs/>
          <w:sz w:val="24"/>
          <w:szCs w:val="24"/>
        </w:rPr>
        <w:t xml:space="preserve">Modul de completare a cererii de eliberare a autorizației pentru acordarea </w:t>
      </w:r>
      <w:proofErr w:type="spellStart"/>
      <w:r w:rsidRPr="00663F05">
        <w:rPr>
          <w:b/>
          <w:bCs/>
          <w:sz w:val="24"/>
          <w:szCs w:val="24"/>
        </w:rPr>
        <w:t>garanţiei</w:t>
      </w:r>
      <w:proofErr w:type="spellEnd"/>
      <w:r w:rsidR="000E467B" w:rsidRPr="00663F05">
        <w:rPr>
          <w:sz w:val="24"/>
          <w:szCs w:val="24"/>
        </w:rPr>
        <w:t>, punctul 1</w:t>
      </w:r>
      <w:r w:rsidR="00753D1C" w:rsidRPr="00663F05">
        <w:rPr>
          <w:sz w:val="24"/>
          <w:szCs w:val="24"/>
        </w:rPr>
        <w:t xml:space="preserve"> se completează cu </w:t>
      </w:r>
      <w:r w:rsidR="00C506C6" w:rsidRPr="00663F05">
        <w:rPr>
          <w:sz w:val="24"/>
          <w:szCs w:val="24"/>
        </w:rPr>
        <w:t>sub</w:t>
      </w:r>
      <w:r w:rsidR="00753D1C" w:rsidRPr="00663F05">
        <w:rPr>
          <w:sz w:val="24"/>
          <w:szCs w:val="24"/>
        </w:rPr>
        <w:t>punctul 6</w:t>
      </w:r>
      <w:r w:rsidR="00753D1C" w:rsidRPr="00663F05">
        <w:rPr>
          <w:sz w:val="24"/>
          <w:szCs w:val="24"/>
          <w:vertAlign w:val="superscript"/>
        </w:rPr>
        <w:t>1</w:t>
      </w:r>
      <w:r w:rsidR="000E467B" w:rsidRPr="00663F05">
        <w:rPr>
          <w:sz w:val="24"/>
          <w:szCs w:val="24"/>
        </w:rPr>
        <w:t>)</w:t>
      </w:r>
      <w:r w:rsidR="00753D1C" w:rsidRPr="00663F05">
        <w:rPr>
          <w:sz w:val="24"/>
          <w:szCs w:val="24"/>
          <w:vertAlign w:val="superscript"/>
        </w:rPr>
        <w:t xml:space="preserve"> </w:t>
      </w:r>
      <w:r w:rsidR="00753D1C" w:rsidRPr="00663F05">
        <w:rPr>
          <w:sz w:val="24"/>
          <w:szCs w:val="24"/>
        </w:rPr>
        <w:t>cu următorul cuprins:</w:t>
      </w:r>
    </w:p>
    <w:p w14:paraId="44B69019" w14:textId="1BF72CC6" w:rsidR="00753D1C" w:rsidRPr="00663F05" w:rsidRDefault="00753D1C" w:rsidP="006A7059">
      <w:pPr>
        <w:keepNext/>
        <w:ind w:firstLine="567"/>
        <w:jc w:val="both"/>
        <w:outlineLvl w:val="3"/>
        <w:rPr>
          <w:lang w:val="ro-RO"/>
        </w:rPr>
      </w:pPr>
      <w:r w:rsidRPr="00663F05">
        <w:rPr>
          <w:lang w:val="ro-RO"/>
        </w:rPr>
        <w:t>„</w:t>
      </w:r>
      <w:r w:rsidRPr="00663F05">
        <w:rPr>
          <w:szCs w:val="20"/>
          <w:lang w:val="ro-RO"/>
        </w:rPr>
        <w:t>6</w:t>
      </w:r>
      <w:r w:rsidRPr="00663F05">
        <w:rPr>
          <w:szCs w:val="20"/>
          <w:vertAlign w:val="superscript"/>
          <w:lang w:val="ro-RO"/>
        </w:rPr>
        <w:t>1</w:t>
      </w:r>
      <w:r w:rsidRPr="00663F05">
        <w:rPr>
          <w:szCs w:val="20"/>
          <w:lang w:val="ro-RO"/>
        </w:rPr>
        <w:t>) sursa de proveniență a mijloacelor bănești, care urmează a fi utilizate pentru efectuarea operațiunii valutare</w:t>
      </w:r>
      <w:r w:rsidRPr="00663F05">
        <w:rPr>
          <w:lang w:val="ro-RO"/>
        </w:rPr>
        <w:t xml:space="preserve"> - se indică sursa obținerii mijloacelor bănești care urmează a fi utilizate pentru efectuarea operațiunii valutare (de exemplu: profitul obținut din activitatea persoanei juridice; remunerare; vânzarea bunurilor imobile etc.);”</w:t>
      </w:r>
      <w:r w:rsidR="00C506C6" w:rsidRPr="00663F05">
        <w:rPr>
          <w:lang w:val="ro-RO"/>
        </w:rPr>
        <w:t>;</w:t>
      </w:r>
    </w:p>
    <w:p w14:paraId="3B82077C" w14:textId="06660188" w:rsidR="004B7576" w:rsidRPr="00663F05" w:rsidRDefault="004B7576" w:rsidP="006A7059">
      <w:pPr>
        <w:keepNext/>
        <w:ind w:firstLine="567"/>
        <w:jc w:val="both"/>
        <w:outlineLvl w:val="3"/>
        <w:rPr>
          <w:lang w:val="ro-RO"/>
        </w:rPr>
      </w:pPr>
    </w:p>
    <w:p w14:paraId="12557DF3" w14:textId="6C26D3A3" w:rsidR="004B7576" w:rsidRPr="00663F05" w:rsidRDefault="004B7576" w:rsidP="006A7059">
      <w:pPr>
        <w:keepNext/>
        <w:ind w:firstLine="567"/>
        <w:jc w:val="both"/>
        <w:outlineLvl w:val="3"/>
        <w:rPr>
          <w:lang w:val="ro-RO"/>
        </w:rPr>
      </w:pPr>
      <w:r w:rsidRPr="00663F05">
        <w:rPr>
          <w:lang w:val="ro-RO"/>
        </w:rPr>
        <w:t>37) Anexa nr.2:</w:t>
      </w:r>
    </w:p>
    <w:p w14:paraId="2892049C" w14:textId="5672560F" w:rsidR="004B7576" w:rsidRPr="00663F05" w:rsidRDefault="004B7576" w:rsidP="006A7059">
      <w:pPr>
        <w:keepNext/>
        <w:ind w:firstLine="567"/>
        <w:jc w:val="both"/>
        <w:outlineLvl w:val="3"/>
        <w:rPr>
          <w:lang w:val="ro-RO"/>
        </w:rPr>
      </w:pPr>
      <w:r w:rsidRPr="00663F05">
        <w:rPr>
          <w:lang w:val="ro-RO"/>
        </w:rPr>
        <w:t>punctul 2 se completează cu textul „ şi cărora nu li se eliberează documentul indicat la punctul 3”,</w:t>
      </w:r>
    </w:p>
    <w:p w14:paraId="7B5C5C28" w14:textId="513CBA55" w:rsidR="005157A2" w:rsidRPr="00663F05" w:rsidRDefault="005157A2" w:rsidP="005157A2">
      <w:pPr>
        <w:keepNext/>
        <w:ind w:firstLine="567"/>
        <w:jc w:val="both"/>
        <w:outlineLvl w:val="3"/>
        <w:rPr>
          <w:lang w:val="ro-RO"/>
        </w:rPr>
      </w:pPr>
      <w:r w:rsidRPr="00663F05">
        <w:rPr>
          <w:lang w:val="ro-RO"/>
        </w:rPr>
        <w:t>punctul 3, după textul „</w:t>
      </w:r>
      <w:proofErr w:type="spellStart"/>
      <w:r w:rsidRPr="00663F05">
        <w:rPr>
          <w:lang w:val="en-US"/>
        </w:rPr>
        <w:t>eliberat</w:t>
      </w:r>
      <w:proofErr w:type="spellEnd"/>
      <w:r w:rsidRPr="00663F05">
        <w:rPr>
          <w:lang w:val="en-US"/>
        </w:rPr>
        <w:t xml:space="preserve"> de </w:t>
      </w:r>
      <w:proofErr w:type="spellStart"/>
      <w:r w:rsidRPr="00663F05">
        <w:rPr>
          <w:lang w:val="en-US"/>
        </w:rPr>
        <w:t>organul</w:t>
      </w:r>
      <w:proofErr w:type="spellEnd"/>
      <w:r w:rsidRPr="00663F05">
        <w:rPr>
          <w:lang w:val="en-US"/>
        </w:rPr>
        <w:t xml:space="preserve"> </w:t>
      </w:r>
      <w:proofErr w:type="spellStart"/>
      <w:r w:rsidRPr="00663F05">
        <w:rPr>
          <w:lang w:val="en-US"/>
        </w:rPr>
        <w:t>abilitat</w:t>
      </w:r>
      <w:proofErr w:type="spellEnd"/>
      <w:r w:rsidRPr="00663F05">
        <w:rPr>
          <w:lang w:val="en-US"/>
        </w:rPr>
        <w:t xml:space="preserve"> </w:t>
      </w:r>
      <w:r w:rsidRPr="00663F05">
        <w:rPr>
          <w:color w:val="000000"/>
          <w:lang w:val="en-US"/>
        </w:rPr>
        <w:t xml:space="preserve">cu </w:t>
      </w:r>
      <w:proofErr w:type="spellStart"/>
      <w:r w:rsidRPr="00663F05">
        <w:rPr>
          <w:color w:val="000000"/>
          <w:lang w:val="en-US"/>
        </w:rPr>
        <w:t>dreptul</w:t>
      </w:r>
      <w:proofErr w:type="spellEnd"/>
      <w:r w:rsidRPr="00663F05">
        <w:rPr>
          <w:color w:val="000000"/>
          <w:lang w:val="en-US"/>
        </w:rPr>
        <w:t xml:space="preserve"> de </w:t>
      </w:r>
      <w:proofErr w:type="spellStart"/>
      <w:r w:rsidRPr="00663F05">
        <w:rPr>
          <w:color w:val="000000"/>
          <w:lang w:val="en-US"/>
        </w:rPr>
        <w:t>înregistrare</w:t>
      </w:r>
      <w:proofErr w:type="spellEnd"/>
      <w:r w:rsidRPr="00663F05">
        <w:rPr>
          <w:color w:val="000000"/>
          <w:lang w:val="en-US"/>
        </w:rPr>
        <w:t xml:space="preserve"> de stat” se </w:t>
      </w:r>
      <w:proofErr w:type="spellStart"/>
      <w:r w:rsidRPr="00663F05">
        <w:rPr>
          <w:color w:val="000000"/>
          <w:lang w:val="en-US"/>
        </w:rPr>
        <w:t>completează</w:t>
      </w:r>
      <w:proofErr w:type="spellEnd"/>
      <w:r w:rsidRPr="00663F05">
        <w:rPr>
          <w:color w:val="000000"/>
          <w:lang w:val="en-US"/>
        </w:rPr>
        <w:t xml:space="preserve"> cu </w:t>
      </w:r>
      <w:proofErr w:type="spellStart"/>
      <w:r w:rsidRPr="00663F05">
        <w:rPr>
          <w:color w:val="000000"/>
          <w:lang w:val="en-US"/>
        </w:rPr>
        <w:t>textul</w:t>
      </w:r>
      <w:proofErr w:type="spellEnd"/>
      <w:r w:rsidRPr="00663F05">
        <w:rPr>
          <w:color w:val="000000"/>
          <w:lang w:val="en-US"/>
        </w:rPr>
        <w:t xml:space="preserve"> „</w:t>
      </w:r>
      <w:proofErr w:type="spellStart"/>
      <w:r w:rsidRPr="00663F05">
        <w:rPr>
          <w:color w:val="000000"/>
          <w:lang w:val="en-US"/>
        </w:rPr>
        <w:t>sau</w:t>
      </w:r>
      <w:proofErr w:type="spellEnd"/>
      <w:r w:rsidRPr="00663F05">
        <w:rPr>
          <w:color w:val="000000"/>
          <w:lang w:val="en-US"/>
        </w:rPr>
        <w:t xml:space="preserve"> </w:t>
      </w:r>
      <w:proofErr w:type="spellStart"/>
      <w:r w:rsidRPr="00663F05">
        <w:rPr>
          <w:color w:val="000000"/>
          <w:lang w:val="en-US"/>
        </w:rPr>
        <w:t>descărcat</w:t>
      </w:r>
      <w:proofErr w:type="spellEnd"/>
      <w:r w:rsidRPr="00663F05">
        <w:rPr>
          <w:color w:val="000000"/>
          <w:lang w:val="en-US"/>
        </w:rPr>
        <w:t xml:space="preserve"> de </w:t>
      </w:r>
      <w:proofErr w:type="spellStart"/>
      <w:r w:rsidRPr="00663F05">
        <w:rPr>
          <w:color w:val="000000"/>
          <w:lang w:val="en-US"/>
        </w:rPr>
        <w:t>pe</w:t>
      </w:r>
      <w:proofErr w:type="spellEnd"/>
      <w:r w:rsidRPr="00663F05">
        <w:rPr>
          <w:color w:val="000000"/>
          <w:lang w:val="en-US"/>
        </w:rPr>
        <w:t xml:space="preserve"> </w:t>
      </w:r>
      <w:proofErr w:type="spellStart"/>
      <w:r w:rsidRPr="00663F05">
        <w:rPr>
          <w:color w:val="000000"/>
          <w:lang w:val="en-US"/>
        </w:rPr>
        <w:t>portalul</w:t>
      </w:r>
      <w:proofErr w:type="spellEnd"/>
      <w:r w:rsidRPr="00663F05">
        <w:rPr>
          <w:color w:val="000000"/>
          <w:lang w:val="en-US"/>
        </w:rPr>
        <w:t xml:space="preserve"> </w:t>
      </w:r>
      <w:proofErr w:type="spellStart"/>
      <w:r w:rsidRPr="00663F05">
        <w:rPr>
          <w:color w:val="000000"/>
          <w:lang w:val="en-US"/>
        </w:rPr>
        <w:t>guvernamental</w:t>
      </w:r>
      <w:proofErr w:type="spellEnd"/>
      <w:r w:rsidRPr="00663F05">
        <w:rPr>
          <w:color w:val="000000"/>
          <w:lang w:val="en-US"/>
        </w:rPr>
        <w:t xml:space="preserve"> al </w:t>
      </w:r>
      <w:proofErr w:type="spellStart"/>
      <w:r w:rsidRPr="00663F05">
        <w:rPr>
          <w:color w:val="000000"/>
          <w:lang w:val="en-US"/>
        </w:rPr>
        <w:t>antreprenorului</w:t>
      </w:r>
      <w:proofErr w:type="spellEnd"/>
      <w:r w:rsidRPr="00663F05">
        <w:rPr>
          <w:color w:val="000000"/>
          <w:lang w:val="en-US"/>
        </w:rPr>
        <w:t>”,</w:t>
      </w:r>
    </w:p>
    <w:p w14:paraId="2CA4DB9B" w14:textId="19CA50DB" w:rsidR="004B7576" w:rsidRPr="00663F05" w:rsidRDefault="004B7576" w:rsidP="006A7059">
      <w:pPr>
        <w:keepNext/>
        <w:ind w:firstLine="567"/>
        <w:jc w:val="both"/>
        <w:outlineLvl w:val="3"/>
        <w:rPr>
          <w:lang w:val="ro-RO"/>
        </w:rPr>
      </w:pPr>
      <w:r w:rsidRPr="00663F05">
        <w:rPr>
          <w:lang w:val="ro-RO"/>
        </w:rPr>
        <w:t>punctul 15</w:t>
      </w:r>
      <w:r w:rsidRPr="00663F05">
        <w:rPr>
          <w:vertAlign w:val="superscript"/>
          <w:lang w:val="ro-RO"/>
        </w:rPr>
        <w:t xml:space="preserve">1 </w:t>
      </w:r>
      <w:r w:rsidRPr="00663F05">
        <w:rPr>
          <w:lang w:val="ro-RO"/>
        </w:rPr>
        <w:t>va avea următorul cuprins:</w:t>
      </w:r>
    </w:p>
    <w:p w14:paraId="018C9424" w14:textId="747D57E2" w:rsidR="004B7576" w:rsidRPr="00663F05" w:rsidRDefault="004B7576" w:rsidP="006A7059">
      <w:pPr>
        <w:tabs>
          <w:tab w:val="left" w:pos="900"/>
          <w:tab w:val="left" w:pos="8100"/>
        </w:tabs>
        <w:ind w:firstLine="567"/>
        <w:jc w:val="both"/>
        <w:rPr>
          <w:lang w:val="ro-RO"/>
        </w:rPr>
      </w:pPr>
      <w:r w:rsidRPr="00663F05">
        <w:rPr>
          <w:lang w:val="ro-RO"/>
        </w:rPr>
        <w:t>„15</w:t>
      </w:r>
      <w:r w:rsidRPr="00663F05">
        <w:rPr>
          <w:vertAlign w:val="superscript"/>
          <w:lang w:val="ro-RO"/>
        </w:rPr>
        <w:t>1</w:t>
      </w:r>
      <w:r w:rsidRPr="00663F05">
        <w:rPr>
          <w:lang w:val="ro-RO"/>
        </w:rPr>
        <w:t xml:space="preserve">. Documente ce confirmă sursa de </w:t>
      </w:r>
      <w:proofErr w:type="spellStart"/>
      <w:r w:rsidRPr="00663F05">
        <w:rPr>
          <w:lang w:val="ro-RO"/>
        </w:rPr>
        <w:t>provenienţ</w:t>
      </w:r>
      <w:r w:rsidR="00C506C6" w:rsidRPr="00663F05">
        <w:rPr>
          <w:lang w:val="ro-RO"/>
        </w:rPr>
        <w:t>ă</w:t>
      </w:r>
      <w:proofErr w:type="spellEnd"/>
      <w:r w:rsidRPr="00663F05">
        <w:rPr>
          <w:lang w:val="ro-RO"/>
        </w:rPr>
        <w:t xml:space="preserve"> a mijloacelor </w:t>
      </w:r>
      <w:proofErr w:type="spellStart"/>
      <w:r w:rsidRPr="00663F05">
        <w:rPr>
          <w:lang w:val="ro-RO"/>
        </w:rPr>
        <w:t>băneşti</w:t>
      </w:r>
      <w:proofErr w:type="spellEnd"/>
      <w:r w:rsidRPr="00663F05">
        <w:rPr>
          <w:lang w:val="ro-RO"/>
        </w:rPr>
        <w:t xml:space="preserve"> care urmează a fi utilizate pentru efectuarea operațiunii valutare în sumă ce </w:t>
      </w:r>
      <w:proofErr w:type="spellStart"/>
      <w:r w:rsidRPr="00663F05">
        <w:rPr>
          <w:lang w:val="ro-RO"/>
        </w:rPr>
        <w:t>depăşeşte</w:t>
      </w:r>
      <w:proofErr w:type="spellEnd"/>
      <w:r w:rsidRPr="00663F05">
        <w:rPr>
          <w:lang w:val="ro-RO"/>
        </w:rPr>
        <w:t xml:space="preserve"> 10000 euro (sau echivalentul acestora).”</w:t>
      </w:r>
      <w:r w:rsidR="00CE38A0" w:rsidRPr="00663F05">
        <w:rPr>
          <w:lang w:val="ro-RO"/>
        </w:rPr>
        <w:t>;</w:t>
      </w:r>
    </w:p>
    <w:p w14:paraId="3EDB5B61" w14:textId="1563AE75" w:rsidR="0073162E" w:rsidRPr="00663F05" w:rsidRDefault="004B7576" w:rsidP="006A7059">
      <w:pPr>
        <w:tabs>
          <w:tab w:val="left" w:pos="900"/>
          <w:tab w:val="left" w:pos="8100"/>
        </w:tabs>
        <w:ind w:firstLine="567"/>
        <w:jc w:val="both"/>
        <w:rPr>
          <w:lang w:val="ro-RO"/>
        </w:rPr>
      </w:pPr>
      <w:r w:rsidRPr="00663F05">
        <w:rPr>
          <w:lang w:val="ro-RO"/>
        </w:rPr>
        <w:t>punctul 15</w:t>
      </w:r>
      <w:r w:rsidRPr="00663F05">
        <w:rPr>
          <w:vertAlign w:val="superscript"/>
          <w:lang w:val="ro-RO"/>
        </w:rPr>
        <w:t>2</w:t>
      </w:r>
      <w:r w:rsidR="00CE38A0" w:rsidRPr="00663F05">
        <w:rPr>
          <w:lang w:val="ro-RO"/>
        </w:rPr>
        <w:t>,</w:t>
      </w:r>
      <w:r w:rsidRPr="00663F05">
        <w:rPr>
          <w:vertAlign w:val="superscript"/>
          <w:lang w:val="ro-RO"/>
        </w:rPr>
        <w:t xml:space="preserve"> </w:t>
      </w:r>
      <w:r w:rsidRPr="00663F05">
        <w:rPr>
          <w:lang w:val="ro-RO"/>
        </w:rPr>
        <w:t>după cuvântul „</w:t>
      </w:r>
      <w:r w:rsidR="0073162E" w:rsidRPr="00663F05">
        <w:rPr>
          <w:lang w:val="ro-RO"/>
        </w:rPr>
        <w:t>Documentele</w:t>
      </w:r>
      <w:r w:rsidRPr="00663F05">
        <w:rPr>
          <w:lang w:val="ro-RO"/>
        </w:rPr>
        <w:t>”</w:t>
      </w:r>
      <w:r w:rsidR="0073162E" w:rsidRPr="00663F05">
        <w:rPr>
          <w:lang w:val="ro-RO"/>
        </w:rPr>
        <w:t xml:space="preserve"> se completează cu cuvântul „semnat</w:t>
      </w:r>
      <w:r w:rsidR="00595B41" w:rsidRPr="00663F05">
        <w:rPr>
          <w:lang w:val="ro-RO"/>
        </w:rPr>
        <w:t>e</w:t>
      </w:r>
      <w:r w:rsidR="0073162E" w:rsidRPr="00663F05">
        <w:rPr>
          <w:lang w:val="ro-RO"/>
        </w:rPr>
        <w:t>”</w:t>
      </w:r>
      <w:r w:rsidR="00CE38A0" w:rsidRPr="00663F05">
        <w:rPr>
          <w:lang w:val="ro-RO"/>
        </w:rPr>
        <w:t>;</w:t>
      </w:r>
    </w:p>
    <w:p w14:paraId="2E13983E" w14:textId="276FD2EF" w:rsidR="00B15619" w:rsidRPr="00663F05" w:rsidRDefault="0073162E" w:rsidP="006A7059">
      <w:pPr>
        <w:tabs>
          <w:tab w:val="left" w:pos="900"/>
          <w:tab w:val="left" w:pos="8100"/>
        </w:tabs>
        <w:ind w:firstLine="567"/>
        <w:jc w:val="both"/>
        <w:rPr>
          <w:lang w:val="ro-RO"/>
        </w:rPr>
      </w:pPr>
      <w:r w:rsidRPr="00663F05">
        <w:rPr>
          <w:lang w:val="ro-RO"/>
        </w:rPr>
        <w:t>punctele 15</w:t>
      </w:r>
      <w:r w:rsidRPr="00663F05">
        <w:rPr>
          <w:vertAlign w:val="superscript"/>
          <w:lang w:val="ro-RO"/>
        </w:rPr>
        <w:t>3</w:t>
      </w:r>
      <w:r w:rsidRPr="00663F05">
        <w:rPr>
          <w:lang w:val="ro-RO"/>
        </w:rPr>
        <w:t>, 15</w:t>
      </w:r>
      <w:r w:rsidRPr="00663F05">
        <w:rPr>
          <w:vertAlign w:val="superscript"/>
          <w:lang w:val="ro-RO"/>
        </w:rPr>
        <w:t>5</w:t>
      </w:r>
      <w:r w:rsidRPr="00663F05">
        <w:rPr>
          <w:lang w:val="ro-RO"/>
        </w:rPr>
        <w:t>, 15</w:t>
      </w:r>
      <w:r w:rsidRPr="00663F05">
        <w:rPr>
          <w:vertAlign w:val="superscript"/>
          <w:lang w:val="ro-RO"/>
        </w:rPr>
        <w:t>6</w:t>
      </w:r>
      <w:r w:rsidRPr="00663F05">
        <w:rPr>
          <w:lang w:val="ro-RO"/>
        </w:rPr>
        <w:t xml:space="preserve"> și 15</w:t>
      </w:r>
      <w:r w:rsidRPr="00663F05">
        <w:rPr>
          <w:vertAlign w:val="superscript"/>
          <w:lang w:val="ro-RO"/>
        </w:rPr>
        <w:t>7</w:t>
      </w:r>
      <w:r w:rsidR="00CE38A0" w:rsidRPr="00663F05">
        <w:rPr>
          <w:lang w:val="ro-RO"/>
        </w:rPr>
        <w:t>,</w:t>
      </w:r>
      <w:r w:rsidRPr="00663F05">
        <w:rPr>
          <w:lang w:val="ro-RO"/>
        </w:rPr>
        <w:t xml:space="preserve"> după cuvântul „Contractul” se completează cu cuvântul „semnat”</w:t>
      </w:r>
      <w:r w:rsidR="00CE38A0" w:rsidRPr="00663F05">
        <w:rPr>
          <w:lang w:val="ro-RO"/>
        </w:rPr>
        <w:t>;</w:t>
      </w:r>
    </w:p>
    <w:p w14:paraId="2024CCFD" w14:textId="65762B7E" w:rsidR="00B15619" w:rsidRPr="00663F05" w:rsidRDefault="00B15619" w:rsidP="006A7059">
      <w:pPr>
        <w:tabs>
          <w:tab w:val="left" w:pos="900"/>
          <w:tab w:val="left" w:pos="8100"/>
        </w:tabs>
        <w:ind w:firstLine="567"/>
        <w:jc w:val="both"/>
        <w:rPr>
          <w:lang w:val="ro-RO"/>
        </w:rPr>
      </w:pPr>
      <w:r w:rsidRPr="00663F05">
        <w:rPr>
          <w:lang w:val="ro-RO"/>
        </w:rPr>
        <w:t>punctul 15</w:t>
      </w:r>
      <w:r w:rsidRPr="00663F05">
        <w:rPr>
          <w:vertAlign w:val="superscript"/>
          <w:lang w:val="ro-RO"/>
        </w:rPr>
        <w:t>4</w:t>
      </w:r>
      <w:r w:rsidR="00CE38A0" w:rsidRPr="00663F05">
        <w:rPr>
          <w:lang w:val="ro-RO"/>
        </w:rPr>
        <w:t>,</w:t>
      </w:r>
      <w:r w:rsidRPr="00663F05">
        <w:rPr>
          <w:lang w:val="ro-RO"/>
        </w:rPr>
        <w:t xml:space="preserve"> după cuvântul „Documentul” se completează cu cuvântul „semnat”</w:t>
      </w:r>
      <w:r w:rsidR="00CE38A0" w:rsidRPr="00663F05">
        <w:rPr>
          <w:lang w:val="ro-RO"/>
        </w:rPr>
        <w:t>;</w:t>
      </w:r>
    </w:p>
    <w:p w14:paraId="131B9421" w14:textId="77777777" w:rsidR="004F3AC7" w:rsidRPr="00663F05" w:rsidRDefault="004F3AC7" w:rsidP="006A7059">
      <w:pPr>
        <w:tabs>
          <w:tab w:val="left" w:pos="900"/>
          <w:tab w:val="left" w:pos="8100"/>
        </w:tabs>
        <w:ind w:firstLine="567"/>
        <w:jc w:val="both"/>
        <w:rPr>
          <w:lang w:val="ro-RO"/>
        </w:rPr>
      </w:pPr>
      <w:r w:rsidRPr="00663F05">
        <w:rPr>
          <w:lang w:val="ro-RO"/>
        </w:rPr>
        <w:t>compartimentul II va avea următorul cuprins:</w:t>
      </w:r>
    </w:p>
    <w:p w14:paraId="158E26EB" w14:textId="4DD834A4" w:rsidR="004F3AC7" w:rsidRPr="00663F05" w:rsidRDefault="004F3AC7" w:rsidP="006A7059">
      <w:pPr>
        <w:ind w:right="-1" w:firstLine="567"/>
        <w:jc w:val="center"/>
        <w:rPr>
          <w:b/>
          <w:bCs/>
          <w:iCs/>
          <w:color w:val="000000"/>
          <w:lang w:val="ro-RO"/>
        </w:rPr>
      </w:pPr>
      <w:r w:rsidRPr="00663F05">
        <w:rPr>
          <w:lang w:val="ro-RO"/>
        </w:rPr>
        <w:t>„</w:t>
      </w:r>
      <w:r w:rsidRPr="00663F05">
        <w:rPr>
          <w:b/>
          <w:bCs/>
          <w:iCs/>
          <w:color w:val="000000"/>
          <w:lang w:val="ro-RO"/>
        </w:rPr>
        <w:t>II. Cerințe față de documentele care se prezintă la Banca Națională a Moldovei</w:t>
      </w:r>
    </w:p>
    <w:p w14:paraId="0977B1BB" w14:textId="77777777" w:rsidR="004F3AC7" w:rsidRPr="00663F05" w:rsidRDefault="004F3AC7" w:rsidP="006A7059">
      <w:pPr>
        <w:spacing w:before="120"/>
        <w:ind w:firstLine="567"/>
        <w:jc w:val="both"/>
        <w:rPr>
          <w:bCs/>
          <w:iCs/>
          <w:color w:val="000000"/>
          <w:lang w:val="ro-RO"/>
        </w:rPr>
      </w:pPr>
      <w:r w:rsidRPr="00663F05">
        <w:rPr>
          <w:bCs/>
          <w:iCs/>
          <w:color w:val="000000"/>
          <w:lang w:val="ro-RO"/>
        </w:rPr>
        <w:t>1.</w:t>
      </w:r>
      <w:r w:rsidRPr="00663F05">
        <w:rPr>
          <w:lang w:val="ro-RO"/>
        </w:rPr>
        <w:t xml:space="preserve"> </w:t>
      </w:r>
      <w:r w:rsidRPr="00663F05">
        <w:rPr>
          <w:b/>
          <w:bCs/>
          <w:iCs/>
          <w:color w:val="000000"/>
          <w:lang w:val="ro-RO"/>
        </w:rPr>
        <w:t>Cerinţe generale faţă de documentele care se prezintă la Banca Națională a Moldovei</w:t>
      </w:r>
    </w:p>
    <w:p w14:paraId="4FEA1ACA" w14:textId="77777777" w:rsidR="004F3AC7" w:rsidRPr="00663F05" w:rsidRDefault="004F3AC7" w:rsidP="006A7059">
      <w:pPr>
        <w:ind w:firstLine="567"/>
        <w:jc w:val="both"/>
        <w:rPr>
          <w:bCs/>
          <w:iCs/>
          <w:lang w:val="ro-RO"/>
        </w:rPr>
      </w:pPr>
      <w:r w:rsidRPr="00663F05">
        <w:rPr>
          <w:bCs/>
          <w:iCs/>
          <w:color w:val="000000"/>
          <w:lang w:val="ro-RO"/>
        </w:rPr>
        <w:t>La cererea Băncii Naţionale a Moldovei, documentele perfectate în limbi străine se  prezentă împreună cu traducerile autorizate ale acestora în limba română</w:t>
      </w:r>
      <w:r w:rsidRPr="00663F05">
        <w:rPr>
          <w:bCs/>
          <w:iCs/>
          <w:lang w:val="ro-RO"/>
        </w:rPr>
        <w:t>.</w:t>
      </w:r>
    </w:p>
    <w:p w14:paraId="631298A3" w14:textId="77777777" w:rsidR="004F3AC7" w:rsidRPr="00663F05" w:rsidRDefault="004F3AC7" w:rsidP="006A7059">
      <w:pPr>
        <w:ind w:firstLine="567"/>
        <w:jc w:val="both"/>
        <w:rPr>
          <w:bCs/>
          <w:iCs/>
          <w:lang w:val="ro-RO"/>
        </w:rPr>
      </w:pPr>
      <w:r w:rsidRPr="00663F05">
        <w:rPr>
          <w:bCs/>
          <w:iCs/>
          <w:lang w:val="ro-RO"/>
        </w:rPr>
        <w:t>Documentele întocmite de către autorităţile competente din statele străine sau cu participarea acestora, urmează a fi legalizate conform legislaţiei Republicii Moldova.</w:t>
      </w:r>
    </w:p>
    <w:p w14:paraId="5B769C93" w14:textId="77777777" w:rsidR="004F3AC7" w:rsidRPr="00663F05" w:rsidRDefault="004F3AC7" w:rsidP="006A7059">
      <w:pPr>
        <w:ind w:firstLine="567"/>
        <w:jc w:val="both"/>
        <w:rPr>
          <w:bCs/>
          <w:iCs/>
          <w:lang w:val="ro-RO"/>
        </w:rPr>
      </w:pPr>
      <w:r w:rsidRPr="00663F05">
        <w:rPr>
          <w:bCs/>
          <w:iCs/>
          <w:lang w:val="ro-RO"/>
        </w:rPr>
        <w:t>Banca Națională a Moldovei poate solicita prezentarea de către rezident a originalelor documentelor, copiile de pe care au fost prezentate la Banca Națională a Moldovei pentru a verifica autenticitatea copiilor în cauză.</w:t>
      </w:r>
    </w:p>
    <w:p w14:paraId="70619ACD" w14:textId="77777777" w:rsidR="004F3AC7" w:rsidRPr="00663F05" w:rsidRDefault="004F3AC7" w:rsidP="006A7059">
      <w:pPr>
        <w:ind w:firstLine="567"/>
        <w:jc w:val="both"/>
        <w:rPr>
          <w:bCs/>
          <w:lang w:val="ro-RO"/>
        </w:rPr>
      </w:pPr>
    </w:p>
    <w:p w14:paraId="6B7C9DC9" w14:textId="77777777" w:rsidR="004F3AC7" w:rsidRPr="00663F05" w:rsidRDefault="004F3AC7" w:rsidP="006A7059">
      <w:pPr>
        <w:ind w:firstLine="567"/>
        <w:jc w:val="both"/>
        <w:rPr>
          <w:b/>
          <w:bCs/>
          <w:lang w:val="ro-RO"/>
        </w:rPr>
      </w:pPr>
      <w:r w:rsidRPr="00663F05">
        <w:rPr>
          <w:b/>
          <w:bCs/>
          <w:lang w:val="ro-RO"/>
        </w:rPr>
        <w:t>2. Cerinţe specifice faţă de documentele care se prezintă pe suport hârtie.</w:t>
      </w:r>
    </w:p>
    <w:p w14:paraId="26BE16D7" w14:textId="77777777" w:rsidR="004F3AC7" w:rsidRPr="00663F05" w:rsidRDefault="004F3AC7" w:rsidP="006A7059">
      <w:pPr>
        <w:ind w:firstLine="567"/>
        <w:jc w:val="both"/>
        <w:rPr>
          <w:bCs/>
          <w:lang w:val="ro-RO"/>
        </w:rPr>
      </w:pPr>
      <w:r w:rsidRPr="00663F05">
        <w:rPr>
          <w:bCs/>
          <w:lang w:val="ro-RO"/>
        </w:rPr>
        <w:t>Documentele se prezintă în fotocopii, asigurând integritatea şi calitatea acestora (astfel încât documentul să cuprindă toată informaţia şi ca aceasta să fie lizibilă), precum şi consecutivitatea paginilor. Corespunderea fotocopiilor documentelor prezentate cu originalele acestora se certifică de către persoana fizică rezidentă. Certificarea se face prin înscrierea pe fotocopia documentului a textului „</w:t>
      </w:r>
      <w:r w:rsidRPr="00663F05">
        <w:rPr>
          <w:bCs/>
          <w:i/>
          <w:lang w:val="ro-RO"/>
        </w:rPr>
        <w:t>Declar pe propria răspundere că fotocopia corespunde cu originalul</w:t>
      </w:r>
      <w:r w:rsidRPr="00663F05">
        <w:rPr>
          <w:bCs/>
          <w:lang w:val="ro-RO"/>
        </w:rPr>
        <w:t xml:space="preserve">”. </w:t>
      </w:r>
    </w:p>
    <w:p w14:paraId="657F0275" w14:textId="77777777" w:rsidR="004F3AC7" w:rsidRPr="00663F05" w:rsidRDefault="004F3AC7" w:rsidP="006A7059">
      <w:pPr>
        <w:ind w:firstLine="567"/>
        <w:jc w:val="both"/>
        <w:rPr>
          <w:bCs/>
          <w:lang w:val="ro-RO"/>
        </w:rPr>
      </w:pPr>
      <w:r w:rsidRPr="00663F05">
        <w:rPr>
          <w:bCs/>
          <w:lang w:val="ro-RO"/>
        </w:rPr>
        <w:t>Fotocopiile documentelor prezentate rămân la Banca Naţională a Moldovei.</w:t>
      </w:r>
    </w:p>
    <w:p w14:paraId="548E1FDD" w14:textId="77777777" w:rsidR="004F3AC7" w:rsidRPr="00663F05" w:rsidRDefault="004F3AC7" w:rsidP="006A7059">
      <w:pPr>
        <w:ind w:firstLine="567"/>
        <w:jc w:val="both"/>
        <w:rPr>
          <w:bCs/>
          <w:lang w:val="ro-RO"/>
        </w:rPr>
      </w:pPr>
      <w:r w:rsidRPr="00663F05">
        <w:rPr>
          <w:bCs/>
          <w:lang w:val="ro-RO"/>
        </w:rPr>
        <w:t>La latitudinea persoanei fizice rezidente, în loc de fotocopii, documentele pot fi prezentate în original sau în copii legalizate notarial, care rămân la Banca Naţională a Moldovei.</w:t>
      </w:r>
    </w:p>
    <w:p w14:paraId="6B69478F" w14:textId="77777777" w:rsidR="004F3AC7" w:rsidRPr="00663F05" w:rsidRDefault="004F3AC7" w:rsidP="006A7059">
      <w:pPr>
        <w:ind w:firstLine="567"/>
        <w:jc w:val="both"/>
        <w:rPr>
          <w:bCs/>
          <w:lang w:val="ro-RO"/>
        </w:rPr>
      </w:pPr>
    </w:p>
    <w:p w14:paraId="40EB36D4" w14:textId="77777777" w:rsidR="004F3AC7" w:rsidRPr="00663F05" w:rsidRDefault="004F3AC7" w:rsidP="006A7059">
      <w:pPr>
        <w:ind w:firstLine="567"/>
        <w:jc w:val="both"/>
        <w:rPr>
          <w:b/>
          <w:bCs/>
          <w:lang w:val="ro-RO"/>
        </w:rPr>
      </w:pPr>
      <w:r w:rsidRPr="00663F05">
        <w:rPr>
          <w:b/>
          <w:bCs/>
          <w:lang w:val="ro-RO"/>
        </w:rPr>
        <w:t>3. Cerinţe specifice faţă de documentele care se prezintă în formă electronică</w:t>
      </w:r>
    </w:p>
    <w:p w14:paraId="0D08BDE4" w14:textId="350A1802" w:rsidR="004B7576" w:rsidRPr="00663F05" w:rsidRDefault="004F3AC7" w:rsidP="006A7059">
      <w:pPr>
        <w:ind w:firstLine="567"/>
        <w:jc w:val="both"/>
        <w:rPr>
          <w:lang w:val="ro-RO"/>
        </w:rPr>
      </w:pPr>
      <w:r w:rsidRPr="00663F05">
        <w:rPr>
          <w:bCs/>
          <w:lang w:val="ro-RO"/>
        </w:rPr>
        <w:t>Documentele întocmite în formă electronică se prezintă în formă electronică și trebuie să corespundă cerințelor prevăzute de</w:t>
      </w:r>
      <w:r w:rsidR="00B86052" w:rsidRPr="00663F05">
        <w:rPr>
          <w:lang w:val="en-US" w:eastAsia="ro-MD"/>
        </w:rPr>
        <w:t xml:space="preserve"> </w:t>
      </w:r>
      <w:proofErr w:type="spellStart"/>
      <w:r w:rsidR="00B86052" w:rsidRPr="00663F05">
        <w:rPr>
          <w:lang w:val="en-US" w:eastAsia="ro-MD"/>
        </w:rPr>
        <w:t>Legea</w:t>
      </w:r>
      <w:proofErr w:type="spellEnd"/>
      <w:r w:rsidR="00B86052" w:rsidRPr="00663F05">
        <w:rPr>
          <w:lang w:val="en-US" w:eastAsia="ro-MD"/>
        </w:rPr>
        <w:t xml:space="preserve"> nr.124/2022</w:t>
      </w:r>
      <w:r w:rsidRPr="00663F05">
        <w:rPr>
          <w:bCs/>
          <w:lang w:val="ro-RO"/>
        </w:rPr>
        <w:t xml:space="preserve">. Documentele întocmite pe suport hârtie se prezintă în formă scanată în formatul PDF, asigurând integritatea şi calitatea documentelor scanate (astfel încât documentul să cuprindă toată informaţia şi ca aceasta să fie lizibilă), precum şi consecutivitatea paginilor. Documentele în formă electronică și documentele scanate se semnează de către rezident cu semnătura electronică calificată </w:t>
      </w:r>
      <w:r w:rsidRPr="00663F05">
        <w:rPr>
          <w:lang w:val="ro-RO" w:eastAsia="ro-MD"/>
        </w:rPr>
        <w:t>conform</w:t>
      </w:r>
      <w:r w:rsidR="002735D4" w:rsidRPr="00663F05">
        <w:rPr>
          <w:lang w:val="en-US" w:eastAsia="ro-MD"/>
        </w:rPr>
        <w:t xml:space="preserve"> </w:t>
      </w:r>
      <w:proofErr w:type="spellStart"/>
      <w:r w:rsidR="002735D4" w:rsidRPr="00663F05">
        <w:rPr>
          <w:lang w:val="en-US" w:eastAsia="ro-MD"/>
        </w:rPr>
        <w:t>Legii</w:t>
      </w:r>
      <w:proofErr w:type="spellEnd"/>
      <w:r w:rsidR="002735D4" w:rsidRPr="00663F05">
        <w:rPr>
          <w:lang w:val="en-US" w:eastAsia="ro-MD"/>
        </w:rPr>
        <w:t xml:space="preserve"> nr.124/2022 </w:t>
      </w:r>
      <w:r w:rsidRPr="00663F05">
        <w:rPr>
          <w:lang w:val="ro-RO" w:eastAsia="ro-MD"/>
        </w:rPr>
        <w:t xml:space="preserve"> </w:t>
      </w:r>
      <w:r w:rsidRPr="00663F05">
        <w:rPr>
          <w:bCs/>
          <w:lang w:val="ro-RO"/>
        </w:rPr>
        <w:t xml:space="preserve">şi se păstrează în formă electronică la Banca </w:t>
      </w:r>
      <w:proofErr w:type="spellStart"/>
      <w:r w:rsidRPr="00663F05">
        <w:rPr>
          <w:bCs/>
          <w:lang w:val="ro-RO"/>
        </w:rPr>
        <w:t>Naţională</w:t>
      </w:r>
      <w:proofErr w:type="spellEnd"/>
      <w:r w:rsidRPr="00663F05">
        <w:rPr>
          <w:bCs/>
          <w:lang w:val="ro-RO"/>
        </w:rPr>
        <w:t xml:space="preserve"> a Moldovei.</w:t>
      </w:r>
      <w:r w:rsidRPr="00663F05">
        <w:rPr>
          <w:lang w:val="ro-RO"/>
        </w:rPr>
        <w:t>”</w:t>
      </w:r>
      <w:r w:rsidR="006F6390">
        <w:rPr>
          <w:lang w:val="ro-RO"/>
        </w:rPr>
        <w:t>;</w:t>
      </w:r>
      <w:r w:rsidR="004B7576" w:rsidRPr="00663F05">
        <w:rPr>
          <w:lang w:val="ro-RO"/>
        </w:rPr>
        <w:t xml:space="preserve"> </w:t>
      </w:r>
    </w:p>
    <w:p w14:paraId="7EFB0843" w14:textId="43974367" w:rsidR="004F3AC7" w:rsidRPr="00663F05" w:rsidRDefault="004F3AC7" w:rsidP="006A7059">
      <w:pPr>
        <w:keepNext/>
        <w:ind w:firstLine="567"/>
        <w:jc w:val="both"/>
        <w:outlineLvl w:val="3"/>
        <w:rPr>
          <w:lang w:val="ro-RO"/>
        </w:rPr>
      </w:pPr>
    </w:p>
    <w:p w14:paraId="1D01AC3F" w14:textId="5F47D798" w:rsidR="004F3AC7" w:rsidRPr="00663F05" w:rsidRDefault="004F3AC7" w:rsidP="006A7059">
      <w:pPr>
        <w:keepNext/>
        <w:ind w:firstLine="567"/>
        <w:jc w:val="both"/>
        <w:outlineLvl w:val="3"/>
        <w:rPr>
          <w:lang w:val="ro-RO"/>
        </w:rPr>
      </w:pPr>
      <w:r w:rsidRPr="00663F05">
        <w:rPr>
          <w:lang w:val="ro-RO"/>
        </w:rPr>
        <w:t>38) Anexa nr.3 se abrogă</w:t>
      </w:r>
      <w:r w:rsidR="006F6390">
        <w:rPr>
          <w:lang w:val="ro-RO"/>
        </w:rPr>
        <w:t>;</w:t>
      </w:r>
    </w:p>
    <w:p w14:paraId="316CE3CA" w14:textId="396B976C" w:rsidR="004F3AC7" w:rsidRPr="00663F05" w:rsidRDefault="004F3AC7" w:rsidP="006A7059">
      <w:pPr>
        <w:keepNext/>
        <w:ind w:firstLine="567"/>
        <w:jc w:val="both"/>
        <w:outlineLvl w:val="3"/>
        <w:rPr>
          <w:lang w:val="ro-RO"/>
        </w:rPr>
      </w:pPr>
    </w:p>
    <w:p w14:paraId="122326DB" w14:textId="016F6615" w:rsidR="00C4075C" w:rsidRPr="00663F05" w:rsidRDefault="004F3AC7" w:rsidP="006A7059">
      <w:pPr>
        <w:keepNext/>
        <w:ind w:firstLine="567"/>
        <w:jc w:val="both"/>
        <w:outlineLvl w:val="3"/>
        <w:rPr>
          <w:lang w:val="ro-RO"/>
        </w:rPr>
      </w:pPr>
      <w:r w:rsidRPr="00663F05">
        <w:rPr>
          <w:lang w:val="ro-RO"/>
        </w:rPr>
        <w:t xml:space="preserve">39) </w:t>
      </w:r>
      <w:r w:rsidR="005E22A9" w:rsidRPr="00663F05">
        <w:rPr>
          <w:lang w:val="ro-RO"/>
        </w:rPr>
        <w:t>Î</w:t>
      </w:r>
      <w:r w:rsidR="00C4075C" w:rsidRPr="00663F05">
        <w:rPr>
          <w:lang w:val="ro-RO"/>
        </w:rPr>
        <w:t>n anexa nr.3</w:t>
      </w:r>
      <w:r w:rsidR="00C4075C" w:rsidRPr="00663F05">
        <w:rPr>
          <w:vertAlign w:val="superscript"/>
          <w:lang w:val="ro-RO"/>
        </w:rPr>
        <w:t>1</w:t>
      </w:r>
      <w:r w:rsidR="00C4075C" w:rsidRPr="00663F05">
        <w:rPr>
          <w:lang w:val="ro-RO"/>
        </w:rPr>
        <w:t>:</w:t>
      </w:r>
    </w:p>
    <w:p w14:paraId="6F9CD84F" w14:textId="1D3B7028" w:rsidR="004F3AC7" w:rsidRPr="00663F05" w:rsidRDefault="00C4075C" w:rsidP="006A7059">
      <w:pPr>
        <w:keepNext/>
        <w:ind w:firstLine="567"/>
        <w:jc w:val="both"/>
        <w:outlineLvl w:val="3"/>
        <w:rPr>
          <w:lang w:val="ro-RO"/>
        </w:rPr>
      </w:pPr>
      <w:r w:rsidRPr="00663F05">
        <w:rPr>
          <w:lang w:val="ro-RO"/>
        </w:rPr>
        <w:t>textul „</w:t>
      </w:r>
      <w:r w:rsidRPr="00663F05">
        <w:rPr>
          <w:b/>
          <w:bCs/>
          <w:i/>
          <w:lang w:val="ro-RO"/>
        </w:rPr>
        <w:t>prestatorii de servicii de plată rezidenți prin intermediul cărora se realizează operațiunea valutară autorizată</w:t>
      </w:r>
      <w:r w:rsidRPr="00663F05">
        <w:rPr>
          <w:lang w:val="ro-RO"/>
        </w:rPr>
        <w:t xml:space="preserve">” se substituie cu textul </w:t>
      </w:r>
      <w:r w:rsidRPr="00663F05">
        <w:rPr>
          <w:b/>
          <w:bCs/>
          <w:i/>
          <w:lang w:val="ro-RO"/>
        </w:rPr>
        <w:t>„rezidentul care a obținut autorizația BNM, prestatorii de servicii de plată rezidenți</w:t>
      </w:r>
      <w:r w:rsidR="006F6390">
        <w:rPr>
          <w:b/>
          <w:bCs/>
          <w:i/>
          <w:lang w:val="ro-RO"/>
        </w:rPr>
        <w:t>,</w:t>
      </w:r>
      <w:r w:rsidRPr="00663F05">
        <w:rPr>
          <w:b/>
          <w:bCs/>
          <w:i/>
          <w:lang w:val="ro-RO"/>
        </w:rPr>
        <w:t xml:space="preserve"> prin intermediul cărora se realizează operațiunea valutară autorizată</w:t>
      </w:r>
      <w:r w:rsidR="006F6390">
        <w:rPr>
          <w:b/>
          <w:bCs/>
          <w:i/>
          <w:lang w:val="ro-RO"/>
        </w:rPr>
        <w:t>,</w:t>
      </w:r>
      <w:r w:rsidRPr="00663F05">
        <w:rPr>
          <w:b/>
          <w:bCs/>
          <w:i/>
          <w:lang w:val="ro-RO"/>
        </w:rPr>
        <w:t xml:space="preserve"> de la respectarea prevederilor aferente operațiunilor valutare respective, stabilite de alte acte </w:t>
      </w:r>
      <w:r w:rsidR="00C506C6" w:rsidRPr="00663F05">
        <w:rPr>
          <w:b/>
          <w:bCs/>
          <w:i/>
          <w:lang w:val="ro-RO"/>
        </w:rPr>
        <w:t xml:space="preserve">normative </w:t>
      </w:r>
      <w:r w:rsidRPr="00663F05">
        <w:rPr>
          <w:b/>
          <w:bCs/>
          <w:i/>
          <w:lang w:val="ro-RO"/>
        </w:rPr>
        <w:t>, precum și</w:t>
      </w:r>
      <w:r w:rsidRPr="00663F05">
        <w:rPr>
          <w:lang w:val="ro-RO"/>
        </w:rPr>
        <w:t>”;</w:t>
      </w:r>
    </w:p>
    <w:p w14:paraId="1E0680A2" w14:textId="312F0583" w:rsidR="00C4075C" w:rsidRPr="00663F05" w:rsidRDefault="00C4075C" w:rsidP="006A7059">
      <w:pPr>
        <w:keepNext/>
        <w:ind w:firstLine="567"/>
        <w:jc w:val="both"/>
        <w:outlineLvl w:val="3"/>
        <w:rPr>
          <w:lang w:val="ro-RO"/>
        </w:rPr>
      </w:pPr>
      <w:r w:rsidRPr="00663F05">
        <w:rPr>
          <w:lang w:val="ro-RO"/>
        </w:rPr>
        <w:t>versoul autorizației Băncii Naționale a Mold</w:t>
      </w:r>
      <w:r w:rsidR="00445057" w:rsidRPr="00663F05">
        <w:rPr>
          <w:lang w:val="ro-RO"/>
        </w:rPr>
        <w:t>o</w:t>
      </w:r>
      <w:r w:rsidRPr="00663F05">
        <w:rPr>
          <w:lang w:val="ro-RO"/>
        </w:rPr>
        <w:t>vei se abrogă</w:t>
      </w:r>
      <w:r w:rsidR="00CB0E91" w:rsidRPr="00663F05">
        <w:rPr>
          <w:lang w:val="ro-RO"/>
        </w:rPr>
        <w:t>;</w:t>
      </w:r>
    </w:p>
    <w:p w14:paraId="1FD03449" w14:textId="11729F9A" w:rsidR="00C4075C" w:rsidRPr="00663F05" w:rsidRDefault="00C4075C" w:rsidP="006A7059">
      <w:pPr>
        <w:keepNext/>
        <w:ind w:firstLine="567"/>
        <w:jc w:val="both"/>
        <w:outlineLvl w:val="3"/>
        <w:rPr>
          <w:lang w:val="ro-RO"/>
        </w:rPr>
      </w:pPr>
    </w:p>
    <w:p w14:paraId="75618A91" w14:textId="29ABD6EC" w:rsidR="00C4075C" w:rsidRPr="00663F05" w:rsidRDefault="00C4075C" w:rsidP="006A7059">
      <w:pPr>
        <w:keepNext/>
        <w:ind w:firstLine="567"/>
        <w:jc w:val="both"/>
        <w:outlineLvl w:val="3"/>
        <w:rPr>
          <w:lang w:val="ro-RO"/>
        </w:rPr>
      </w:pPr>
      <w:r w:rsidRPr="00663F05">
        <w:rPr>
          <w:lang w:val="ro-RO"/>
        </w:rPr>
        <w:t xml:space="preserve">40) </w:t>
      </w:r>
      <w:r w:rsidR="005E22A9" w:rsidRPr="00663F05">
        <w:rPr>
          <w:lang w:val="ro-RO"/>
        </w:rPr>
        <w:t>Î</w:t>
      </w:r>
      <w:r w:rsidRPr="00663F05">
        <w:rPr>
          <w:lang w:val="ro-RO"/>
        </w:rPr>
        <w:t>n anexa nr.3</w:t>
      </w:r>
      <w:r w:rsidRPr="00663F05">
        <w:rPr>
          <w:vertAlign w:val="superscript"/>
          <w:lang w:val="ro-RO"/>
        </w:rPr>
        <w:t>2</w:t>
      </w:r>
      <w:r w:rsidRPr="00663F05">
        <w:rPr>
          <w:lang w:val="ro-RO"/>
        </w:rPr>
        <w:t>:</w:t>
      </w:r>
    </w:p>
    <w:p w14:paraId="77881F9B" w14:textId="73F34874" w:rsidR="002276A6" w:rsidRPr="00663F05" w:rsidRDefault="00C4075C" w:rsidP="006A7059">
      <w:pPr>
        <w:keepNext/>
        <w:ind w:firstLine="567"/>
        <w:jc w:val="both"/>
        <w:outlineLvl w:val="3"/>
        <w:rPr>
          <w:bCs/>
          <w:lang w:val="ro-RO"/>
        </w:rPr>
      </w:pPr>
      <w:r w:rsidRPr="00663F05">
        <w:rPr>
          <w:lang w:val="ro-RO"/>
        </w:rPr>
        <w:t xml:space="preserve">textul </w:t>
      </w:r>
      <w:r w:rsidRPr="00663F05">
        <w:rPr>
          <w:b/>
          <w:bCs/>
          <w:i/>
          <w:lang w:val="ro-RO"/>
        </w:rPr>
        <w:t xml:space="preserve">„nu implică asumarea de către Banca Naţională a Moldovei a </w:t>
      </w:r>
      <w:proofErr w:type="spellStart"/>
      <w:r w:rsidRPr="00663F05">
        <w:rPr>
          <w:b/>
          <w:bCs/>
          <w:i/>
          <w:lang w:val="ro-RO"/>
        </w:rPr>
        <w:t>obligaţiilor</w:t>
      </w:r>
      <w:proofErr w:type="spellEnd"/>
      <w:r w:rsidRPr="00663F05">
        <w:rPr>
          <w:b/>
          <w:bCs/>
          <w:i/>
          <w:lang w:val="ro-RO"/>
        </w:rPr>
        <w:t xml:space="preserve"> aferente </w:t>
      </w:r>
      <w:proofErr w:type="spellStart"/>
      <w:r w:rsidRPr="00663F05">
        <w:rPr>
          <w:b/>
          <w:bCs/>
          <w:i/>
          <w:lang w:val="ro-RO"/>
        </w:rPr>
        <w:t>garanţiei</w:t>
      </w:r>
      <w:proofErr w:type="spellEnd"/>
      <w:r w:rsidRPr="00663F05">
        <w:rPr>
          <w:b/>
          <w:bCs/>
          <w:i/>
          <w:lang w:val="ro-RO"/>
        </w:rPr>
        <w:t xml:space="preserve"> autorizate, precum şi nu exonerează prestatorii de servicii de plată </w:t>
      </w:r>
      <w:proofErr w:type="spellStart"/>
      <w:r w:rsidRPr="00663F05">
        <w:rPr>
          <w:b/>
          <w:bCs/>
          <w:i/>
          <w:lang w:val="ro-RO"/>
        </w:rPr>
        <w:t>rezidenţi</w:t>
      </w:r>
      <w:proofErr w:type="spellEnd"/>
      <w:r w:rsidRPr="00663F05">
        <w:rPr>
          <w:b/>
          <w:bCs/>
          <w:i/>
          <w:lang w:val="ro-RO"/>
        </w:rPr>
        <w:t xml:space="preserve"> prin intermediul cărora se realizează </w:t>
      </w:r>
      <w:proofErr w:type="spellStart"/>
      <w:r w:rsidRPr="00663F05">
        <w:rPr>
          <w:b/>
          <w:bCs/>
          <w:i/>
          <w:lang w:val="ro-RO"/>
        </w:rPr>
        <w:t>operaţiunea</w:t>
      </w:r>
      <w:proofErr w:type="spellEnd"/>
      <w:r w:rsidRPr="00663F05">
        <w:rPr>
          <w:b/>
          <w:bCs/>
          <w:i/>
          <w:lang w:val="ro-RO"/>
        </w:rPr>
        <w:t xml:space="preserve"> valutară autorizată” </w:t>
      </w:r>
      <w:r w:rsidRPr="00663F05">
        <w:rPr>
          <w:bCs/>
          <w:lang w:val="ro-RO"/>
        </w:rPr>
        <w:t>se substituie cu textul „</w:t>
      </w:r>
      <w:r w:rsidR="004A2FCA" w:rsidRPr="00663F05">
        <w:rPr>
          <w:b/>
          <w:bCs/>
          <w:i/>
          <w:lang w:val="ro-RO"/>
        </w:rPr>
        <w:t xml:space="preserve">nu atestă bonitatea garanților și nu implică asumarea de către Banca Naţională a Moldovei  a </w:t>
      </w:r>
      <w:proofErr w:type="spellStart"/>
      <w:r w:rsidR="004A2FCA" w:rsidRPr="00663F05">
        <w:rPr>
          <w:b/>
          <w:bCs/>
          <w:i/>
          <w:lang w:val="ro-RO"/>
        </w:rPr>
        <w:t>obligaţiilor</w:t>
      </w:r>
      <w:proofErr w:type="spellEnd"/>
      <w:r w:rsidR="004A2FCA" w:rsidRPr="00663F05">
        <w:rPr>
          <w:b/>
          <w:bCs/>
          <w:i/>
          <w:lang w:val="ro-RO"/>
        </w:rPr>
        <w:t xml:space="preserve"> aferente garanției autorizate, precum și nu exonerează rezidentul care a obținut autorizația BNM, prestatorii de servicii de plată rezidenți</w:t>
      </w:r>
      <w:r w:rsidR="00E86BE1" w:rsidRPr="00663F05">
        <w:rPr>
          <w:b/>
          <w:bCs/>
          <w:i/>
          <w:lang w:val="ro-RO"/>
        </w:rPr>
        <w:t>,</w:t>
      </w:r>
      <w:r w:rsidR="004A2FCA" w:rsidRPr="00663F05">
        <w:rPr>
          <w:b/>
          <w:bCs/>
          <w:i/>
          <w:lang w:val="ro-RO"/>
        </w:rPr>
        <w:t xml:space="preserve"> prin intermediul cărora se realizează operațiunea valutară autorizată</w:t>
      </w:r>
      <w:r w:rsidR="00E86BE1" w:rsidRPr="00663F05">
        <w:rPr>
          <w:b/>
          <w:bCs/>
          <w:i/>
          <w:lang w:val="ro-RO"/>
        </w:rPr>
        <w:t>,</w:t>
      </w:r>
      <w:r w:rsidR="004A2FCA" w:rsidRPr="00663F05">
        <w:rPr>
          <w:b/>
          <w:bCs/>
          <w:i/>
          <w:lang w:val="ro-RO"/>
        </w:rPr>
        <w:t xml:space="preserve"> de la respectarea prevederilor aferente operațiunilor valutare respective, stabilite de alte acte </w:t>
      </w:r>
      <w:r w:rsidR="007B2B92" w:rsidRPr="00663F05">
        <w:rPr>
          <w:b/>
          <w:bCs/>
          <w:i/>
          <w:lang w:val="ro-RO"/>
        </w:rPr>
        <w:t xml:space="preserve">normative </w:t>
      </w:r>
      <w:r w:rsidR="004A2FCA" w:rsidRPr="00663F05">
        <w:rPr>
          <w:b/>
          <w:bCs/>
          <w:i/>
          <w:lang w:val="ro-RO"/>
        </w:rPr>
        <w:t>, precum și</w:t>
      </w:r>
      <w:r w:rsidRPr="00663F05">
        <w:rPr>
          <w:bCs/>
          <w:lang w:val="ro-RO"/>
        </w:rPr>
        <w:t>”</w:t>
      </w:r>
      <w:r w:rsidR="006E5A25" w:rsidRPr="00663F05">
        <w:rPr>
          <w:bCs/>
          <w:lang w:val="ro-RO"/>
        </w:rPr>
        <w:t>;</w:t>
      </w:r>
    </w:p>
    <w:p w14:paraId="27A1F33B" w14:textId="572F907C" w:rsidR="004A2FCA" w:rsidRPr="00663F05" w:rsidRDefault="004A2FCA" w:rsidP="006A7059">
      <w:pPr>
        <w:keepNext/>
        <w:ind w:firstLine="567"/>
        <w:jc w:val="both"/>
        <w:outlineLvl w:val="3"/>
        <w:rPr>
          <w:lang w:val="ro-RO"/>
        </w:rPr>
      </w:pPr>
      <w:r w:rsidRPr="00663F05">
        <w:rPr>
          <w:lang w:val="ro-RO"/>
        </w:rPr>
        <w:t>versoul autorizației Băncii Naționale a Mold</w:t>
      </w:r>
      <w:r w:rsidR="006646A0" w:rsidRPr="00663F05">
        <w:rPr>
          <w:lang w:val="ro-RO"/>
        </w:rPr>
        <w:t>o</w:t>
      </w:r>
      <w:r w:rsidRPr="00663F05">
        <w:rPr>
          <w:lang w:val="ro-RO"/>
        </w:rPr>
        <w:t>vei se abrogă</w:t>
      </w:r>
      <w:r w:rsidR="00E86BE1" w:rsidRPr="00663F05">
        <w:rPr>
          <w:lang w:val="ro-RO"/>
        </w:rPr>
        <w:t>;</w:t>
      </w:r>
    </w:p>
    <w:p w14:paraId="470E7569" w14:textId="10BB0BE6" w:rsidR="004A2FCA" w:rsidRPr="00663F05" w:rsidRDefault="004A2FCA" w:rsidP="006A7059">
      <w:pPr>
        <w:keepNext/>
        <w:ind w:firstLine="567"/>
        <w:jc w:val="both"/>
        <w:outlineLvl w:val="3"/>
        <w:rPr>
          <w:lang w:val="ro-RO"/>
        </w:rPr>
      </w:pPr>
    </w:p>
    <w:p w14:paraId="72C4265B" w14:textId="685B9AF8" w:rsidR="004A2FCA" w:rsidRPr="00663F05" w:rsidRDefault="004A2FCA" w:rsidP="006A7059">
      <w:pPr>
        <w:keepNext/>
        <w:ind w:firstLine="567"/>
        <w:jc w:val="both"/>
        <w:outlineLvl w:val="3"/>
        <w:rPr>
          <w:lang w:val="ro-RO"/>
        </w:rPr>
      </w:pPr>
      <w:r w:rsidRPr="00663F05">
        <w:rPr>
          <w:lang w:val="ro-RO"/>
        </w:rPr>
        <w:t>41) Anexa nr.5:</w:t>
      </w:r>
    </w:p>
    <w:p w14:paraId="482E9DEA" w14:textId="69E2C9FB" w:rsidR="004A2FCA" w:rsidRPr="00663F05" w:rsidRDefault="004A2FCA" w:rsidP="006A7059">
      <w:pPr>
        <w:keepNext/>
        <w:ind w:firstLine="567"/>
        <w:jc w:val="both"/>
        <w:outlineLvl w:val="3"/>
        <w:rPr>
          <w:bCs/>
          <w:lang w:val="ro-RO"/>
        </w:rPr>
      </w:pPr>
      <w:r w:rsidRPr="00663F05">
        <w:rPr>
          <w:bCs/>
          <w:lang w:val="ro-RO"/>
        </w:rPr>
        <w:t xml:space="preserve">în formularul Raportului privind efectuarea </w:t>
      </w:r>
      <w:proofErr w:type="spellStart"/>
      <w:r w:rsidRPr="00663F05">
        <w:rPr>
          <w:bCs/>
          <w:lang w:val="ro-RO"/>
        </w:rPr>
        <w:t>operațiuniii</w:t>
      </w:r>
      <w:proofErr w:type="spellEnd"/>
      <w:r w:rsidRPr="00663F05">
        <w:rPr>
          <w:bCs/>
          <w:lang w:val="ro-RO"/>
        </w:rPr>
        <w:t xml:space="preserve"> valutare autorizate:</w:t>
      </w:r>
    </w:p>
    <w:p w14:paraId="660DC25E" w14:textId="5564F00A" w:rsidR="004A2FCA" w:rsidRPr="00663F05" w:rsidRDefault="004A2FCA" w:rsidP="006A7059">
      <w:pPr>
        <w:keepNext/>
        <w:ind w:firstLine="567"/>
        <w:jc w:val="both"/>
        <w:outlineLvl w:val="3"/>
        <w:rPr>
          <w:bCs/>
          <w:lang w:val="ro-RO"/>
        </w:rPr>
      </w:pPr>
      <w:r w:rsidRPr="00663F05">
        <w:rPr>
          <w:bCs/>
          <w:lang w:val="ro-RO"/>
        </w:rPr>
        <w:t>în partea introductivă</w:t>
      </w:r>
      <w:r w:rsidR="005E22A9" w:rsidRPr="00663F05">
        <w:rPr>
          <w:bCs/>
          <w:lang w:val="ro-RO"/>
        </w:rPr>
        <w:t>,</w:t>
      </w:r>
      <w:r w:rsidRPr="00663F05">
        <w:rPr>
          <w:bCs/>
          <w:lang w:val="ro-RO"/>
        </w:rPr>
        <w:t xml:space="preserve"> cuvintele „</w:t>
      </w:r>
      <w:r w:rsidRPr="00663F05">
        <w:rPr>
          <w:bCs/>
          <w:i/>
          <w:lang w:val="ro-RO"/>
        </w:rPr>
        <w:t>codul rezidentului</w:t>
      </w:r>
      <w:r w:rsidRPr="00663F05">
        <w:rPr>
          <w:bCs/>
          <w:lang w:val="ro-RO"/>
        </w:rPr>
        <w:t>” se substituie cu textul „</w:t>
      </w:r>
      <w:r w:rsidRPr="00663F05">
        <w:rPr>
          <w:i/>
          <w:lang w:val="ro-RO"/>
        </w:rPr>
        <w:t>IDNO/IDNP/codul fiscal al rezidentului</w:t>
      </w:r>
      <w:r w:rsidRPr="00663F05">
        <w:rPr>
          <w:bCs/>
          <w:lang w:val="ro-RO"/>
        </w:rPr>
        <w:t>”,</w:t>
      </w:r>
    </w:p>
    <w:p w14:paraId="1D550EE3" w14:textId="34661D8E" w:rsidR="004A2FCA" w:rsidRPr="00663F05" w:rsidRDefault="004A2FCA" w:rsidP="006A7059">
      <w:pPr>
        <w:keepNext/>
        <w:ind w:firstLine="567"/>
        <w:jc w:val="both"/>
        <w:outlineLvl w:val="3"/>
        <w:rPr>
          <w:lang w:val="ro-RO"/>
        </w:rPr>
      </w:pPr>
      <w:r w:rsidRPr="00663F05">
        <w:rPr>
          <w:lang w:val="ro-RO"/>
        </w:rPr>
        <w:t xml:space="preserve">tabelul din rubrica „5. </w:t>
      </w:r>
      <w:proofErr w:type="spellStart"/>
      <w:r w:rsidRPr="00663F05">
        <w:rPr>
          <w:lang w:val="ro-RO"/>
        </w:rPr>
        <w:t>Informaţia</w:t>
      </w:r>
      <w:proofErr w:type="spellEnd"/>
      <w:r w:rsidRPr="00663F05">
        <w:rPr>
          <w:lang w:val="ro-RO"/>
        </w:rPr>
        <w:t xml:space="preserve"> privind </w:t>
      </w:r>
      <w:proofErr w:type="spellStart"/>
      <w:r w:rsidRPr="00663F05">
        <w:rPr>
          <w:lang w:val="ro-RO"/>
        </w:rPr>
        <w:t>plăţile</w:t>
      </w:r>
      <w:proofErr w:type="spellEnd"/>
      <w:r w:rsidRPr="00663F05">
        <w:rPr>
          <w:lang w:val="ro-RO"/>
        </w:rPr>
        <w:t xml:space="preserve"> /transferurile”</w:t>
      </w:r>
      <w:r w:rsidR="00100F9E" w:rsidRPr="00663F05">
        <w:rPr>
          <w:lang w:val="ro-RO"/>
        </w:rPr>
        <w:t xml:space="preserve"> se completează cu o coloană 7 „</w:t>
      </w:r>
      <w:r w:rsidR="00100F9E" w:rsidRPr="00663F05">
        <w:rPr>
          <w:b/>
          <w:lang w:val="ro-RO"/>
        </w:rPr>
        <w:t>Denumirea prestatorului SPR</w:t>
      </w:r>
      <w:r w:rsidR="00100F9E" w:rsidRPr="00663F05">
        <w:rPr>
          <w:lang w:val="ro-RO"/>
        </w:rPr>
        <w:t>”,</w:t>
      </w:r>
    </w:p>
    <w:p w14:paraId="4C88B19E" w14:textId="5D949206" w:rsidR="00100F9E" w:rsidRPr="00663F05" w:rsidRDefault="00100F9E" w:rsidP="006A7059">
      <w:pPr>
        <w:keepNext/>
        <w:ind w:firstLine="567"/>
        <w:jc w:val="both"/>
        <w:outlineLvl w:val="3"/>
        <w:rPr>
          <w:lang w:val="ro-RO"/>
        </w:rPr>
      </w:pPr>
      <w:r w:rsidRPr="00663F05">
        <w:rPr>
          <w:lang w:val="ro-RO"/>
        </w:rPr>
        <w:t>în partea finală</w:t>
      </w:r>
      <w:r w:rsidR="005E22A9" w:rsidRPr="00663F05">
        <w:rPr>
          <w:lang w:val="ro-RO"/>
        </w:rPr>
        <w:t>,</w:t>
      </w:r>
      <w:r w:rsidRPr="00663F05">
        <w:rPr>
          <w:lang w:val="ro-RO"/>
        </w:rPr>
        <w:t xml:space="preserve"> textul „Administrator/persoană fizică” se substituie cu textul „Administrator /persoana împuternicită a acestuia /persoană fizică”</w:t>
      </w:r>
      <w:r w:rsidR="000F4A13" w:rsidRPr="00663F05">
        <w:rPr>
          <w:lang w:val="ro-RO"/>
        </w:rPr>
        <w:t>, textul „Contabil-</w:t>
      </w:r>
      <w:proofErr w:type="spellStart"/>
      <w:r w:rsidR="000F4A13" w:rsidRPr="00663F05">
        <w:rPr>
          <w:lang w:val="ro-RO"/>
        </w:rPr>
        <w:t>şef</w:t>
      </w:r>
      <w:proofErr w:type="spellEnd"/>
      <w:r w:rsidR="000F4A13" w:rsidRPr="00663F05">
        <w:rPr>
          <w:lang w:val="ro-RO"/>
        </w:rPr>
        <w:t xml:space="preserve"> </w:t>
      </w:r>
      <w:r w:rsidR="000F4A13" w:rsidRPr="00663F05">
        <w:rPr>
          <w:i/>
          <w:lang w:val="ro-RO"/>
        </w:rPr>
        <w:t xml:space="preserve">________________(semnătura, numele </w:t>
      </w:r>
      <w:proofErr w:type="spellStart"/>
      <w:r w:rsidR="000F4A13" w:rsidRPr="00663F05">
        <w:rPr>
          <w:i/>
          <w:lang w:val="ro-RO"/>
        </w:rPr>
        <w:t>şi</w:t>
      </w:r>
      <w:proofErr w:type="spellEnd"/>
      <w:r w:rsidR="000F4A13" w:rsidRPr="00663F05">
        <w:rPr>
          <w:i/>
          <w:lang w:val="ro-RO"/>
        </w:rPr>
        <w:t xml:space="preserve"> prenumele)</w:t>
      </w:r>
      <w:r w:rsidR="000F4A13" w:rsidRPr="00663F05">
        <w:rPr>
          <w:lang w:val="ro-RO"/>
        </w:rPr>
        <w:t>”</w:t>
      </w:r>
      <w:r w:rsidRPr="00663F05">
        <w:rPr>
          <w:lang w:val="ro-RO"/>
        </w:rPr>
        <w:t xml:space="preserve"> </w:t>
      </w:r>
      <w:r w:rsidR="000F4A13" w:rsidRPr="00663F05">
        <w:rPr>
          <w:lang w:val="ro-RO"/>
        </w:rPr>
        <w:t xml:space="preserve">se exclude, iar textul „Executor şi numărul de telefon ______________________________ </w:t>
      </w:r>
      <w:r w:rsidR="000F4A13" w:rsidRPr="00663F05">
        <w:rPr>
          <w:i/>
          <w:lang w:val="ro-RO"/>
        </w:rPr>
        <w:t>(numele şi prenumele, numărul de telefon)</w:t>
      </w:r>
      <w:r w:rsidR="000F4A13" w:rsidRPr="00663F05">
        <w:rPr>
          <w:lang w:val="ro-RO"/>
        </w:rPr>
        <w:t>” se substituie cu textul „Date de contact ______________________</w:t>
      </w:r>
      <w:r w:rsidR="000F4A13" w:rsidRPr="00663F05">
        <w:rPr>
          <w:i/>
          <w:lang w:val="ro-RO"/>
        </w:rPr>
        <w:t xml:space="preserve"> </w:t>
      </w:r>
      <w:r w:rsidR="000F4A13" w:rsidRPr="00663F05">
        <w:rPr>
          <w:i/>
          <w:lang w:val="ro-RO"/>
        </w:rPr>
        <w:lastRenderedPageBreak/>
        <w:t xml:space="preserve">(adresa poștală, </w:t>
      </w:r>
      <w:r w:rsidR="006F6390">
        <w:rPr>
          <w:i/>
          <w:lang w:val="ro-RO"/>
        </w:rPr>
        <w:t xml:space="preserve">nr. </w:t>
      </w:r>
      <w:r w:rsidR="000F4A13" w:rsidRPr="00663F05">
        <w:rPr>
          <w:i/>
          <w:lang w:val="ro-RO"/>
        </w:rPr>
        <w:t>telefon, adresa electronică</w:t>
      </w:r>
      <w:r w:rsidR="000F4A13" w:rsidRPr="00663F05">
        <w:rPr>
          <w:rFonts w:ascii="Calibri" w:eastAsia="Calibri" w:hAnsi="Calibri"/>
          <w:lang w:val="ro-RO"/>
        </w:rPr>
        <w:t xml:space="preserve"> </w:t>
      </w:r>
      <w:r w:rsidR="000F4A13" w:rsidRPr="00663F05">
        <w:rPr>
          <w:i/>
          <w:lang w:val="ro-RO"/>
        </w:rPr>
        <w:t>a administratorului/persoanei împuternicite a acestuia/persoanei fizice</w:t>
      </w:r>
      <w:r w:rsidR="000F4A13" w:rsidRPr="00663F05">
        <w:rPr>
          <w:lang w:val="ro-RO"/>
        </w:rPr>
        <w:t>”;</w:t>
      </w:r>
    </w:p>
    <w:p w14:paraId="7E784257" w14:textId="77777777" w:rsidR="000F4A13" w:rsidRPr="00663F05" w:rsidRDefault="000F4A13" w:rsidP="006A7059">
      <w:pPr>
        <w:keepNext/>
        <w:ind w:firstLine="567"/>
        <w:jc w:val="both"/>
        <w:outlineLvl w:val="3"/>
        <w:rPr>
          <w:lang w:val="ro-RO"/>
        </w:rPr>
      </w:pPr>
    </w:p>
    <w:p w14:paraId="599FDCD6" w14:textId="7B30D1DC" w:rsidR="000F4A13" w:rsidRPr="00663F05" w:rsidRDefault="000F4A13" w:rsidP="006A7059">
      <w:pPr>
        <w:keepNext/>
        <w:ind w:firstLine="567"/>
        <w:jc w:val="both"/>
        <w:outlineLvl w:val="3"/>
        <w:rPr>
          <w:lang w:val="ro-RO"/>
        </w:rPr>
      </w:pPr>
      <w:r w:rsidRPr="00663F05">
        <w:rPr>
          <w:lang w:val="ro-RO"/>
        </w:rPr>
        <w:t xml:space="preserve">în </w:t>
      </w:r>
      <w:r w:rsidRPr="00663F05">
        <w:rPr>
          <w:b/>
          <w:bCs/>
          <w:lang w:val="ro-RO"/>
        </w:rPr>
        <w:t>Modul de întocmire a Raportului privind efectuarea operaţiunii valutare autorizate</w:t>
      </w:r>
      <w:r w:rsidRPr="00663F05">
        <w:rPr>
          <w:lang w:val="ro-RO"/>
        </w:rPr>
        <w:t>:</w:t>
      </w:r>
    </w:p>
    <w:p w14:paraId="640B9D63" w14:textId="28D75E0E" w:rsidR="000F4A13" w:rsidRPr="00663F05" w:rsidRDefault="000F4A13" w:rsidP="006A7059">
      <w:pPr>
        <w:keepNext/>
        <w:ind w:firstLine="567"/>
        <w:jc w:val="both"/>
        <w:outlineLvl w:val="3"/>
        <w:rPr>
          <w:lang w:val="ro-RO"/>
        </w:rPr>
      </w:pPr>
      <w:r w:rsidRPr="00663F05">
        <w:rPr>
          <w:lang w:val="ro-RO"/>
        </w:rPr>
        <w:t>textele „Capitolul I. Prevederi generale”</w:t>
      </w:r>
      <w:r w:rsidR="00B73D8A" w:rsidRPr="00663F05">
        <w:rPr>
          <w:lang w:val="ro-RO"/>
        </w:rPr>
        <w:t>, „Capitolul II. Partea introductivă a raportului”, „Capitolul III. Completarea rubricilor raportului” și „Capitolul IV. Prevederi finale” se exclud</w:t>
      </w:r>
      <w:r w:rsidR="006646A0" w:rsidRPr="00663F05">
        <w:rPr>
          <w:lang w:val="ro-RO"/>
        </w:rPr>
        <w:t>;</w:t>
      </w:r>
    </w:p>
    <w:p w14:paraId="4DF56D40" w14:textId="6226DE60" w:rsidR="00B73D8A" w:rsidRPr="00663F05" w:rsidRDefault="00B73D8A" w:rsidP="006A7059">
      <w:pPr>
        <w:keepNext/>
        <w:ind w:firstLine="567"/>
        <w:jc w:val="both"/>
        <w:outlineLvl w:val="3"/>
        <w:rPr>
          <w:lang w:val="ro-RO"/>
        </w:rPr>
      </w:pPr>
      <w:r w:rsidRPr="00663F05">
        <w:rPr>
          <w:lang w:val="ro-RO"/>
        </w:rPr>
        <w:t>la punctul 1</w:t>
      </w:r>
      <w:r w:rsidR="005E22A9" w:rsidRPr="00663F05">
        <w:rPr>
          <w:lang w:val="ro-RO"/>
        </w:rPr>
        <w:t>,</w:t>
      </w:r>
      <w:r w:rsidRPr="00663F05">
        <w:rPr>
          <w:lang w:val="ro-RO"/>
        </w:rPr>
        <w:t xml:space="preserve"> textul „de către rezident pe suport h</w:t>
      </w:r>
      <w:r w:rsidR="006F6390">
        <w:rPr>
          <w:lang w:val="ro-RO"/>
        </w:rPr>
        <w:t>â</w:t>
      </w:r>
      <w:r w:rsidRPr="00663F05">
        <w:rPr>
          <w:lang w:val="ro-RO"/>
        </w:rPr>
        <w:t>rtie” se substituie cu textul „</w:t>
      </w:r>
      <w:bookmarkStart w:id="2" w:name="_Hlk126512139"/>
      <w:r w:rsidRPr="00663F05">
        <w:rPr>
          <w:lang w:val="ro-RO" w:eastAsia="ro-MD"/>
        </w:rPr>
        <w:t>la Banca Națională a Moldovei de către persoana fizică pe suport hârtie sau în formă electronică, iar de către persoana juridică și persoana fizică rezidentă care practică o anumită activitate - în formă electronică,</w:t>
      </w:r>
      <w:bookmarkEnd w:id="2"/>
      <w:r w:rsidRPr="00663F05">
        <w:rPr>
          <w:lang w:val="ro-RO"/>
        </w:rPr>
        <w:t>”</w:t>
      </w:r>
      <w:r w:rsidR="006646A0" w:rsidRPr="00663F05">
        <w:rPr>
          <w:lang w:val="ro-RO"/>
        </w:rPr>
        <w:t>;</w:t>
      </w:r>
    </w:p>
    <w:p w14:paraId="3BBD81DD" w14:textId="059B6F40" w:rsidR="00B73D8A" w:rsidRPr="00663F05" w:rsidRDefault="00B73D8A" w:rsidP="006A7059">
      <w:pPr>
        <w:keepNext/>
        <w:ind w:firstLine="567"/>
        <w:jc w:val="both"/>
        <w:outlineLvl w:val="3"/>
        <w:rPr>
          <w:lang w:val="ro-RO"/>
        </w:rPr>
      </w:pPr>
      <w:r w:rsidRPr="00663F05">
        <w:rPr>
          <w:lang w:val="ro-RO"/>
        </w:rPr>
        <w:t>punctul 5 va avea următorul cuprins:</w:t>
      </w:r>
    </w:p>
    <w:p w14:paraId="37079170" w14:textId="72B12511" w:rsidR="00B73D8A" w:rsidRPr="00663F05" w:rsidRDefault="00B73D8A" w:rsidP="006A7059">
      <w:pPr>
        <w:ind w:firstLine="567"/>
        <w:jc w:val="both"/>
        <w:rPr>
          <w:lang w:val="ro-RO"/>
        </w:rPr>
      </w:pPr>
      <w:r w:rsidRPr="00663F05">
        <w:rPr>
          <w:lang w:val="ro-RO"/>
        </w:rPr>
        <w:t>„</w:t>
      </w:r>
      <w:r w:rsidRPr="00663F05">
        <w:rPr>
          <w:bCs/>
          <w:iCs/>
          <w:lang w:val="ro-RO"/>
        </w:rPr>
        <w:t>5. (IDNO/IDNP/codul fiscal al rezidentului)</w:t>
      </w:r>
      <w:r w:rsidRPr="00663F05">
        <w:rPr>
          <w:lang w:val="ro-RO"/>
        </w:rPr>
        <w:t xml:space="preserve">: </w:t>
      </w:r>
      <w:r w:rsidRPr="00663F05">
        <w:rPr>
          <w:rFonts w:eastAsia="Calibri"/>
          <w:lang w:val="ro-RO"/>
        </w:rPr>
        <w:t>se indică numărul de identificare de stat IDNO /IDNP /codul fiscal al rezidentului.</w:t>
      </w:r>
      <w:r w:rsidRPr="00663F05">
        <w:rPr>
          <w:lang w:val="ro-RO"/>
        </w:rPr>
        <w:t>”</w:t>
      </w:r>
      <w:r w:rsidR="006646A0" w:rsidRPr="00663F05">
        <w:rPr>
          <w:lang w:val="ro-RO"/>
        </w:rPr>
        <w:t>;</w:t>
      </w:r>
    </w:p>
    <w:p w14:paraId="532823A9" w14:textId="7BF6628E" w:rsidR="00B73D8A" w:rsidRPr="00663F05" w:rsidRDefault="00B73D8A" w:rsidP="006A7059">
      <w:pPr>
        <w:ind w:firstLine="567"/>
        <w:jc w:val="both"/>
        <w:rPr>
          <w:lang w:val="ro-RO"/>
        </w:rPr>
      </w:pPr>
      <w:r w:rsidRPr="00663F05">
        <w:rPr>
          <w:lang w:val="ro-RO"/>
        </w:rPr>
        <w:t>la punctul 7</w:t>
      </w:r>
      <w:r w:rsidR="004A5C7B" w:rsidRPr="00663F05">
        <w:rPr>
          <w:lang w:val="ro-RO"/>
        </w:rPr>
        <w:t>,</w:t>
      </w:r>
      <w:r w:rsidRPr="00663F05">
        <w:rPr>
          <w:lang w:val="ro-RO"/>
        </w:rPr>
        <w:t xml:space="preserve"> cuvântul „emiterii” se substituie cu cuvântul „eliberării”</w:t>
      </w:r>
      <w:r w:rsidR="006646A0" w:rsidRPr="00663F05">
        <w:rPr>
          <w:lang w:val="ro-RO"/>
        </w:rPr>
        <w:t>;</w:t>
      </w:r>
    </w:p>
    <w:p w14:paraId="1ECC9EE4" w14:textId="082DE1E5" w:rsidR="00B73D8A" w:rsidRPr="00663F05" w:rsidRDefault="00B73D8A" w:rsidP="006A7059">
      <w:pPr>
        <w:ind w:firstLine="567"/>
        <w:jc w:val="both"/>
        <w:rPr>
          <w:lang w:val="ro-RO"/>
        </w:rPr>
      </w:pPr>
      <w:r w:rsidRPr="00663F05">
        <w:rPr>
          <w:lang w:val="ro-RO"/>
        </w:rPr>
        <w:t>punctul 11 subpunctul 4) se completează cu litera c</w:t>
      </w:r>
      <w:r w:rsidRPr="00663F05">
        <w:rPr>
          <w:vertAlign w:val="superscript"/>
          <w:lang w:val="ro-RO"/>
        </w:rPr>
        <w:t>1</w:t>
      </w:r>
      <w:r w:rsidRPr="00663F05">
        <w:rPr>
          <w:lang w:val="ro-RO"/>
        </w:rPr>
        <w:t>) cu următorul cuprins:</w:t>
      </w:r>
    </w:p>
    <w:p w14:paraId="30FF7076" w14:textId="56C6D91C" w:rsidR="00B73D8A" w:rsidRPr="00663F05" w:rsidRDefault="00B73D8A" w:rsidP="006A7059">
      <w:pPr>
        <w:ind w:firstLine="567"/>
        <w:jc w:val="both"/>
        <w:rPr>
          <w:lang w:val="ro-RO"/>
        </w:rPr>
      </w:pPr>
      <w:r w:rsidRPr="00663F05">
        <w:rPr>
          <w:lang w:val="ro-RO"/>
        </w:rPr>
        <w:t>„c</w:t>
      </w:r>
      <w:r w:rsidRPr="00663F05">
        <w:rPr>
          <w:vertAlign w:val="superscript"/>
          <w:lang w:val="ro-RO"/>
        </w:rPr>
        <w:t>1</w:t>
      </w:r>
      <w:r w:rsidRPr="00663F05">
        <w:rPr>
          <w:lang w:val="ro-RO"/>
        </w:rPr>
        <w:t xml:space="preserve">) în coloana 7 </w:t>
      </w:r>
      <w:r w:rsidRPr="00663F05">
        <w:rPr>
          <w:rFonts w:eastAsia="Calibri"/>
          <w:lang w:val="ro-RO"/>
        </w:rPr>
        <w:t xml:space="preserve">„Denumirea prestatorului SPR” </w:t>
      </w:r>
      <w:r w:rsidRPr="00663F05">
        <w:rPr>
          <w:rFonts w:eastAsia="Calibri"/>
          <w:bCs/>
          <w:lang w:val="ro-RO"/>
        </w:rPr>
        <w:t xml:space="preserve">se indică </w:t>
      </w:r>
      <w:r w:rsidRPr="00663F05">
        <w:rPr>
          <w:rFonts w:eastAsia="Calibri"/>
          <w:lang w:val="ro-RO"/>
        </w:rPr>
        <w:t>denumirea prestatorului SPR prin intermediul căruia au fost efectuate încasări /plăţi /transferuri de mijloace băneşti aferente operațiunii valutare autorizate. În alte cazuri, această coloană nu se completează;</w:t>
      </w:r>
      <w:r w:rsidRPr="00663F05">
        <w:rPr>
          <w:lang w:val="ro-RO"/>
        </w:rPr>
        <w:t>”</w:t>
      </w:r>
      <w:r w:rsidR="00C152ED" w:rsidRPr="00663F05">
        <w:rPr>
          <w:lang w:val="ro-RO"/>
        </w:rPr>
        <w:t>;</w:t>
      </w:r>
    </w:p>
    <w:p w14:paraId="78F11213" w14:textId="35389568" w:rsidR="00406A09" w:rsidRPr="00663F05" w:rsidRDefault="00406A09" w:rsidP="006A7059">
      <w:pPr>
        <w:ind w:firstLine="567"/>
        <w:jc w:val="both"/>
        <w:rPr>
          <w:lang w:val="ro-RO"/>
        </w:rPr>
      </w:pPr>
    </w:p>
    <w:p w14:paraId="56C878B8" w14:textId="19109219" w:rsidR="00406A09" w:rsidRPr="00663F05" w:rsidRDefault="00406A09" w:rsidP="006A7059">
      <w:pPr>
        <w:ind w:firstLine="567"/>
        <w:jc w:val="both"/>
        <w:rPr>
          <w:lang w:val="ro-RO"/>
        </w:rPr>
      </w:pPr>
      <w:r w:rsidRPr="00663F05">
        <w:rPr>
          <w:lang w:val="ro-RO"/>
        </w:rPr>
        <w:t>42) Anexele nr.6, nr.7 și nr.8 vor avea următorul cuprins:</w:t>
      </w:r>
    </w:p>
    <w:p w14:paraId="2BC193DD" w14:textId="234B8CB7" w:rsidR="00406A09" w:rsidRPr="00663F05" w:rsidRDefault="00406A09" w:rsidP="006A7059">
      <w:pPr>
        <w:ind w:firstLine="567"/>
        <w:jc w:val="both"/>
        <w:rPr>
          <w:lang w:val="ro-RO"/>
        </w:rPr>
      </w:pPr>
    </w:p>
    <w:p w14:paraId="62487C4A" w14:textId="77777777" w:rsidR="00106495" w:rsidRPr="00663F05" w:rsidRDefault="00106495" w:rsidP="00466580">
      <w:pPr>
        <w:spacing w:after="160" w:line="259" w:lineRule="auto"/>
        <w:ind w:firstLine="567"/>
        <w:jc w:val="right"/>
        <w:rPr>
          <w:lang w:val="ro-RO"/>
        </w:rPr>
        <w:sectPr w:rsidR="00106495" w:rsidRPr="00663F05" w:rsidSect="00C65756">
          <w:headerReference w:type="even" r:id="rId6"/>
          <w:headerReference w:type="default" r:id="rId7"/>
          <w:footerReference w:type="even" r:id="rId8"/>
          <w:footerReference w:type="default" r:id="rId9"/>
          <w:headerReference w:type="first" r:id="rId10"/>
          <w:footerReference w:type="first" r:id="rId11"/>
          <w:pgSz w:w="11907" w:h="16839"/>
          <w:pgMar w:top="675" w:right="561" w:bottom="851" w:left="851" w:header="289" w:footer="289" w:gutter="0"/>
          <w:cols w:space="708"/>
          <w:docGrid w:linePitch="326"/>
        </w:sectPr>
      </w:pPr>
    </w:p>
    <w:p w14:paraId="2E97EF56" w14:textId="5DE9393A" w:rsidR="00406A09" w:rsidRPr="00663F05" w:rsidRDefault="00406A09" w:rsidP="00406A09">
      <w:pPr>
        <w:spacing w:after="160" w:line="259" w:lineRule="auto"/>
        <w:jc w:val="right"/>
        <w:rPr>
          <w:lang w:val="ro-RO"/>
        </w:rPr>
      </w:pPr>
      <w:r w:rsidRPr="00663F05">
        <w:rPr>
          <w:lang w:val="ro-RO"/>
        </w:rPr>
        <w:lastRenderedPageBreak/>
        <w:t>„Anexa nr.6</w:t>
      </w:r>
    </w:p>
    <w:p w14:paraId="15C574F6" w14:textId="600193A1" w:rsidR="00406A09" w:rsidRPr="00663F05" w:rsidRDefault="00406A09" w:rsidP="00406A09">
      <w:pPr>
        <w:ind w:right="-2" w:firstLine="567"/>
        <w:jc w:val="right"/>
        <w:rPr>
          <w:iCs/>
          <w:lang w:val="ro-RO"/>
        </w:rPr>
      </w:pPr>
      <w:r w:rsidRPr="00663F05">
        <w:rPr>
          <w:iCs/>
          <w:lang w:val="ro-RO"/>
        </w:rPr>
        <w:t xml:space="preserve">la  Regulamentul privind autorizarea unor operaţiuni </w:t>
      </w:r>
    </w:p>
    <w:p w14:paraId="5324B61E" w14:textId="77777777" w:rsidR="00406A09" w:rsidRPr="00663F05" w:rsidRDefault="00406A09" w:rsidP="00406A09">
      <w:pPr>
        <w:ind w:right="-2" w:firstLine="567"/>
        <w:jc w:val="right"/>
        <w:rPr>
          <w:iCs/>
          <w:lang w:val="ro-RO"/>
        </w:rPr>
      </w:pPr>
      <w:r w:rsidRPr="00663F05">
        <w:rPr>
          <w:iCs/>
          <w:lang w:val="ro-RO"/>
        </w:rPr>
        <w:t>valutare de către Banca Naţională a Moldovei</w:t>
      </w:r>
    </w:p>
    <w:p w14:paraId="426B71F1" w14:textId="319D692E" w:rsidR="00406A09" w:rsidRPr="00663F05" w:rsidRDefault="00406A09" w:rsidP="00406A09">
      <w:pPr>
        <w:spacing w:before="120"/>
        <w:ind w:left="5760" w:right="-730" w:firstLine="720"/>
        <w:jc w:val="center"/>
        <w:rPr>
          <w:sz w:val="22"/>
          <w:szCs w:val="22"/>
          <w:lang w:val="ro-RO"/>
        </w:rPr>
      </w:pPr>
    </w:p>
    <w:p w14:paraId="2EFF0A9C" w14:textId="1EBF1CC3" w:rsidR="00406A09" w:rsidRPr="00663F05" w:rsidRDefault="00406A09" w:rsidP="00406A09">
      <w:pPr>
        <w:ind w:left="9498" w:right="-731" w:hanging="9900"/>
        <w:jc w:val="both"/>
        <w:rPr>
          <w:sz w:val="16"/>
          <w:szCs w:val="16"/>
          <w:lang w:val="ro-RO"/>
        </w:rPr>
      </w:pPr>
      <w:r w:rsidRPr="00663F05">
        <w:rPr>
          <w:sz w:val="22"/>
          <w:szCs w:val="22"/>
          <w:lang w:val="ro-RO"/>
        </w:rPr>
        <w:t xml:space="preserve">    </w:t>
      </w:r>
      <w:r w:rsidRPr="00663F05">
        <w:rPr>
          <w:sz w:val="22"/>
          <w:szCs w:val="22"/>
          <w:lang w:val="ro-RO"/>
        </w:rPr>
        <w:tab/>
      </w:r>
      <w:r w:rsidRPr="00663F05">
        <w:rPr>
          <w:sz w:val="16"/>
          <w:szCs w:val="16"/>
          <w:lang w:val="ro-RO"/>
        </w:rPr>
        <w:t>Se prezintă: lunar, cel t</w:t>
      </w:r>
      <w:r w:rsidR="00031E6A">
        <w:rPr>
          <w:sz w:val="16"/>
          <w:szCs w:val="16"/>
          <w:lang w:val="ro-RO"/>
        </w:rPr>
        <w:t>â</w:t>
      </w:r>
      <w:r w:rsidRPr="00663F05">
        <w:rPr>
          <w:sz w:val="16"/>
          <w:szCs w:val="16"/>
          <w:lang w:val="ro-RO"/>
        </w:rPr>
        <w:t>rziu la data de 15 a lunii ce urmează după luna gestionară; sau</w:t>
      </w:r>
    </w:p>
    <w:p w14:paraId="0946D745" w14:textId="7ED8E917" w:rsidR="00406A09" w:rsidRPr="00663F05" w:rsidRDefault="00406A09" w:rsidP="00406A09">
      <w:pPr>
        <w:ind w:left="5760" w:right="-731" w:firstLine="1753"/>
        <w:jc w:val="center"/>
        <w:rPr>
          <w:strike/>
          <w:sz w:val="22"/>
          <w:szCs w:val="22"/>
          <w:lang w:val="ro-RO"/>
        </w:rPr>
      </w:pPr>
      <w:r w:rsidRPr="00663F05">
        <w:rPr>
          <w:sz w:val="16"/>
          <w:szCs w:val="16"/>
          <w:lang w:val="ro-RO"/>
        </w:rPr>
        <w:t xml:space="preserve">cel târziu la data de 15 a lunii ce urmează după luna în care au fost efectuate </w:t>
      </w:r>
      <w:proofErr w:type="spellStart"/>
      <w:r w:rsidRPr="00663F05">
        <w:rPr>
          <w:sz w:val="16"/>
          <w:szCs w:val="16"/>
          <w:lang w:val="ro-RO"/>
        </w:rPr>
        <w:t>operaţiunile</w:t>
      </w:r>
      <w:proofErr w:type="spellEnd"/>
      <w:r w:rsidRPr="00663F05">
        <w:rPr>
          <w:sz w:val="16"/>
          <w:szCs w:val="16"/>
          <w:lang w:val="ro-RO"/>
        </w:rPr>
        <w:t xml:space="preserve"> respective</w:t>
      </w:r>
      <w:r w:rsidRPr="00663F05">
        <w:rPr>
          <w:sz w:val="22"/>
          <w:szCs w:val="22"/>
          <w:lang w:val="ro-RO"/>
        </w:rPr>
        <w:t xml:space="preserve">                                                                                                           </w:t>
      </w:r>
      <w:r w:rsidRPr="00663F05">
        <w:rPr>
          <w:strike/>
          <w:sz w:val="22"/>
          <w:szCs w:val="22"/>
          <w:lang w:val="ro-RO"/>
        </w:rPr>
        <w:t xml:space="preserve"> </w:t>
      </w:r>
    </w:p>
    <w:tbl>
      <w:tblPr>
        <w:tblW w:w="3059" w:type="dxa"/>
        <w:tblInd w:w="-72" w:type="dxa"/>
        <w:tblLayout w:type="fixed"/>
        <w:tblCellMar>
          <w:left w:w="107" w:type="dxa"/>
          <w:right w:w="107" w:type="dxa"/>
        </w:tblCellMar>
        <w:tblLook w:val="0000" w:firstRow="0" w:lastRow="0" w:firstColumn="0" w:lastColumn="0" w:noHBand="0" w:noVBand="0"/>
      </w:tblPr>
      <w:tblGrid>
        <w:gridCol w:w="3059"/>
      </w:tblGrid>
      <w:tr w:rsidR="00406A09" w:rsidRPr="00356AB1" w14:paraId="5CC07262" w14:textId="77777777" w:rsidTr="000D297A">
        <w:trPr>
          <w:trHeight w:val="270"/>
        </w:trPr>
        <w:tc>
          <w:tcPr>
            <w:tcW w:w="3059" w:type="dxa"/>
            <w:tcBorders>
              <w:top w:val="single" w:sz="12" w:space="0" w:color="auto"/>
              <w:left w:val="single" w:sz="12" w:space="0" w:color="auto"/>
              <w:bottom w:val="single" w:sz="12" w:space="0" w:color="auto"/>
              <w:right w:val="single" w:sz="12" w:space="0" w:color="auto"/>
            </w:tcBorders>
          </w:tcPr>
          <w:p w14:paraId="7DBD2850" w14:textId="77777777" w:rsidR="00406A09" w:rsidRPr="00663F05" w:rsidRDefault="00406A09" w:rsidP="000D297A">
            <w:pPr>
              <w:rPr>
                <w:sz w:val="22"/>
                <w:szCs w:val="22"/>
                <w:lang w:val="ro-RO"/>
              </w:rPr>
            </w:pPr>
          </w:p>
        </w:tc>
      </w:tr>
      <w:tr w:rsidR="00406A09" w:rsidRPr="00356AB1" w14:paraId="7FCF06AF" w14:textId="77777777" w:rsidTr="000D297A">
        <w:trPr>
          <w:trHeight w:val="231"/>
        </w:trPr>
        <w:tc>
          <w:tcPr>
            <w:tcW w:w="3059" w:type="dxa"/>
            <w:tcBorders>
              <w:top w:val="single" w:sz="12" w:space="0" w:color="auto"/>
            </w:tcBorders>
          </w:tcPr>
          <w:p w14:paraId="5DF0F40A" w14:textId="77777777" w:rsidR="00406A09" w:rsidRPr="00663F05" w:rsidRDefault="00406A09" w:rsidP="000D297A">
            <w:pPr>
              <w:ind w:left="5386" w:hanging="5528"/>
              <w:jc w:val="center"/>
              <w:rPr>
                <w:i/>
                <w:sz w:val="16"/>
                <w:szCs w:val="16"/>
                <w:lang w:val="ro-RO"/>
              </w:rPr>
            </w:pPr>
            <w:r w:rsidRPr="00663F05">
              <w:rPr>
                <w:i/>
                <w:sz w:val="16"/>
                <w:szCs w:val="16"/>
                <w:lang w:val="ro-RO"/>
              </w:rPr>
              <w:t xml:space="preserve"> (IDNO/ IDNP/codul fiscal al rezidentului)</w:t>
            </w:r>
          </w:p>
        </w:tc>
      </w:tr>
      <w:tr w:rsidR="00406A09" w:rsidRPr="00356AB1" w14:paraId="7697C680" w14:textId="77777777" w:rsidTr="000D297A">
        <w:tc>
          <w:tcPr>
            <w:tcW w:w="3059" w:type="dxa"/>
            <w:tcBorders>
              <w:bottom w:val="single" w:sz="12" w:space="0" w:color="auto"/>
            </w:tcBorders>
          </w:tcPr>
          <w:p w14:paraId="44406CB9" w14:textId="77777777" w:rsidR="00406A09" w:rsidRPr="00663F05" w:rsidRDefault="00406A09" w:rsidP="000D297A">
            <w:pPr>
              <w:rPr>
                <w:sz w:val="22"/>
                <w:szCs w:val="22"/>
                <w:lang w:val="ro-RO"/>
              </w:rPr>
            </w:pPr>
          </w:p>
        </w:tc>
      </w:tr>
    </w:tbl>
    <w:p w14:paraId="37A71FC6" w14:textId="77777777" w:rsidR="00406A09" w:rsidRPr="00663F05" w:rsidRDefault="00406A09" w:rsidP="00406A09">
      <w:pPr>
        <w:ind w:left="9720" w:right="-730" w:hanging="9900"/>
        <w:jc w:val="both"/>
        <w:rPr>
          <w:sz w:val="16"/>
          <w:szCs w:val="16"/>
          <w:lang w:val="ro-RO"/>
        </w:rPr>
      </w:pPr>
      <w:r w:rsidRPr="00663F05">
        <w:rPr>
          <w:i/>
          <w:sz w:val="16"/>
          <w:szCs w:val="16"/>
          <w:lang w:val="ro-RO"/>
        </w:rPr>
        <w:t xml:space="preserve">(denumirea /numele şi prenumele rezidentului)                                                                                                                                                                               </w:t>
      </w:r>
    </w:p>
    <w:p w14:paraId="217AD1C3" w14:textId="77777777" w:rsidR="00406A09" w:rsidRPr="00663F05" w:rsidRDefault="00406A09" w:rsidP="00406A09">
      <w:pPr>
        <w:jc w:val="center"/>
        <w:rPr>
          <w:b/>
          <w:sz w:val="22"/>
          <w:szCs w:val="22"/>
          <w:lang w:val="ro-RO"/>
        </w:rPr>
      </w:pPr>
      <w:r w:rsidRPr="00663F05">
        <w:rPr>
          <w:b/>
          <w:sz w:val="22"/>
          <w:szCs w:val="22"/>
          <w:lang w:val="ro-RO"/>
        </w:rPr>
        <w:t>Raport</w:t>
      </w:r>
    </w:p>
    <w:tbl>
      <w:tblPr>
        <w:tblW w:w="15361" w:type="dxa"/>
        <w:tblInd w:w="108" w:type="dxa"/>
        <w:tblLayout w:type="fixed"/>
        <w:tblLook w:val="04A0" w:firstRow="1" w:lastRow="0" w:firstColumn="1" w:lastColumn="0" w:noHBand="0" w:noVBand="1"/>
      </w:tblPr>
      <w:tblGrid>
        <w:gridCol w:w="551"/>
        <w:gridCol w:w="922"/>
        <w:gridCol w:w="1276"/>
        <w:gridCol w:w="1276"/>
        <w:gridCol w:w="1276"/>
        <w:gridCol w:w="1134"/>
        <w:gridCol w:w="992"/>
        <w:gridCol w:w="1134"/>
        <w:gridCol w:w="1276"/>
        <w:gridCol w:w="1418"/>
        <w:gridCol w:w="1275"/>
        <w:gridCol w:w="611"/>
        <w:gridCol w:w="1086"/>
        <w:gridCol w:w="1134"/>
      </w:tblGrid>
      <w:tr w:rsidR="00406A09" w:rsidRPr="00356AB1" w14:paraId="5F5EA4DB" w14:textId="77777777" w:rsidTr="000D297A">
        <w:trPr>
          <w:trHeight w:val="300"/>
        </w:trPr>
        <w:tc>
          <w:tcPr>
            <w:tcW w:w="13141" w:type="dxa"/>
            <w:gridSpan w:val="12"/>
            <w:tcBorders>
              <w:top w:val="nil"/>
              <w:left w:val="nil"/>
              <w:bottom w:val="nil"/>
              <w:right w:val="nil"/>
            </w:tcBorders>
          </w:tcPr>
          <w:p w14:paraId="7FCDEFB7" w14:textId="77777777" w:rsidR="00406A09" w:rsidRPr="00663F05" w:rsidRDefault="00406A09" w:rsidP="000D297A">
            <w:pPr>
              <w:jc w:val="center"/>
              <w:rPr>
                <w:b/>
                <w:color w:val="000000"/>
                <w:sz w:val="22"/>
                <w:szCs w:val="22"/>
                <w:lang w:val="ro-RO"/>
              </w:rPr>
            </w:pPr>
            <w:r w:rsidRPr="00663F05">
              <w:rPr>
                <w:b/>
                <w:color w:val="000000"/>
                <w:sz w:val="22"/>
                <w:szCs w:val="22"/>
                <w:lang w:val="ro-RO"/>
              </w:rPr>
              <w:t>privind operațiunile efectuate conform împrumutului /creditului autorizat</w:t>
            </w:r>
          </w:p>
          <w:p w14:paraId="1A72436F" w14:textId="62732053" w:rsidR="00406A09" w:rsidRPr="00663F05" w:rsidRDefault="00406A09" w:rsidP="000D297A">
            <w:pPr>
              <w:jc w:val="center"/>
              <w:rPr>
                <w:b/>
                <w:color w:val="000000"/>
                <w:sz w:val="22"/>
                <w:szCs w:val="22"/>
                <w:lang w:val="ro-RO"/>
              </w:rPr>
            </w:pPr>
            <w:r w:rsidRPr="00663F05">
              <w:rPr>
                <w:b/>
                <w:color w:val="000000"/>
                <w:sz w:val="22"/>
                <w:szCs w:val="22"/>
                <w:lang w:val="ro-RO"/>
              </w:rPr>
              <w:t>pentru luna _________anul 20___</w:t>
            </w:r>
          </w:p>
          <w:p w14:paraId="2C91A7DB" w14:textId="77777777" w:rsidR="00406A09" w:rsidRPr="00663F05" w:rsidRDefault="00406A09" w:rsidP="000D297A">
            <w:pPr>
              <w:jc w:val="center"/>
              <w:rPr>
                <w:b/>
                <w:color w:val="000000"/>
                <w:sz w:val="22"/>
                <w:szCs w:val="22"/>
                <w:lang w:val="ro-RO"/>
              </w:rPr>
            </w:pPr>
          </w:p>
          <w:p w14:paraId="6AE14EAD" w14:textId="77777777" w:rsidR="00406A09" w:rsidRPr="00663F05" w:rsidRDefault="00406A09" w:rsidP="000D297A">
            <w:pPr>
              <w:spacing w:before="60" w:after="60"/>
              <w:ind w:right="-365"/>
              <w:jc w:val="both"/>
              <w:rPr>
                <w:sz w:val="22"/>
                <w:szCs w:val="22"/>
                <w:lang w:val="ro-RO"/>
              </w:rPr>
            </w:pPr>
            <w:r w:rsidRPr="00663F05">
              <w:rPr>
                <w:sz w:val="22"/>
                <w:szCs w:val="22"/>
                <w:lang w:val="ro-RO"/>
              </w:rPr>
              <w:t>Autorizaţia pentru acordarea împrumutului /creditului   nr.__________ din ________________</w:t>
            </w:r>
          </w:p>
          <w:p w14:paraId="6094460C" w14:textId="77777777" w:rsidR="00406A09" w:rsidRPr="00663F05" w:rsidRDefault="00406A09" w:rsidP="000D297A">
            <w:pPr>
              <w:jc w:val="center"/>
              <w:rPr>
                <w:b/>
                <w:color w:val="000000"/>
                <w:sz w:val="22"/>
                <w:szCs w:val="22"/>
                <w:lang w:val="ro-RO"/>
              </w:rPr>
            </w:pPr>
          </w:p>
        </w:tc>
        <w:tc>
          <w:tcPr>
            <w:tcW w:w="1086" w:type="dxa"/>
            <w:tcBorders>
              <w:top w:val="nil"/>
              <w:left w:val="nil"/>
              <w:bottom w:val="nil"/>
              <w:right w:val="nil"/>
            </w:tcBorders>
          </w:tcPr>
          <w:p w14:paraId="3350164C" w14:textId="77777777" w:rsidR="00406A09" w:rsidRPr="00663F05" w:rsidRDefault="00406A09" w:rsidP="000D297A">
            <w:pPr>
              <w:rPr>
                <w:b/>
                <w:bCs/>
                <w:color w:val="000000"/>
                <w:lang w:val="ro-RO"/>
              </w:rPr>
            </w:pPr>
          </w:p>
        </w:tc>
        <w:tc>
          <w:tcPr>
            <w:tcW w:w="1134" w:type="dxa"/>
            <w:tcBorders>
              <w:top w:val="nil"/>
              <w:left w:val="nil"/>
              <w:bottom w:val="nil"/>
              <w:right w:val="nil"/>
            </w:tcBorders>
            <w:shd w:val="clear" w:color="auto" w:fill="auto"/>
            <w:noWrap/>
            <w:vAlign w:val="bottom"/>
            <w:hideMark/>
          </w:tcPr>
          <w:p w14:paraId="22743695" w14:textId="77777777" w:rsidR="00406A09" w:rsidRPr="00663F05" w:rsidRDefault="00406A09" w:rsidP="000D297A">
            <w:pPr>
              <w:rPr>
                <w:b/>
                <w:bCs/>
                <w:color w:val="000000"/>
                <w:lang w:val="ro-RO"/>
              </w:rPr>
            </w:pPr>
          </w:p>
        </w:tc>
      </w:tr>
      <w:tr w:rsidR="00406A09" w:rsidRPr="00663F05" w14:paraId="7ADAC779" w14:textId="77777777" w:rsidTr="000D297A">
        <w:trPr>
          <w:gridAfter w:val="3"/>
          <w:wAfter w:w="2831" w:type="dxa"/>
          <w:trHeight w:val="615"/>
        </w:trPr>
        <w:tc>
          <w:tcPr>
            <w:tcW w:w="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73E46"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Nr d/o</w:t>
            </w:r>
          </w:p>
        </w:tc>
        <w:tc>
          <w:tcPr>
            <w:tcW w:w="922" w:type="dxa"/>
            <w:vMerge w:val="restart"/>
            <w:tcBorders>
              <w:top w:val="single" w:sz="4" w:space="0" w:color="auto"/>
              <w:left w:val="single" w:sz="4" w:space="0" w:color="auto"/>
              <w:right w:val="single" w:sz="4" w:space="0" w:color="auto"/>
            </w:tcBorders>
          </w:tcPr>
          <w:p w14:paraId="5E4CDFAA" w14:textId="77777777" w:rsidR="00406A09" w:rsidRPr="00663F05" w:rsidRDefault="00406A09" w:rsidP="000D297A">
            <w:pPr>
              <w:jc w:val="center"/>
              <w:rPr>
                <w:b/>
                <w:bCs/>
                <w:color w:val="000000"/>
                <w:sz w:val="20"/>
                <w:szCs w:val="20"/>
                <w:lang w:val="ro-RO"/>
              </w:rPr>
            </w:pPr>
          </w:p>
          <w:p w14:paraId="462D6D9A"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Nr.</w:t>
            </w:r>
          </w:p>
          <w:p w14:paraId="57D2758D"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d/o al</w:t>
            </w:r>
          </w:p>
          <w:p w14:paraId="3FF47C70" w14:textId="77777777" w:rsidR="00406A09" w:rsidRPr="00663F05" w:rsidRDefault="00406A09" w:rsidP="000D297A">
            <w:pPr>
              <w:jc w:val="center"/>
              <w:rPr>
                <w:b/>
                <w:bCs/>
                <w:color w:val="000000"/>
                <w:sz w:val="20"/>
                <w:szCs w:val="20"/>
                <w:lang w:val="ro-RO"/>
              </w:rPr>
            </w:pPr>
            <w:proofErr w:type="spellStart"/>
            <w:r w:rsidRPr="00663F05">
              <w:rPr>
                <w:b/>
                <w:bCs/>
                <w:color w:val="000000"/>
                <w:sz w:val="20"/>
                <w:szCs w:val="20"/>
                <w:lang w:val="ro-RO"/>
              </w:rPr>
              <w:t>tranşei</w:t>
            </w:r>
            <w:proofErr w:type="spellEnd"/>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56A2D7"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Data efectuării operaţiunii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1D6E5"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Tipul operațiunii</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8DB8EE"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Modul de efectuare a operațiunii</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5FFC3C9B"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valoarea operaţiunii</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6AADDE59"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valoarea operaţiunii recalculată în moneda de contract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37E695"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Documentul ce confirmă efectuarea operațiunii</w:t>
            </w:r>
            <w:r w:rsidRPr="00663F05">
              <w:rPr>
                <w:b/>
                <w:bCs/>
                <w:color w:val="000000"/>
                <w:sz w:val="20"/>
                <w:szCs w:val="20"/>
                <w:lang w:val="ro-RO"/>
              </w:rPr>
              <w:br/>
            </w:r>
          </w:p>
        </w:tc>
        <w:tc>
          <w:tcPr>
            <w:tcW w:w="1275" w:type="dxa"/>
            <w:vMerge w:val="restart"/>
            <w:tcBorders>
              <w:top w:val="single" w:sz="4" w:space="0" w:color="auto"/>
              <w:left w:val="single" w:sz="4" w:space="0" w:color="auto"/>
              <w:right w:val="single" w:sz="4" w:space="0" w:color="auto"/>
            </w:tcBorders>
          </w:tcPr>
          <w:p w14:paraId="1A95AB56" w14:textId="77777777" w:rsidR="00406A09" w:rsidRPr="00663F05" w:rsidRDefault="00406A09" w:rsidP="000D297A">
            <w:pPr>
              <w:jc w:val="center"/>
              <w:rPr>
                <w:b/>
                <w:bCs/>
                <w:color w:val="000000"/>
                <w:sz w:val="20"/>
                <w:szCs w:val="20"/>
                <w:lang w:val="ro-RO"/>
              </w:rPr>
            </w:pPr>
            <w:r w:rsidRPr="00663F05">
              <w:rPr>
                <w:b/>
                <w:sz w:val="20"/>
                <w:szCs w:val="20"/>
                <w:lang w:val="ro-RO"/>
              </w:rPr>
              <w:t>Denumirea prestatorului SPR</w:t>
            </w:r>
          </w:p>
        </w:tc>
      </w:tr>
      <w:tr w:rsidR="00406A09" w:rsidRPr="00663F05" w14:paraId="70490289" w14:textId="77777777" w:rsidTr="000D297A">
        <w:trPr>
          <w:gridAfter w:val="3"/>
          <w:wAfter w:w="2831" w:type="dxa"/>
          <w:trHeight w:val="528"/>
        </w:trPr>
        <w:tc>
          <w:tcPr>
            <w:tcW w:w="551" w:type="dxa"/>
            <w:vMerge/>
            <w:tcBorders>
              <w:top w:val="single" w:sz="4" w:space="0" w:color="auto"/>
              <w:left w:val="single" w:sz="4" w:space="0" w:color="auto"/>
              <w:bottom w:val="single" w:sz="4" w:space="0" w:color="auto"/>
              <w:right w:val="single" w:sz="4" w:space="0" w:color="auto"/>
            </w:tcBorders>
            <w:vAlign w:val="center"/>
            <w:hideMark/>
          </w:tcPr>
          <w:p w14:paraId="362366DE" w14:textId="77777777" w:rsidR="00406A09" w:rsidRPr="00663F05" w:rsidRDefault="00406A09" w:rsidP="000D297A">
            <w:pPr>
              <w:rPr>
                <w:b/>
                <w:bCs/>
                <w:color w:val="000000"/>
                <w:sz w:val="20"/>
                <w:szCs w:val="20"/>
                <w:lang w:val="ro-RO"/>
              </w:rPr>
            </w:pPr>
          </w:p>
        </w:tc>
        <w:tc>
          <w:tcPr>
            <w:tcW w:w="922" w:type="dxa"/>
            <w:vMerge/>
            <w:tcBorders>
              <w:left w:val="single" w:sz="4" w:space="0" w:color="auto"/>
              <w:bottom w:val="single" w:sz="4" w:space="0" w:color="auto"/>
              <w:right w:val="single" w:sz="4" w:space="0" w:color="auto"/>
            </w:tcBorders>
          </w:tcPr>
          <w:p w14:paraId="072E1A82" w14:textId="77777777" w:rsidR="00406A09" w:rsidRPr="00663F05" w:rsidRDefault="00406A09" w:rsidP="000D297A">
            <w:pPr>
              <w:rPr>
                <w:b/>
                <w:bCs/>
                <w:color w:val="000000"/>
                <w:sz w:val="20"/>
                <w:szCs w:val="20"/>
                <w:lang w:val="ro-R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EBBA820" w14:textId="77777777" w:rsidR="00406A09" w:rsidRPr="00663F05" w:rsidRDefault="00406A09" w:rsidP="000D297A">
            <w:pPr>
              <w:rPr>
                <w:b/>
                <w:bCs/>
                <w:color w:val="000000"/>
                <w:sz w:val="20"/>
                <w:szCs w:val="20"/>
                <w:lang w:val="ro-R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2D7E42" w14:textId="77777777" w:rsidR="00406A09" w:rsidRPr="00663F05" w:rsidRDefault="00406A09" w:rsidP="000D297A">
            <w:pPr>
              <w:rPr>
                <w:b/>
                <w:bCs/>
                <w:color w:val="000000"/>
                <w:sz w:val="20"/>
                <w:szCs w:val="20"/>
                <w:lang w:val="ro-R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C519160" w14:textId="77777777" w:rsidR="00406A09" w:rsidRPr="00663F05" w:rsidRDefault="00406A09" w:rsidP="000D297A">
            <w:pPr>
              <w:rPr>
                <w:b/>
                <w:bCs/>
                <w:color w:val="000000"/>
                <w:sz w:val="20"/>
                <w:szCs w:val="20"/>
                <w:lang w:val="ro-RO"/>
              </w:rPr>
            </w:pPr>
          </w:p>
        </w:tc>
        <w:tc>
          <w:tcPr>
            <w:tcW w:w="1134" w:type="dxa"/>
            <w:tcBorders>
              <w:top w:val="nil"/>
              <w:left w:val="nil"/>
              <w:bottom w:val="single" w:sz="4" w:space="0" w:color="auto"/>
              <w:right w:val="single" w:sz="4" w:space="0" w:color="auto"/>
            </w:tcBorders>
            <w:shd w:val="clear" w:color="auto" w:fill="auto"/>
            <w:vAlign w:val="center"/>
            <w:hideMark/>
          </w:tcPr>
          <w:p w14:paraId="60430330"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suma</w:t>
            </w:r>
          </w:p>
        </w:tc>
        <w:tc>
          <w:tcPr>
            <w:tcW w:w="992" w:type="dxa"/>
            <w:tcBorders>
              <w:top w:val="nil"/>
              <w:left w:val="nil"/>
              <w:bottom w:val="single" w:sz="4" w:space="0" w:color="auto"/>
              <w:right w:val="single" w:sz="4" w:space="0" w:color="auto"/>
            </w:tcBorders>
            <w:shd w:val="clear" w:color="auto" w:fill="auto"/>
            <w:vAlign w:val="center"/>
            <w:hideMark/>
          </w:tcPr>
          <w:p w14:paraId="05DE3743"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codul monedei</w:t>
            </w:r>
          </w:p>
        </w:tc>
        <w:tc>
          <w:tcPr>
            <w:tcW w:w="1134" w:type="dxa"/>
            <w:tcBorders>
              <w:top w:val="nil"/>
              <w:left w:val="nil"/>
              <w:bottom w:val="single" w:sz="4" w:space="0" w:color="auto"/>
              <w:right w:val="single" w:sz="4" w:space="0" w:color="auto"/>
            </w:tcBorders>
            <w:shd w:val="clear" w:color="auto" w:fill="auto"/>
            <w:vAlign w:val="center"/>
            <w:hideMark/>
          </w:tcPr>
          <w:p w14:paraId="38FAAB41"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suma</w:t>
            </w:r>
          </w:p>
        </w:tc>
        <w:tc>
          <w:tcPr>
            <w:tcW w:w="1276" w:type="dxa"/>
            <w:tcBorders>
              <w:top w:val="nil"/>
              <w:left w:val="nil"/>
              <w:bottom w:val="single" w:sz="4" w:space="0" w:color="auto"/>
              <w:right w:val="single" w:sz="4" w:space="0" w:color="auto"/>
            </w:tcBorders>
            <w:shd w:val="clear" w:color="auto" w:fill="auto"/>
            <w:vAlign w:val="center"/>
            <w:hideMark/>
          </w:tcPr>
          <w:p w14:paraId="0388B302"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codul monedei</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E4817C3" w14:textId="77777777" w:rsidR="00406A09" w:rsidRPr="00663F05" w:rsidRDefault="00406A09" w:rsidP="000D297A">
            <w:pPr>
              <w:rPr>
                <w:b/>
                <w:bCs/>
                <w:color w:val="000000"/>
                <w:sz w:val="20"/>
                <w:szCs w:val="20"/>
                <w:lang w:val="ro-RO"/>
              </w:rPr>
            </w:pPr>
          </w:p>
        </w:tc>
        <w:tc>
          <w:tcPr>
            <w:tcW w:w="1275" w:type="dxa"/>
            <w:vMerge/>
            <w:tcBorders>
              <w:left w:val="single" w:sz="4" w:space="0" w:color="auto"/>
              <w:bottom w:val="single" w:sz="4" w:space="0" w:color="auto"/>
              <w:right w:val="single" w:sz="4" w:space="0" w:color="auto"/>
            </w:tcBorders>
          </w:tcPr>
          <w:p w14:paraId="1EC46AFC" w14:textId="77777777" w:rsidR="00406A09" w:rsidRPr="00663F05" w:rsidRDefault="00406A09" w:rsidP="000D297A">
            <w:pPr>
              <w:rPr>
                <w:b/>
                <w:bCs/>
                <w:color w:val="000000"/>
                <w:sz w:val="20"/>
                <w:szCs w:val="20"/>
                <w:lang w:val="ro-RO"/>
              </w:rPr>
            </w:pPr>
          </w:p>
        </w:tc>
      </w:tr>
      <w:tr w:rsidR="00406A09" w:rsidRPr="00663F05" w14:paraId="443F72A6" w14:textId="77777777" w:rsidTr="000D297A">
        <w:trPr>
          <w:gridAfter w:val="3"/>
          <w:wAfter w:w="2831" w:type="dxa"/>
          <w:trHeight w:val="264"/>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3BF33C6D"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A</w:t>
            </w:r>
          </w:p>
        </w:tc>
        <w:tc>
          <w:tcPr>
            <w:tcW w:w="922" w:type="dxa"/>
            <w:tcBorders>
              <w:top w:val="single" w:sz="4" w:space="0" w:color="auto"/>
              <w:left w:val="nil"/>
              <w:bottom w:val="single" w:sz="4" w:space="0" w:color="auto"/>
              <w:right w:val="single" w:sz="4" w:space="0" w:color="auto"/>
            </w:tcBorders>
          </w:tcPr>
          <w:p w14:paraId="7D6208C5"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B</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34F77257"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1</w:t>
            </w:r>
          </w:p>
        </w:tc>
        <w:tc>
          <w:tcPr>
            <w:tcW w:w="1276" w:type="dxa"/>
            <w:tcBorders>
              <w:top w:val="nil"/>
              <w:left w:val="nil"/>
              <w:bottom w:val="single" w:sz="4" w:space="0" w:color="auto"/>
              <w:right w:val="single" w:sz="4" w:space="0" w:color="auto"/>
            </w:tcBorders>
            <w:shd w:val="clear" w:color="auto" w:fill="auto"/>
            <w:vAlign w:val="center"/>
            <w:hideMark/>
          </w:tcPr>
          <w:p w14:paraId="13EA485A"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2</w:t>
            </w:r>
          </w:p>
        </w:tc>
        <w:tc>
          <w:tcPr>
            <w:tcW w:w="1276" w:type="dxa"/>
            <w:tcBorders>
              <w:top w:val="nil"/>
              <w:left w:val="nil"/>
              <w:bottom w:val="single" w:sz="4" w:space="0" w:color="auto"/>
              <w:right w:val="single" w:sz="4" w:space="0" w:color="auto"/>
            </w:tcBorders>
            <w:shd w:val="clear" w:color="auto" w:fill="auto"/>
            <w:vAlign w:val="center"/>
            <w:hideMark/>
          </w:tcPr>
          <w:p w14:paraId="1DE668E2"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3</w:t>
            </w:r>
          </w:p>
        </w:tc>
        <w:tc>
          <w:tcPr>
            <w:tcW w:w="1134" w:type="dxa"/>
            <w:tcBorders>
              <w:top w:val="nil"/>
              <w:left w:val="nil"/>
              <w:bottom w:val="single" w:sz="4" w:space="0" w:color="auto"/>
              <w:right w:val="single" w:sz="4" w:space="0" w:color="auto"/>
            </w:tcBorders>
            <w:shd w:val="clear" w:color="auto" w:fill="auto"/>
            <w:vAlign w:val="center"/>
            <w:hideMark/>
          </w:tcPr>
          <w:p w14:paraId="2B5264D1"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4</w:t>
            </w:r>
          </w:p>
        </w:tc>
        <w:tc>
          <w:tcPr>
            <w:tcW w:w="992" w:type="dxa"/>
            <w:tcBorders>
              <w:top w:val="nil"/>
              <w:left w:val="nil"/>
              <w:bottom w:val="single" w:sz="4" w:space="0" w:color="auto"/>
              <w:right w:val="single" w:sz="4" w:space="0" w:color="auto"/>
            </w:tcBorders>
            <w:shd w:val="clear" w:color="auto" w:fill="auto"/>
            <w:vAlign w:val="center"/>
            <w:hideMark/>
          </w:tcPr>
          <w:p w14:paraId="12F2810B"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5</w:t>
            </w:r>
          </w:p>
        </w:tc>
        <w:tc>
          <w:tcPr>
            <w:tcW w:w="1134" w:type="dxa"/>
            <w:tcBorders>
              <w:top w:val="nil"/>
              <w:left w:val="nil"/>
              <w:bottom w:val="single" w:sz="4" w:space="0" w:color="auto"/>
              <w:right w:val="single" w:sz="4" w:space="0" w:color="auto"/>
            </w:tcBorders>
            <w:shd w:val="clear" w:color="auto" w:fill="auto"/>
            <w:vAlign w:val="center"/>
            <w:hideMark/>
          </w:tcPr>
          <w:p w14:paraId="7C4D31AC"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6</w:t>
            </w:r>
          </w:p>
        </w:tc>
        <w:tc>
          <w:tcPr>
            <w:tcW w:w="1276" w:type="dxa"/>
            <w:tcBorders>
              <w:top w:val="nil"/>
              <w:left w:val="nil"/>
              <w:bottom w:val="single" w:sz="4" w:space="0" w:color="auto"/>
              <w:right w:val="single" w:sz="4" w:space="0" w:color="auto"/>
            </w:tcBorders>
            <w:shd w:val="clear" w:color="auto" w:fill="auto"/>
            <w:vAlign w:val="center"/>
            <w:hideMark/>
          </w:tcPr>
          <w:p w14:paraId="387799E8"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7</w:t>
            </w:r>
          </w:p>
        </w:tc>
        <w:tc>
          <w:tcPr>
            <w:tcW w:w="1418" w:type="dxa"/>
            <w:tcBorders>
              <w:top w:val="nil"/>
              <w:left w:val="nil"/>
              <w:bottom w:val="single" w:sz="4" w:space="0" w:color="auto"/>
              <w:right w:val="single" w:sz="4" w:space="0" w:color="auto"/>
            </w:tcBorders>
            <w:shd w:val="clear" w:color="auto" w:fill="auto"/>
            <w:noWrap/>
            <w:vAlign w:val="center"/>
            <w:hideMark/>
          </w:tcPr>
          <w:p w14:paraId="5F582E06"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8</w:t>
            </w:r>
          </w:p>
        </w:tc>
        <w:tc>
          <w:tcPr>
            <w:tcW w:w="1275" w:type="dxa"/>
            <w:tcBorders>
              <w:top w:val="nil"/>
              <w:left w:val="nil"/>
              <w:bottom w:val="single" w:sz="4" w:space="0" w:color="auto"/>
              <w:right w:val="single" w:sz="4" w:space="0" w:color="auto"/>
            </w:tcBorders>
          </w:tcPr>
          <w:p w14:paraId="54EA86BA"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9</w:t>
            </w:r>
          </w:p>
        </w:tc>
      </w:tr>
      <w:tr w:rsidR="00406A09" w:rsidRPr="00663F05" w14:paraId="66196512" w14:textId="77777777" w:rsidTr="000D297A">
        <w:trPr>
          <w:gridAfter w:val="3"/>
          <w:wAfter w:w="2831" w:type="dxa"/>
          <w:trHeight w:val="264"/>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11E256B"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1</w:t>
            </w:r>
          </w:p>
        </w:tc>
        <w:tc>
          <w:tcPr>
            <w:tcW w:w="922" w:type="dxa"/>
            <w:tcBorders>
              <w:top w:val="single" w:sz="4" w:space="0" w:color="auto"/>
              <w:left w:val="nil"/>
              <w:bottom w:val="single" w:sz="4" w:space="0" w:color="auto"/>
              <w:right w:val="single" w:sz="4" w:space="0" w:color="auto"/>
            </w:tcBorders>
          </w:tcPr>
          <w:p w14:paraId="0C8E4EEB" w14:textId="77777777" w:rsidR="00406A09" w:rsidRPr="00663F05" w:rsidRDefault="00406A09" w:rsidP="000D297A">
            <w:pPr>
              <w:jc w:val="center"/>
              <w:rPr>
                <w:b/>
                <w:bCs/>
                <w:color w:val="000000"/>
                <w:sz w:val="20"/>
                <w:szCs w:val="20"/>
                <w:lang w:val="ro-RO"/>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A764711"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36912BC5"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7A49012D"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5DBF08AB"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992" w:type="dxa"/>
            <w:tcBorders>
              <w:top w:val="nil"/>
              <w:left w:val="nil"/>
              <w:bottom w:val="single" w:sz="4" w:space="0" w:color="auto"/>
              <w:right w:val="single" w:sz="4" w:space="0" w:color="auto"/>
            </w:tcBorders>
            <w:shd w:val="clear" w:color="auto" w:fill="auto"/>
            <w:vAlign w:val="center"/>
            <w:hideMark/>
          </w:tcPr>
          <w:p w14:paraId="04BC6290"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4A1DEB01"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78CD6425"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7A87D706"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275" w:type="dxa"/>
            <w:tcBorders>
              <w:top w:val="nil"/>
              <w:left w:val="nil"/>
              <w:bottom w:val="single" w:sz="4" w:space="0" w:color="auto"/>
              <w:right w:val="single" w:sz="4" w:space="0" w:color="auto"/>
            </w:tcBorders>
          </w:tcPr>
          <w:p w14:paraId="4850FD7C" w14:textId="77777777" w:rsidR="00406A09" w:rsidRPr="00663F05" w:rsidRDefault="00406A09" w:rsidP="000D297A">
            <w:pPr>
              <w:rPr>
                <w:color w:val="000000"/>
                <w:sz w:val="20"/>
                <w:szCs w:val="20"/>
                <w:lang w:val="ro-RO"/>
              </w:rPr>
            </w:pPr>
          </w:p>
        </w:tc>
      </w:tr>
      <w:tr w:rsidR="00406A09" w:rsidRPr="00663F05" w14:paraId="6B205FFC" w14:textId="77777777" w:rsidTr="000D297A">
        <w:trPr>
          <w:gridAfter w:val="3"/>
          <w:wAfter w:w="2831" w:type="dxa"/>
          <w:trHeight w:val="264"/>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7475A5F"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2</w:t>
            </w:r>
          </w:p>
        </w:tc>
        <w:tc>
          <w:tcPr>
            <w:tcW w:w="922" w:type="dxa"/>
            <w:tcBorders>
              <w:top w:val="single" w:sz="4" w:space="0" w:color="auto"/>
              <w:left w:val="nil"/>
              <w:bottom w:val="single" w:sz="4" w:space="0" w:color="auto"/>
              <w:right w:val="single" w:sz="4" w:space="0" w:color="auto"/>
            </w:tcBorders>
          </w:tcPr>
          <w:p w14:paraId="0762F1DD" w14:textId="77777777" w:rsidR="00406A09" w:rsidRPr="00663F05" w:rsidRDefault="00406A09" w:rsidP="000D297A">
            <w:pPr>
              <w:jc w:val="center"/>
              <w:rPr>
                <w:b/>
                <w:bCs/>
                <w:color w:val="000000"/>
                <w:sz w:val="20"/>
                <w:szCs w:val="20"/>
                <w:lang w:val="ro-RO"/>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9E56ECB"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71D854D5"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133B6F96"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6A3478E0"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992" w:type="dxa"/>
            <w:tcBorders>
              <w:top w:val="nil"/>
              <w:left w:val="nil"/>
              <w:bottom w:val="single" w:sz="4" w:space="0" w:color="auto"/>
              <w:right w:val="single" w:sz="4" w:space="0" w:color="auto"/>
            </w:tcBorders>
            <w:shd w:val="clear" w:color="auto" w:fill="auto"/>
            <w:vAlign w:val="center"/>
            <w:hideMark/>
          </w:tcPr>
          <w:p w14:paraId="7A0E09BB"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07983B68"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762BAA9E"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43D6531"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275" w:type="dxa"/>
            <w:tcBorders>
              <w:top w:val="nil"/>
              <w:left w:val="nil"/>
              <w:bottom w:val="single" w:sz="4" w:space="0" w:color="auto"/>
              <w:right w:val="single" w:sz="4" w:space="0" w:color="auto"/>
            </w:tcBorders>
          </w:tcPr>
          <w:p w14:paraId="425FAA98" w14:textId="77777777" w:rsidR="00406A09" w:rsidRPr="00663F05" w:rsidRDefault="00406A09" w:rsidP="000D297A">
            <w:pPr>
              <w:rPr>
                <w:color w:val="000000"/>
                <w:sz w:val="20"/>
                <w:szCs w:val="20"/>
                <w:lang w:val="ro-RO"/>
              </w:rPr>
            </w:pPr>
          </w:p>
        </w:tc>
      </w:tr>
      <w:tr w:rsidR="00406A09" w:rsidRPr="00663F05" w14:paraId="6C3A9CA6" w14:textId="77777777" w:rsidTr="000D297A">
        <w:trPr>
          <w:gridAfter w:val="3"/>
          <w:wAfter w:w="2831" w:type="dxa"/>
          <w:trHeight w:val="264"/>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40F2D6C"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3</w:t>
            </w:r>
          </w:p>
        </w:tc>
        <w:tc>
          <w:tcPr>
            <w:tcW w:w="922" w:type="dxa"/>
            <w:tcBorders>
              <w:top w:val="single" w:sz="4" w:space="0" w:color="auto"/>
              <w:left w:val="nil"/>
              <w:bottom w:val="single" w:sz="4" w:space="0" w:color="auto"/>
              <w:right w:val="single" w:sz="4" w:space="0" w:color="auto"/>
            </w:tcBorders>
          </w:tcPr>
          <w:p w14:paraId="654E7135" w14:textId="77777777" w:rsidR="00406A09" w:rsidRPr="00663F05" w:rsidRDefault="00406A09" w:rsidP="000D297A">
            <w:pPr>
              <w:jc w:val="center"/>
              <w:rPr>
                <w:b/>
                <w:bCs/>
                <w:color w:val="000000"/>
                <w:sz w:val="20"/>
                <w:szCs w:val="20"/>
                <w:lang w:val="ro-RO"/>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D59EA74"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4D8422B5"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613446EE"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2D91F5C0"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992" w:type="dxa"/>
            <w:tcBorders>
              <w:top w:val="nil"/>
              <w:left w:val="nil"/>
              <w:bottom w:val="single" w:sz="4" w:space="0" w:color="auto"/>
              <w:right w:val="single" w:sz="4" w:space="0" w:color="auto"/>
            </w:tcBorders>
            <w:shd w:val="clear" w:color="auto" w:fill="auto"/>
            <w:vAlign w:val="center"/>
            <w:hideMark/>
          </w:tcPr>
          <w:p w14:paraId="538D7FB2"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7668AB4C"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2880886F"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65FECDAF"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275" w:type="dxa"/>
            <w:tcBorders>
              <w:top w:val="nil"/>
              <w:left w:val="nil"/>
              <w:bottom w:val="single" w:sz="4" w:space="0" w:color="auto"/>
              <w:right w:val="single" w:sz="4" w:space="0" w:color="auto"/>
            </w:tcBorders>
          </w:tcPr>
          <w:p w14:paraId="7B2597B9" w14:textId="77777777" w:rsidR="00406A09" w:rsidRPr="00663F05" w:rsidRDefault="00406A09" w:rsidP="000D297A">
            <w:pPr>
              <w:rPr>
                <w:color w:val="000000"/>
                <w:sz w:val="20"/>
                <w:szCs w:val="20"/>
                <w:lang w:val="ro-RO"/>
              </w:rPr>
            </w:pPr>
          </w:p>
        </w:tc>
      </w:tr>
      <w:tr w:rsidR="00406A09" w:rsidRPr="00663F05" w14:paraId="27CC8605" w14:textId="77777777" w:rsidTr="000D297A">
        <w:trPr>
          <w:gridAfter w:val="3"/>
          <w:wAfter w:w="2831" w:type="dxa"/>
          <w:trHeight w:val="264"/>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F9883AB"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w:t>
            </w:r>
          </w:p>
        </w:tc>
        <w:tc>
          <w:tcPr>
            <w:tcW w:w="922" w:type="dxa"/>
            <w:tcBorders>
              <w:top w:val="single" w:sz="4" w:space="0" w:color="auto"/>
              <w:left w:val="nil"/>
              <w:bottom w:val="single" w:sz="4" w:space="0" w:color="auto"/>
              <w:right w:val="single" w:sz="4" w:space="0" w:color="auto"/>
            </w:tcBorders>
          </w:tcPr>
          <w:p w14:paraId="38FFF83C" w14:textId="77777777" w:rsidR="00406A09" w:rsidRPr="00663F05" w:rsidRDefault="00406A09" w:rsidP="000D297A">
            <w:pPr>
              <w:jc w:val="center"/>
              <w:rPr>
                <w:b/>
                <w:bCs/>
                <w:color w:val="000000"/>
                <w:sz w:val="20"/>
                <w:szCs w:val="20"/>
                <w:lang w:val="ro-RO"/>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EE2E9B7"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722CFC1A"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42D05D7E"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4E9F81EA"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992" w:type="dxa"/>
            <w:tcBorders>
              <w:top w:val="nil"/>
              <w:left w:val="nil"/>
              <w:bottom w:val="single" w:sz="4" w:space="0" w:color="auto"/>
              <w:right w:val="single" w:sz="4" w:space="0" w:color="auto"/>
            </w:tcBorders>
            <w:shd w:val="clear" w:color="auto" w:fill="auto"/>
            <w:vAlign w:val="center"/>
            <w:hideMark/>
          </w:tcPr>
          <w:p w14:paraId="5847D15D"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5637B114"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3191335E"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A6C7497"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275" w:type="dxa"/>
            <w:tcBorders>
              <w:top w:val="nil"/>
              <w:left w:val="nil"/>
              <w:bottom w:val="single" w:sz="4" w:space="0" w:color="auto"/>
              <w:right w:val="single" w:sz="4" w:space="0" w:color="auto"/>
            </w:tcBorders>
          </w:tcPr>
          <w:p w14:paraId="1DC19DB9" w14:textId="77777777" w:rsidR="00406A09" w:rsidRPr="00663F05" w:rsidRDefault="00406A09" w:rsidP="000D297A">
            <w:pPr>
              <w:rPr>
                <w:color w:val="000000"/>
                <w:sz w:val="20"/>
                <w:szCs w:val="20"/>
                <w:lang w:val="ro-RO"/>
              </w:rPr>
            </w:pPr>
          </w:p>
        </w:tc>
      </w:tr>
      <w:tr w:rsidR="00406A09" w:rsidRPr="00663F05" w14:paraId="11F40ABD" w14:textId="77777777" w:rsidTr="000D297A">
        <w:trPr>
          <w:gridAfter w:val="3"/>
          <w:wAfter w:w="2831" w:type="dxa"/>
          <w:trHeight w:val="264"/>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C3E300D"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n</w:t>
            </w:r>
          </w:p>
        </w:tc>
        <w:tc>
          <w:tcPr>
            <w:tcW w:w="922" w:type="dxa"/>
            <w:tcBorders>
              <w:top w:val="single" w:sz="4" w:space="0" w:color="auto"/>
              <w:left w:val="nil"/>
              <w:bottom w:val="single" w:sz="4" w:space="0" w:color="auto"/>
              <w:right w:val="single" w:sz="4" w:space="0" w:color="auto"/>
            </w:tcBorders>
          </w:tcPr>
          <w:p w14:paraId="28C65271" w14:textId="77777777" w:rsidR="00406A09" w:rsidRPr="00663F05" w:rsidRDefault="00406A09" w:rsidP="000D297A">
            <w:pPr>
              <w:jc w:val="center"/>
              <w:rPr>
                <w:b/>
                <w:bCs/>
                <w:color w:val="000000"/>
                <w:sz w:val="20"/>
                <w:szCs w:val="20"/>
                <w:lang w:val="ro-RO"/>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B558C4B"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7BF411E1"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5D5ECF82"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p w14:paraId="194BA84A" w14:textId="77777777" w:rsidR="00406A09" w:rsidRPr="00663F05" w:rsidRDefault="00406A09" w:rsidP="000D297A">
            <w:pPr>
              <w:jc w:val="both"/>
              <w:rPr>
                <w:b/>
                <w:bCs/>
                <w:color w:val="000000"/>
                <w:sz w:val="20"/>
                <w:szCs w:val="20"/>
                <w:lang w:val="ro-RO"/>
              </w:rPr>
            </w:pPr>
          </w:p>
        </w:tc>
        <w:tc>
          <w:tcPr>
            <w:tcW w:w="1134" w:type="dxa"/>
            <w:tcBorders>
              <w:top w:val="nil"/>
              <w:left w:val="nil"/>
              <w:bottom w:val="single" w:sz="4" w:space="0" w:color="auto"/>
              <w:right w:val="single" w:sz="4" w:space="0" w:color="auto"/>
            </w:tcBorders>
            <w:shd w:val="clear" w:color="auto" w:fill="auto"/>
            <w:vAlign w:val="center"/>
            <w:hideMark/>
          </w:tcPr>
          <w:p w14:paraId="0683CE3E"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992" w:type="dxa"/>
            <w:tcBorders>
              <w:top w:val="nil"/>
              <w:left w:val="nil"/>
              <w:bottom w:val="single" w:sz="4" w:space="0" w:color="auto"/>
              <w:right w:val="single" w:sz="4" w:space="0" w:color="auto"/>
            </w:tcBorders>
            <w:shd w:val="clear" w:color="auto" w:fill="auto"/>
            <w:vAlign w:val="center"/>
            <w:hideMark/>
          </w:tcPr>
          <w:p w14:paraId="098BCC36"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5325E31F"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vAlign w:val="center"/>
            <w:hideMark/>
          </w:tcPr>
          <w:p w14:paraId="6F86FC3E"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2887CA84"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275" w:type="dxa"/>
            <w:tcBorders>
              <w:top w:val="nil"/>
              <w:left w:val="nil"/>
              <w:bottom w:val="single" w:sz="4" w:space="0" w:color="auto"/>
              <w:right w:val="single" w:sz="4" w:space="0" w:color="auto"/>
            </w:tcBorders>
          </w:tcPr>
          <w:p w14:paraId="7C70E452" w14:textId="77777777" w:rsidR="00406A09" w:rsidRPr="00663F05" w:rsidRDefault="00406A09" w:rsidP="000D297A">
            <w:pPr>
              <w:rPr>
                <w:color w:val="000000"/>
                <w:sz w:val="20"/>
                <w:szCs w:val="20"/>
                <w:lang w:val="ro-RO"/>
              </w:rPr>
            </w:pPr>
          </w:p>
        </w:tc>
      </w:tr>
    </w:tbl>
    <w:p w14:paraId="5A4CAC55" w14:textId="77777777" w:rsidR="00406A09" w:rsidRPr="00663F05" w:rsidRDefault="00406A09" w:rsidP="00406A09">
      <w:pPr>
        <w:rPr>
          <w:b/>
          <w:sz w:val="20"/>
          <w:szCs w:val="20"/>
          <w:lang w:val="ro-RO"/>
        </w:rPr>
      </w:pPr>
    </w:p>
    <w:p w14:paraId="4A7C1125" w14:textId="77777777" w:rsidR="00406A09" w:rsidRPr="00663F05" w:rsidRDefault="00406A09" w:rsidP="00406A09">
      <w:pPr>
        <w:ind w:firstLine="540"/>
        <w:rPr>
          <w:i/>
          <w:sz w:val="16"/>
          <w:szCs w:val="16"/>
          <w:lang w:val="ro-RO"/>
        </w:rPr>
      </w:pPr>
      <w:r w:rsidRPr="00663F05">
        <w:rPr>
          <w:sz w:val="22"/>
          <w:szCs w:val="22"/>
          <w:lang w:val="ro-RO"/>
        </w:rPr>
        <w:t>Administrator/persoana împuternicită a acestuia/persoană fizică _______________________________</w:t>
      </w:r>
      <w:r w:rsidRPr="00663F05">
        <w:rPr>
          <w:i/>
          <w:sz w:val="16"/>
          <w:szCs w:val="16"/>
          <w:lang w:val="ro-RO"/>
        </w:rPr>
        <w:t xml:space="preserve">    (semnătura, numele şi prenumele)</w:t>
      </w:r>
    </w:p>
    <w:p w14:paraId="14AA913C" w14:textId="06FC50EC" w:rsidR="00406A09" w:rsidRPr="00663F05" w:rsidRDefault="00406A09" w:rsidP="00406A09">
      <w:pPr>
        <w:ind w:firstLine="540"/>
        <w:rPr>
          <w:i/>
          <w:sz w:val="16"/>
          <w:szCs w:val="16"/>
          <w:lang w:val="ro-RO"/>
        </w:rPr>
      </w:pPr>
      <w:r w:rsidRPr="00663F05">
        <w:rPr>
          <w:sz w:val="22"/>
          <w:szCs w:val="22"/>
          <w:lang w:val="ro-RO"/>
        </w:rPr>
        <w:t>Date de contact  ______________________________</w:t>
      </w:r>
      <w:r w:rsidRPr="00663F05">
        <w:rPr>
          <w:i/>
          <w:sz w:val="22"/>
          <w:szCs w:val="22"/>
          <w:lang w:val="ro-RO"/>
        </w:rPr>
        <w:t xml:space="preserve">  </w:t>
      </w:r>
      <w:r w:rsidRPr="00663F05">
        <w:rPr>
          <w:i/>
          <w:sz w:val="16"/>
          <w:szCs w:val="16"/>
          <w:lang w:val="ro-RO"/>
        </w:rPr>
        <w:t xml:space="preserve">(adresa poștală, </w:t>
      </w:r>
      <w:proofErr w:type="spellStart"/>
      <w:r w:rsidR="00A9528E">
        <w:rPr>
          <w:i/>
          <w:sz w:val="16"/>
          <w:szCs w:val="16"/>
          <w:lang w:val="ro-RO"/>
        </w:rPr>
        <w:t>nr.</w:t>
      </w:r>
      <w:r w:rsidRPr="00663F05">
        <w:rPr>
          <w:i/>
          <w:sz w:val="16"/>
          <w:szCs w:val="16"/>
          <w:lang w:val="ro-RO"/>
        </w:rPr>
        <w:t>telefon</w:t>
      </w:r>
      <w:proofErr w:type="spellEnd"/>
      <w:r w:rsidRPr="00663F05">
        <w:rPr>
          <w:i/>
          <w:sz w:val="16"/>
          <w:szCs w:val="16"/>
          <w:lang w:val="ro-RO"/>
        </w:rPr>
        <w:t>, adresa electronică</w:t>
      </w:r>
      <w:r w:rsidRPr="00663F05">
        <w:rPr>
          <w:rFonts w:ascii="Calibri" w:eastAsia="Calibri" w:hAnsi="Calibri"/>
          <w:sz w:val="22"/>
          <w:szCs w:val="22"/>
          <w:lang w:val="ro-RO"/>
        </w:rPr>
        <w:t xml:space="preserve"> </w:t>
      </w:r>
      <w:r w:rsidRPr="00663F05">
        <w:rPr>
          <w:i/>
          <w:sz w:val="16"/>
          <w:szCs w:val="16"/>
          <w:lang w:val="ro-RO"/>
        </w:rPr>
        <w:t>a administratorului/persoanei împuternicite a acestuia/persoanei fizice)</w:t>
      </w:r>
    </w:p>
    <w:p w14:paraId="6E9267A3" w14:textId="77777777" w:rsidR="00406A09" w:rsidRPr="00663F05" w:rsidRDefault="00406A09" w:rsidP="00406A09">
      <w:pPr>
        <w:ind w:firstLine="540"/>
        <w:rPr>
          <w:sz w:val="22"/>
          <w:szCs w:val="22"/>
          <w:lang w:val="ro-RO"/>
        </w:rPr>
      </w:pPr>
      <w:r w:rsidRPr="00663F05">
        <w:rPr>
          <w:sz w:val="22"/>
          <w:szCs w:val="22"/>
          <w:lang w:val="ro-RO"/>
        </w:rPr>
        <w:t>Data întocmirii raportului ____________________</w:t>
      </w:r>
    </w:p>
    <w:p w14:paraId="019EC4F1" w14:textId="77777777" w:rsidR="00406A09" w:rsidRPr="00663F05" w:rsidRDefault="00406A09" w:rsidP="00406A09">
      <w:pPr>
        <w:jc w:val="center"/>
        <w:rPr>
          <w:b/>
          <w:sz w:val="20"/>
          <w:szCs w:val="20"/>
          <w:lang w:val="ro-RO"/>
        </w:rPr>
        <w:sectPr w:rsidR="00406A09" w:rsidRPr="00663F05" w:rsidSect="00406A09">
          <w:headerReference w:type="even" r:id="rId12"/>
          <w:headerReference w:type="default" r:id="rId13"/>
          <w:footerReference w:type="even" r:id="rId14"/>
          <w:footerReference w:type="default" r:id="rId15"/>
          <w:pgSz w:w="16839" w:h="11907" w:orient="landscape"/>
          <w:pgMar w:top="851" w:right="675" w:bottom="561" w:left="1140" w:header="289" w:footer="289" w:gutter="0"/>
          <w:cols w:space="708"/>
          <w:docGrid w:linePitch="326"/>
        </w:sectPr>
      </w:pPr>
    </w:p>
    <w:p w14:paraId="42F5F43E" w14:textId="77777777" w:rsidR="00406A09" w:rsidRPr="00663F05" w:rsidRDefault="00406A09" w:rsidP="00406A09">
      <w:pPr>
        <w:jc w:val="center"/>
        <w:rPr>
          <w:rFonts w:eastAsia="Calibri"/>
          <w:b/>
          <w:bCs/>
          <w:iCs/>
          <w:lang w:val="ro-RO"/>
        </w:rPr>
      </w:pPr>
      <w:r w:rsidRPr="00663F05">
        <w:rPr>
          <w:rFonts w:ascii="Calibri" w:eastAsia="Calibri" w:hAnsi="Calibri"/>
          <w:b/>
          <w:bCs/>
          <w:iCs/>
          <w:sz w:val="22"/>
          <w:szCs w:val="22"/>
          <w:lang w:val="ro-RO"/>
        </w:rPr>
        <w:lastRenderedPageBreak/>
        <w:tab/>
      </w:r>
      <w:r w:rsidRPr="00663F05">
        <w:rPr>
          <w:rFonts w:eastAsia="Calibri"/>
          <w:b/>
          <w:bCs/>
          <w:iCs/>
          <w:lang w:val="ro-RO"/>
        </w:rPr>
        <w:t>Modul de completare</w:t>
      </w:r>
    </w:p>
    <w:p w14:paraId="70A7CC2F" w14:textId="77777777" w:rsidR="00406A09" w:rsidRPr="00663F05" w:rsidRDefault="00406A09" w:rsidP="00406A09">
      <w:pPr>
        <w:keepNext/>
        <w:keepLines/>
        <w:spacing w:after="160" w:line="259" w:lineRule="auto"/>
        <w:ind w:firstLine="600"/>
        <w:jc w:val="center"/>
        <w:outlineLvl w:val="3"/>
        <w:rPr>
          <w:rFonts w:eastAsia="Calibri"/>
          <w:bCs/>
          <w:iCs/>
          <w:lang w:val="ro-RO"/>
        </w:rPr>
      </w:pPr>
      <w:r w:rsidRPr="00663F05">
        <w:rPr>
          <w:rFonts w:eastAsia="Calibri"/>
          <w:b/>
          <w:bCs/>
          <w:iCs/>
          <w:lang w:val="ro-RO"/>
        </w:rPr>
        <w:t>a Raportului privind operațiunile efectuate conform împrumutului /creditului autorizat</w:t>
      </w:r>
    </w:p>
    <w:p w14:paraId="70510E53" w14:textId="77777777" w:rsidR="00406A09" w:rsidRPr="00663F05" w:rsidRDefault="00406A09" w:rsidP="00406A09">
      <w:pPr>
        <w:spacing w:after="160" w:line="259" w:lineRule="auto"/>
        <w:ind w:firstLine="540"/>
        <w:jc w:val="both"/>
        <w:rPr>
          <w:rFonts w:eastAsia="Calibri"/>
          <w:lang w:val="ro-RO" w:eastAsia="ro-MD"/>
        </w:rPr>
      </w:pPr>
      <w:r w:rsidRPr="00663F05">
        <w:rPr>
          <w:rFonts w:eastAsia="Calibri"/>
          <w:bCs/>
          <w:iCs/>
          <w:lang w:val="ro-RO"/>
        </w:rPr>
        <w:t>1.Raportul privind operațiunile efectuate conform împrumutului /creditului extern autorizat</w:t>
      </w:r>
      <w:r w:rsidRPr="00663F05">
        <w:rPr>
          <w:rFonts w:eastAsia="Calibri"/>
          <w:iCs/>
          <w:lang w:val="ro-RO"/>
        </w:rPr>
        <w:t xml:space="preserve"> </w:t>
      </w:r>
      <w:r w:rsidRPr="00663F05">
        <w:rPr>
          <w:rFonts w:eastAsia="Calibri"/>
          <w:bCs/>
          <w:iCs/>
          <w:lang w:val="ro-RO"/>
        </w:rPr>
        <w:t>se completează de către</w:t>
      </w:r>
      <w:r w:rsidRPr="00663F05">
        <w:rPr>
          <w:rFonts w:eastAsia="Calibri"/>
          <w:lang w:val="ro-RO"/>
        </w:rPr>
        <w:t xml:space="preserve"> creditorul rezident și se prezintă </w:t>
      </w:r>
      <w:r w:rsidRPr="00663F05">
        <w:rPr>
          <w:rFonts w:eastAsia="Calibri"/>
          <w:lang w:val="ro-RO" w:eastAsia="ro-MD"/>
        </w:rPr>
        <w:t>la Banca Națională a Moldovei de către persoana fizică pe suport hârtie sau în formă electronică, iar de către persoana juridică rezidentă</w:t>
      </w:r>
      <w:r w:rsidRPr="00663F05">
        <w:rPr>
          <w:lang w:val="ro-RO" w:eastAsia="ro-MD"/>
        </w:rPr>
        <w:t xml:space="preserve"> și persoana fizică rezidentă care practică o anumită activitate</w:t>
      </w:r>
      <w:r w:rsidRPr="00663F05">
        <w:rPr>
          <w:rFonts w:eastAsia="Calibri"/>
          <w:lang w:val="ro-RO" w:eastAsia="ro-MD"/>
        </w:rPr>
        <w:t xml:space="preserve"> în formă electronică,</w:t>
      </w:r>
      <w:r w:rsidRPr="00663F05">
        <w:rPr>
          <w:rFonts w:ascii="Calibri" w:eastAsia="Calibri" w:hAnsi="Calibri"/>
          <w:lang w:val="ro-RO"/>
        </w:rPr>
        <w:t xml:space="preserve"> </w:t>
      </w:r>
      <w:r w:rsidRPr="00663F05">
        <w:rPr>
          <w:rFonts w:eastAsia="Calibri"/>
          <w:lang w:val="ro-RO" w:eastAsia="ro-MD"/>
        </w:rPr>
        <w:t xml:space="preserve">după cum urmează: </w:t>
      </w:r>
    </w:p>
    <w:p w14:paraId="709F6BAD" w14:textId="77777777" w:rsidR="00406A09" w:rsidRPr="00663F05" w:rsidRDefault="00406A09" w:rsidP="00406A09">
      <w:pPr>
        <w:spacing w:after="160" w:line="259" w:lineRule="auto"/>
        <w:ind w:firstLine="540"/>
        <w:jc w:val="both"/>
        <w:rPr>
          <w:rFonts w:eastAsia="Calibri"/>
          <w:lang w:val="ro-RO" w:eastAsia="ro-MD"/>
        </w:rPr>
      </w:pPr>
      <w:r w:rsidRPr="00663F05">
        <w:rPr>
          <w:rFonts w:eastAsia="Calibri"/>
          <w:lang w:val="ro-RO" w:eastAsia="ro-MD"/>
        </w:rPr>
        <w:t xml:space="preserve">a) dacă </w:t>
      </w:r>
      <w:proofErr w:type="spellStart"/>
      <w:r w:rsidRPr="00663F05">
        <w:rPr>
          <w:rFonts w:eastAsia="Calibri"/>
          <w:lang w:val="ro-RO" w:eastAsia="ro-MD"/>
        </w:rPr>
        <w:t>operaţiunile</w:t>
      </w:r>
      <w:proofErr w:type="spellEnd"/>
      <w:r w:rsidRPr="00663F05">
        <w:rPr>
          <w:rFonts w:eastAsia="Calibri"/>
          <w:lang w:val="ro-RO" w:eastAsia="ro-MD"/>
        </w:rPr>
        <w:t xml:space="preserve"> se efectuează lunar, raportul se prezintă lunar, cel târziu la data de 15 a lunii ce urmează după luna gestionară;</w:t>
      </w:r>
    </w:p>
    <w:p w14:paraId="2EF2D0D9" w14:textId="77777777" w:rsidR="00406A09" w:rsidRPr="00663F05" w:rsidRDefault="00406A09" w:rsidP="00406A09">
      <w:pPr>
        <w:spacing w:after="160" w:line="259" w:lineRule="auto"/>
        <w:ind w:firstLine="540"/>
        <w:jc w:val="both"/>
        <w:rPr>
          <w:rFonts w:eastAsia="Calibri"/>
          <w:lang w:val="ro-RO" w:eastAsia="ro-MD"/>
        </w:rPr>
      </w:pPr>
      <w:r w:rsidRPr="00663F05">
        <w:rPr>
          <w:rFonts w:eastAsia="Calibri"/>
          <w:lang w:val="ro-RO" w:eastAsia="ro-MD"/>
        </w:rPr>
        <w:t xml:space="preserve">b) dacă </w:t>
      </w:r>
      <w:proofErr w:type="spellStart"/>
      <w:r w:rsidRPr="00663F05">
        <w:rPr>
          <w:rFonts w:eastAsia="Calibri"/>
          <w:lang w:val="ro-RO" w:eastAsia="ro-MD"/>
        </w:rPr>
        <w:t>operaţiunile</w:t>
      </w:r>
      <w:proofErr w:type="spellEnd"/>
      <w:r w:rsidRPr="00663F05">
        <w:rPr>
          <w:rFonts w:eastAsia="Calibri"/>
          <w:lang w:val="ro-RO" w:eastAsia="ro-MD"/>
        </w:rPr>
        <w:t xml:space="preserve"> se efectuează cu o periodicitate mai mare de o lună sau cu o periodicitate neregulată, raportul se prezintă cel târziu la data de 15 a lunii ce urmează după luna în care au fost efectuate </w:t>
      </w:r>
      <w:proofErr w:type="spellStart"/>
      <w:r w:rsidRPr="00663F05">
        <w:rPr>
          <w:rFonts w:eastAsia="Calibri"/>
          <w:lang w:val="ro-RO" w:eastAsia="ro-MD"/>
        </w:rPr>
        <w:t>operaţiunile</w:t>
      </w:r>
      <w:proofErr w:type="spellEnd"/>
      <w:r w:rsidRPr="00663F05">
        <w:rPr>
          <w:rFonts w:eastAsia="Calibri"/>
          <w:lang w:val="ro-RO" w:eastAsia="ro-MD"/>
        </w:rPr>
        <w:t xml:space="preserve"> respective.</w:t>
      </w:r>
    </w:p>
    <w:p w14:paraId="3442D832" w14:textId="60B41BE6" w:rsidR="00406A09" w:rsidRPr="00663F05" w:rsidRDefault="00406A09" w:rsidP="00406A09">
      <w:pPr>
        <w:spacing w:after="160" w:line="259" w:lineRule="auto"/>
        <w:ind w:firstLine="567"/>
        <w:jc w:val="both"/>
        <w:rPr>
          <w:rFonts w:eastAsia="Calibri"/>
          <w:lang w:val="ro-RO" w:eastAsia="ro-MD"/>
        </w:rPr>
      </w:pPr>
      <w:r w:rsidRPr="00663F05">
        <w:rPr>
          <w:lang w:val="ro-RO"/>
        </w:rPr>
        <w:t xml:space="preserve">2. Sumele se indică în raport </w:t>
      </w:r>
      <w:r w:rsidRPr="00663F05">
        <w:rPr>
          <w:snapToGrid w:val="0"/>
          <w:lang w:val="ro-RO"/>
        </w:rPr>
        <w:t>cu două semne zecimale</w:t>
      </w:r>
      <w:r w:rsidR="00C152ED" w:rsidRPr="00663F05">
        <w:rPr>
          <w:snapToGrid w:val="0"/>
          <w:lang w:val="ro-RO"/>
        </w:rPr>
        <w:t>.</w:t>
      </w:r>
    </w:p>
    <w:p w14:paraId="036CB4F5"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lang w:val="ro-RO"/>
        </w:rPr>
        <w:t>3. „(IDNO/IDNP/codul fiscal al rezidentului)”: se indică numărul de identificare de stat IDNO /IDNP /codul fiscal al rezidentului creditor.</w:t>
      </w:r>
    </w:p>
    <w:p w14:paraId="7C66D6B8"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lang w:val="ro-RO"/>
        </w:rPr>
        <w:t>4. „(denumirea /numele şi prenumele rezidentului)”: se indică denumirea completă /numele şi prenumele rezidentului creditor care a obţinut autorizaţia pentru acordarea împrumutului/creditului.</w:t>
      </w:r>
    </w:p>
    <w:p w14:paraId="10484822"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lang w:val="ro-RO"/>
        </w:rPr>
        <w:t xml:space="preserve">5. La rubrica „Autorizaţia pentru acordarea împrumutului /creditului” </w:t>
      </w:r>
      <w:r w:rsidRPr="00663F05">
        <w:rPr>
          <w:lang w:val="ro-RO"/>
        </w:rPr>
        <w:t>se indică numărul (codul în litere şi în cifre) şi data eliberării autorizaţiei BNM.</w:t>
      </w:r>
    </w:p>
    <w:p w14:paraId="4003FA6C"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lang w:val="ro-RO"/>
        </w:rPr>
        <w:t>6. În coloana A „Nr. d/o” se indică numărul de ordine al fiecărui rând din raport.</w:t>
      </w:r>
    </w:p>
    <w:p w14:paraId="73AAD24E" w14:textId="24BF2EF2" w:rsidR="00406A09" w:rsidRPr="00663F05" w:rsidRDefault="00406A09" w:rsidP="00406A09">
      <w:pPr>
        <w:keepNext/>
        <w:spacing w:after="160" w:line="259" w:lineRule="auto"/>
        <w:ind w:firstLine="600"/>
        <w:jc w:val="both"/>
        <w:outlineLvl w:val="3"/>
        <w:rPr>
          <w:rFonts w:eastAsia="Calibri"/>
          <w:bCs/>
          <w:iCs/>
          <w:lang w:val="ro-RO"/>
        </w:rPr>
      </w:pPr>
      <w:r w:rsidRPr="00663F05">
        <w:rPr>
          <w:rFonts w:eastAsia="Calibri"/>
          <w:lang w:val="ro-RO"/>
        </w:rPr>
        <w:t xml:space="preserve">7. În coloana B „Nr. d/o al </w:t>
      </w:r>
      <w:proofErr w:type="spellStart"/>
      <w:r w:rsidRPr="00663F05">
        <w:rPr>
          <w:rFonts w:eastAsia="Calibri"/>
          <w:lang w:val="ro-RO"/>
        </w:rPr>
        <w:t>tranşei</w:t>
      </w:r>
      <w:proofErr w:type="spellEnd"/>
      <w:r w:rsidRPr="00663F05">
        <w:rPr>
          <w:rFonts w:eastAsia="Calibri"/>
          <w:lang w:val="ro-RO"/>
        </w:rPr>
        <w:t xml:space="preserve">” se indică  numărul de ordine al </w:t>
      </w:r>
      <w:proofErr w:type="spellStart"/>
      <w:r w:rsidRPr="00663F05">
        <w:rPr>
          <w:rFonts w:eastAsia="Calibri"/>
          <w:lang w:val="ro-RO"/>
        </w:rPr>
        <w:t>tranşei</w:t>
      </w:r>
      <w:proofErr w:type="spellEnd"/>
      <w:r w:rsidRPr="00663F05">
        <w:rPr>
          <w:rFonts w:eastAsia="Calibri"/>
          <w:lang w:val="ro-RO"/>
        </w:rPr>
        <w:t xml:space="preserve"> despre care se reflectă  în raport. Coloana B nu se completează în cazul în care împrumutul/creditul conform contractului respectiv a fost acordat nerezidentului printr-o singură </w:t>
      </w:r>
      <w:proofErr w:type="spellStart"/>
      <w:r w:rsidRPr="00663F05">
        <w:rPr>
          <w:rFonts w:eastAsia="Calibri"/>
          <w:lang w:val="ro-RO"/>
        </w:rPr>
        <w:t>tranşă</w:t>
      </w:r>
      <w:proofErr w:type="spellEnd"/>
      <w:r w:rsidRPr="00663F05">
        <w:rPr>
          <w:rFonts w:eastAsia="Calibri"/>
          <w:lang w:val="ro-RO"/>
        </w:rPr>
        <w:t>.</w:t>
      </w:r>
    </w:p>
    <w:p w14:paraId="7B52E8B4"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bCs/>
          <w:iCs/>
          <w:lang w:val="ro-RO"/>
        </w:rPr>
        <w:t>8. În coloana 1</w:t>
      </w:r>
      <w:r w:rsidRPr="00663F05">
        <w:rPr>
          <w:rFonts w:eastAsia="Calibri"/>
          <w:lang w:val="ro-RO"/>
        </w:rPr>
        <w:t xml:space="preserve"> „Data efectuării operaţiunii” se indică data fiecărei operaţiuni efectuate conform împrumutului /creditului (de exemplu: data decontării mijloacelor băneşti din cont).</w:t>
      </w:r>
    </w:p>
    <w:p w14:paraId="36B630A9" w14:textId="77777777" w:rsidR="00406A09" w:rsidRPr="00663F05" w:rsidRDefault="00406A09" w:rsidP="00406A09">
      <w:pPr>
        <w:spacing w:after="160" w:line="259" w:lineRule="auto"/>
        <w:ind w:firstLine="600"/>
        <w:jc w:val="both"/>
        <w:rPr>
          <w:rFonts w:eastAsia="Calibri"/>
          <w:i/>
          <w:lang w:val="ro-RO"/>
        </w:rPr>
      </w:pPr>
      <w:r w:rsidRPr="00663F05">
        <w:rPr>
          <w:rFonts w:eastAsia="Calibri"/>
          <w:bCs/>
          <w:iCs/>
          <w:lang w:val="ro-RO"/>
        </w:rPr>
        <w:t>9. În coloana</w:t>
      </w:r>
      <w:r w:rsidRPr="00663F05">
        <w:rPr>
          <w:rFonts w:eastAsia="Calibri"/>
          <w:b/>
          <w:lang w:val="ro-RO"/>
        </w:rPr>
        <w:t xml:space="preserve"> </w:t>
      </w:r>
      <w:r w:rsidRPr="00663F05">
        <w:rPr>
          <w:rFonts w:eastAsia="Calibri"/>
          <w:lang w:val="ro-RO"/>
        </w:rPr>
        <w:t>2 „Tipul operațiunii”</w:t>
      </w:r>
      <w:r w:rsidRPr="00663F05">
        <w:rPr>
          <w:rFonts w:eastAsia="Calibri"/>
          <w:b/>
          <w:lang w:val="ro-RO"/>
        </w:rPr>
        <w:t xml:space="preserve"> </w:t>
      </w:r>
      <w:r w:rsidRPr="00663F05">
        <w:rPr>
          <w:rFonts w:eastAsia="Calibri"/>
          <w:lang w:val="ro-RO"/>
        </w:rPr>
        <w:t xml:space="preserve">se indică codul corespunzător al operațiunii efectuate conform împrumutului /creditului. În cazul acordării împrumutului/creditului (tragerilor) se indică codul 01. În cazul operațiunilor ce țin de achitarea datoriilor debitorului nerezident, se indică: codul 21 – primirea  sumei de bază a împrumutului /creditului, codul 22 - primirea dobânzii, codul 23 - primirea </w:t>
      </w:r>
      <w:proofErr w:type="spellStart"/>
      <w:r w:rsidRPr="00663F05">
        <w:rPr>
          <w:rFonts w:eastAsia="Calibri"/>
          <w:lang w:val="ro-RO"/>
        </w:rPr>
        <w:t>penalităţii</w:t>
      </w:r>
      <w:proofErr w:type="spellEnd"/>
      <w:r w:rsidRPr="00663F05">
        <w:rPr>
          <w:rFonts w:eastAsia="Calibri"/>
          <w:lang w:val="ro-RO"/>
        </w:rPr>
        <w:t xml:space="preserve">, codul 24 - primirea comisionului. </w:t>
      </w:r>
    </w:p>
    <w:p w14:paraId="06759332" w14:textId="77777777" w:rsidR="00406A09" w:rsidRPr="00663F05" w:rsidRDefault="00406A09" w:rsidP="00406A09">
      <w:pPr>
        <w:tabs>
          <w:tab w:val="left" w:pos="426"/>
          <w:tab w:val="center" w:pos="7512"/>
        </w:tabs>
        <w:rPr>
          <w:rFonts w:eastAsia="Calibri"/>
          <w:b/>
          <w:lang w:val="ro-RO"/>
        </w:rPr>
      </w:pPr>
      <w:r w:rsidRPr="00663F05">
        <w:rPr>
          <w:rFonts w:eastAsia="Calibri"/>
          <w:lang w:val="ro-RO"/>
        </w:rPr>
        <w:tab/>
        <w:t xml:space="preserve">   10. În coloana 3 „Modul de efectuare a operațiunii” se indică codul corespunzător al modului în care a fost acordat de către rezident împrumutul/creditul sau codul corespunzător al modului prin care au fost achitate datoriile debitorului nerezident (suma de bază a împrumutului /creditului şi alte plăţi /transferuri) conform împrumutului /creditului: codul 11 - prin mijloace băneşti, codul 12 - prin livrări de mărfuri, codul 13 - prin prestări de servicii, codul 14 - în alte forme.</w:t>
      </w:r>
    </w:p>
    <w:p w14:paraId="08D78036" w14:textId="77777777" w:rsidR="005B4458" w:rsidRDefault="005B4458" w:rsidP="00406A09">
      <w:pPr>
        <w:keepNext/>
        <w:spacing w:after="160" w:line="259" w:lineRule="auto"/>
        <w:ind w:firstLine="600"/>
        <w:jc w:val="both"/>
        <w:outlineLvl w:val="3"/>
        <w:rPr>
          <w:rFonts w:eastAsia="Calibri"/>
          <w:bCs/>
          <w:iCs/>
          <w:lang w:val="ro-RO"/>
        </w:rPr>
      </w:pPr>
    </w:p>
    <w:p w14:paraId="07D2329B" w14:textId="1F227B0E" w:rsidR="00406A09" w:rsidRPr="00663F05" w:rsidRDefault="00962C26" w:rsidP="00406A09">
      <w:pPr>
        <w:keepNext/>
        <w:spacing w:after="160" w:line="259" w:lineRule="auto"/>
        <w:ind w:firstLine="600"/>
        <w:jc w:val="both"/>
        <w:outlineLvl w:val="3"/>
        <w:rPr>
          <w:rFonts w:eastAsia="Calibri"/>
          <w:lang w:val="ro-RO"/>
        </w:rPr>
      </w:pPr>
      <w:r w:rsidRPr="00663F05">
        <w:rPr>
          <w:rFonts w:eastAsia="Calibri"/>
          <w:bCs/>
          <w:iCs/>
          <w:lang w:val="ro-RO"/>
        </w:rPr>
        <w:t xml:space="preserve">11. </w:t>
      </w:r>
      <w:r w:rsidR="00406A09" w:rsidRPr="00663F05">
        <w:rPr>
          <w:rFonts w:eastAsia="Calibri"/>
          <w:bCs/>
          <w:iCs/>
          <w:lang w:val="ro-RO"/>
        </w:rPr>
        <w:t>În coloana 4</w:t>
      </w:r>
      <w:r w:rsidR="00406A09" w:rsidRPr="00663F05">
        <w:rPr>
          <w:rFonts w:eastAsia="Calibri"/>
          <w:lang w:val="ro-RO"/>
        </w:rPr>
        <w:t xml:space="preserve"> „suma” se indică suma  operaţiunii efectuate;</w:t>
      </w:r>
    </w:p>
    <w:p w14:paraId="25EC153D" w14:textId="1D64EC1E" w:rsidR="00406A09" w:rsidRPr="00663F05" w:rsidRDefault="00962C26" w:rsidP="00406A09">
      <w:pPr>
        <w:keepNext/>
        <w:spacing w:after="160" w:line="259" w:lineRule="auto"/>
        <w:ind w:firstLine="600"/>
        <w:jc w:val="both"/>
        <w:outlineLvl w:val="3"/>
        <w:rPr>
          <w:rFonts w:eastAsia="Calibri"/>
          <w:b/>
          <w:lang w:val="ro-RO"/>
        </w:rPr>
      </w:pPr>
      <w:r w:rsidRPr="00663F05">
        <w:rPr>
          <w:rFonts w:eastAsia="Calibri"/>
          <w:lang w:val="ro-RO"/>
        </w:rPr>
        <w:t xml:space="preserve">12. </w:t>
      </w:r>
      <w:r w:rsidR="00406A09" w:rsidRPr="00663F05">
        <w:rPr>
          <w:rFonts w:eastAsia="Calibri"/>
          <w:lang w:val="ro-RO"/>
        </w:rPr>
        <w:t>În coloana 5 „codul monedei”</w:t>
      </w:r>
      <w:r w:rsidR="00406A09" w:rsidRPr="00663F05">
        <w:rPr>
          <w:rFonts w:eastAsia="Calibri"/>
          <w:b/>
          <w:lang w:val="ro-RO"/>
        </w:rPr>
        <w:t xml:space="preserve"> </w:t>
      </w:r>
      <w:r w:rsidR="00406A09" w:rsidRPr="00663F05">
        <w:rPr>
          <w:rFonts w:eastAsia="Calibri"/>
          <w:lang w:val="ro-RO"/>
        </w:rPr>
        <w:t xml:space="preserve">se indică codul alfabetic (conform ISO 4217) al monedei în care s-a efectuat </w:t>
      </w:r>
      <w:proofErr w:type="spellStart"/>
      <w:r w:rsidR="00406A09" w:rsidRPr="00663F05">
        <w:rPr>
          <w:rFonts w:eastAsia="Calibri"/>
          <w:lang w:val="ro-RO"/>
        </w:rPr>
        <w:t>operaţiunea</w:t>
      </w:r>
      <w:proofErr w:type="spellEnd"/>
      <w:r w:rsidR="00406A09" w:rsidRPr="00663F05">
        <w:rPr>
          <w:rFonts w:eastAsia="Calibri"/>
          <w:lang w:val="ro-RO"/>
        </w:rPr>
        <w:t xml:space="preserve"> (de exemplu: USD, EUR etc.).</w:t>
      </w:r>
      <w:r w:rsidR="00406A09" w:rsidRPr="00663F05">
        <w:rPr>
          <w:rFonts w:eastAsia="Calibri"/>
          <w:b/>
          <w:lang w:val="ro-RO"/>
        </w:rPr>
        <w:t xml:space="preserve"> </w:t>
      </w:r>
    </w:p>
    <w:p w14:paraId="657FD688" w14:textId="46A5F416" w:rsidR="00DF04AD" w:rsidRPr="00663F05" w:rsidRDefault="00DF04AD" w:rsidP="00DF04AD">
      <w:pPr>
        <w:keepNext/>
        <w:spacing w:after="160" w:line="259" w:lineRule="auto"/>
        <w:ind w:firstLine="600"/>
        <w:jc w:val="both"/>
        <w:outlineLvl w:val="3"/>
        <w:rPr>
          <w:rFonts w:eastAsia="Calibri"/>
          <w:lang w:val="ro-MD"/>
        </w:rPr>
      </w:pPr>
      <w:r w:rsidRPr="00663F05">
        <w:rPr>
          <w:rFonts w:eastAsia="Calibri"/>
          <w:bCs/>
          <w:iCs/>
          <w:lang w:val="ro-RO"/>
        </w:rPr>
        <w:t xml:space="preserve">13. </w:t>
      </w:r>
      <w:r w:rsidR="00406A09" w:rsidRPr="00663F05">
        <w:rPr>
          <w:rFonts w:eastAsia="Calibri"/>
          <w:bCs/>
          <w:iCs/>
          <w:lang w:val="ro-RO"/>
        </w:rPr>
        <w:t xml:space="preserve">În coloana 6 </w:t>
      </w:r>
      <w:r w:rsidR="00406A09" w:rsidRPr="00663F05">
        <w:rPr>
          <w:rFonts w:eastAsia="Calibri"/>
          <w:lang w:val="ro-RO"/>
        </w:rPr>
        <w:t xml:space="preserve">„suma” se indică suma </w:t>
      </w:r>
      <w:proofErr w:type="spellStart"/>
      <w:r w:rsidR="00406A09" w:rsidRPr="00663F05">
        <w:rPr>
          <w:rFonts w:eastAsia="Calibri"/>
          <w:lang w:val="ro-RO"/>
        </w:rPr>
        <w:t>operaţiunii</w:t>
      </w:r>
      <w:proofErr w:type="spellEnd"/>
      <w:r w:rsidR="00406A09" w:rsidRPr="00663F05">
        <w:rPr>
          <w:rFonts w:eastAsia="Calibri"/>
          <w:lang w:val="ro-RO"/>
        </w:rPr>
        <w:t xml:space="preserve"> recalculată în moneda</w:t>
      </w:r>
      <w:r w:rsidRPr="00663F05">
        <w:rPr>
          <w:lang w:val="en-US" w:eastAsia="ro-RO"/>
        </w:rPr>
        <w:t xml:space="preserve"> </w:t>
      </w:r>
      <w:proofErr w:type="spellStart"/>
      <w:r w:rsidRPr="00663F05">
        <w:rPr>
          <w:lang w:val="en-US" w:eastAsia="ro-RO"/>
        </w:rPr>
        <w:t>împrumutului</w:t>
      </w:r>
      <w:proofErr w:type="spellEnd"/>
      <w:r w:rsidRPr="00663F05">
        <w:rPr>
          <w:lang w:val="en-US" w:eastAsia="ro-RO"/>
        </w:rPr>
        <w:t xml:space="preserve"> /</w:t>
      </w:r>
      <w:proofErr w:type="spellStart"/>
      <w:r w:rsidRPr="00663F05">
        <w:rPr>
          <w:lang w:val="en-US" w:eastAsia="ro-RO"/>
        </w:rPr>
        <w:t>creditului</w:t>
      </w:r>
      <w:proofErr w:type="spellEnd"/>
      <w:r w:rsidRPr="00663F05">
        <w:rPr>
          <w:lang w:val="en-US" w:eastAsia="ro-RO"/>
        </w:rPr>
        <w:t xml:space="preserve"> conform </w:t>
      </w:r>
      <w:proofErr w:type="spellStart"/>
      <w:r w:rsidRPr="00663F05">
        <w:rPr>
          <w:lang w:val="en-US" w:eastAsia="ro-RO"/>
        </w:rPr>
        <w:t>contractului</w:t>
      </w:r>
      <w:proofErr w:type="spellEnd"/>
      <w:r w:rsidRPr="00663F05">
        <w:rPr>
          <w:lang w:val="en-US" w:eastAsia="ro-RO"/>
        </w:rPr>
        <w:t xml:space="preserve"> de </w:t>
      </w:r>
      <w:proofErr w:type="spellStart"/>
      <w:r w:rsidRPr="00663F05">
        <w:rPr>
          <w:lang w:val="en-US" w:eastAsia="ro-RO"/>
        </w:rPr>
        <w:t>împrumut</w:t>
      </w:r>
      <w:proofErr w:type="spellEnd"/>
      <w:r w:rsidRPr="00663F05">
        <w:rPr>
          <w:lang w:val="en-US" w:eastAsia="ro-RO"/>
        </w:rPr>
        <w:t xml:space="preserve"> /credit (</w:t>
      </w:r>
      <w:proofErr w:type="spellStart"/>
      <w:r w:rsidRPr="00663F05">
        <w:rPr>
          <w:lang w:val="en-US" w:eastAsia="ro-RO"/>
        </w:rPr>
        <w:t>moneda</w:t>
      </w:r>
      <w:proofErr w:type="spellEnd"/>
      <w:r w:rsidRPr="00663F05">
        <w:rPr>
          <w:lang w:val="en-US" w:eastAsia="ro-RO"/>
        </w:rPr>
        <w:t xml:space="preserve"> de contract)</w:t>
      </w:r>
      <w:r w:rsidR="00406A09" w:rsidRPr="00663F05">
        <w:rPr>
          <w:rFonts w:eastAsia="Calibri"/>
          <w:lang w:val="ro-RO"/>
        </w:rPr>
        <w:t xml:space="preserve"> </w:t>
      </w:r>
      <w:r w:rsidRPr="00663F05">
        <w:rPr>
          <w:rFonts w:eastAsia="Calibri"/>
          <w:lang w:val="ro-MD"/>
        </w:rPr>
        <w:t xml:space="preserve">cu utilizarea </w:t>
      </w:r>
      <w:r w:rsidR="00406A09" w:rsidRPr="00663F05">
        <w:rPr>
          <w:rFonts w:eastAsia="Calibri"/>
          <w:lang w:val="ro-RO"/>
        </w:rPr>
        <w:t xml:space="preserve">cursului </w:t>
      </w:r>
      <w:r w:rsidRPr="00663F05">
        <w:rPr>
          <w:rFonts w:eastAsia="Calibri"/>
          <w:lang w:val="ro-MD"/>
        </w:rPr>
        <w:t xml:space="preserve">valutar </w:t>
      </w:r>
      <w:r w:rsidR="00406A09" w:rsidRPr="00663F05">
        <w:rPr>
          <w:rFonts w:eastAsia="Calibri"/>
          <w:lang w:val="ro-RO"/>
        </w:rPr>
        <w:t xml:space="preserve">stabilit de către </w:t>
      </w:r>
      <w:proofErr w:type="spellStart"/>
      <w:r w:rsidR="00406A09" w:rsidRPr="00663F05">
        <w:rPr>
          <w:rFonts w:eastAsia="Calibri"/>
          <w:lang w:val="ro-RO"/>
        </w:rPr>
        <w:t>părţi</w:t>
      </w:r>
      <w:proofErr w:type="spellEnd"/>
      <w:r w:rsidR="00406A09" w:rsidRPr="00663F05">
        <w:rPr>
          <w:rFonts w:eastAsia="Calibri"/>
          <w:lang w:val="ro-RO"/>
        </w:rPr>
        <w:t xml:space="preserve"> în contract sau, dacă cursul nu este prevăzut, conform cursului oficial al leului moldovenesc valabil la data efectuării operaţiunii. </w:t>
      </w:r>
      <w:proofErr w:type="spellStart"/>
      <w:r w:rsidRPr="00663F05">
        <w:rPr>
          <w:lang w:val="en-US" w:eastAsia="ro-RO"/>
        </w:rPr>
        <w:t>În</w:t>
      </w:r>
      <w:proofErr w:type="spellEnd"/>
      <w:r w:rsidRPr="00663F05">
        <w:rPr>
          <w:lang w:val="en-US" w:eastAsia="ro-RO"/>
        </w:rPr>
        <w:t xml:space="preserve"> </w:t>
      </w:r>
      <w:proofErr w:type="spellStart"/>
      <w:r w:rsidRPr="00663F05">
        <w:rPr>
          <w:lang w:val="en-US" w:eastAsia="ro-RO"/>
        </w:rPr>
        <w:t>cazul</w:t>
      </w:r>
      <w:proofErr w:type="spellEnd"/>
      <w:r w:rsidRPr="00663F05">
        <w:rPr>
          <w:lang w:val="en-US" w:eastAsia="ro-RO"/>
        </w:rPr>
        <w:t xml:space="preserve"> </w:t>
      </w:r>
      <w:proofErr w:type="spellStart"/>
      <w:r w:rsidRPr="00663F05">
        <w:rPr>
          <w:lang w:val="en-US" w:eastAsia="ro-RO"/>
        </w:rPr>
        <w:t>în</w:t>
      </w:r>
      <w:proofErr w:type="spellEnd"/>
      <w:r w:rsidRPr="00663F05">
        <w:rPr>
          <w:lang w:val="en-US" w:eastAsia="ro-RO"/>
        </w:rPr>
        <w:t xml:space="preserve"> care </w:t>
      </w:r>
      <w:proofErr w:type="spellStart"/>
      <w:r w:rsidRPr="00663F05">
        <w:rPr>
          <w:lang w:val="en-US" w:eastAsia="ro-RO"/>
        </w:rPr>
        <w:t>împrumutul</w:t>
      </w:r>
      <w:proofErr w:type="spellEnd"/>
      <w:r w:rsidRPr="00663F05">
        <w:rPr>
          <w:lang w:val="en-US" w:eastAsia="ro-RO"/>
        </w:rPr>
        <w:t xml:space="preserve"> /</w:t>
      </w:r>
      <w:proofErr w:type="spellStart"/>
      <w:r w:rsidRPr="00663F05">
        <w:rPr>
          <w:lang w:val="en-US" w:eastAsia="ro-RO"/>
        </w:rPr>
        <w:t>creditul</w:t>
      </w:r>
      <w:proofErr w:type="spellEnd"/>
      <w:r w:rsidRPr="00663F05">
        <w:rPr>
          <w:lang w:val="en-US" w:eastAsia="ro-RO"/>
        </w:rPr>
        <w:t xml:space="preserve"> a </w:t>
      </w:r>
      <w:proofErr w:type="spellStart"/>
      <w:r w:rsidRPr="00663F05">
        <w:rPr>
          <w:lang w:val="en-US" w:eastAsia="ro-RO"/>
        </w:rPr>
        <w:t>fost</w:t>
      </w:r>
      <w:proofErr w:type="spellEnd"/>
      <w:r w:rsidRPr="00663F05">
        <w:rPr>
          <w:lang w:val="en-US" w:eastAsia="ro-RO"/>
        </w:rPr>
        <w:t xml:space="preserve"> </w:t>
      </w:r>
      <w:proofErr w:type="spellStart"/>
      <w:r w:rsidRPr="00663F05">
        <w:rPr>
          <w:lang w:val="en-US" w:eastAsia="ro-RO"/>
        </w:rPr>
        <w:t>acordat</w:t>
      </w:r>
      <w:proofErr w:type="spellEnd"/>
      <w:r w:rsidRPr="00663F05">
        <w:rPr>
          <w:lang w:val="en-US" w:eastAsia="ro-RO"/>
        </w:rPr>
        <w:t xml:space="preserve"> </w:t>
      </w:r>
      <w:proofErr w:type="spellStart"/>
      <w:r w:rsidRPr="00663F05">
        <w:rPr>
          <w:lang w:val="en-US" w:eastAsia="ro-RO"/>
        </w:rPr>
        <w:t>în</w:t>
      </w:r>
      <w:proofErr w:type="spellEnd"/>
      <w:r w:rsidRPr="00663F05">
        <w:rPr>
          <w:lang w:val="en-US" w:eastAsia="ro-RO"/>
        </w:rPr>
        <w:t xml:space="preserve"> </w:t>
      </w:r>
      <w:proofErr w:type="spellStart"/>
      <w:r w:rsidRPr="00663F05">
        <w:rPr>
          <w:lang w:val="en-US" w:eastAsia="ro-RO"/>
        </w:rPr>
        <w:t>câteva</w:t>
      </w:r>
      <w:proofErr w:type="spellEnd"/>
      <w:r w:rsidRPr="00663F05">
        <w:rPr>
          <w:lang w:val="en-US" w:eastAsia="ro-RO"/>
        </w:rPr>
        <w:t xml:space="preserve"> </w:t>
      </w:r>
      <w:proofErr w:type="spellStart"/>
      <w:r w:rsidRPr="00663F05">
        <w:rPr>
          <w:lang w:val="en-US" w:eastAsia="ro-RO"/>
        </w:rPr>
        <w:t>tranşe</w:t>
      </w:r>
      <w:proofErr w:type="spellEnd"/>
      <w:r w:rsidRPr="00663F05">
        <w:rPr>
          <w:lang w:val="en-US" w:eastAsia="ro-RO"/>
        </w:rPr>
        <w:t xml:space="preserve"> </w:t>
      </w:r>
      <w:proofErr w:type="spellStart"/>
      <w:r w:rsidRPr="00663F05">
        <w:rPr>
          <w:lang w:val="en-US" w:eastAsia="ro-RO"/>
        </w:rPr>
        <w:t>şi</w:t>
      </w:r>
      <w:proofErr w:type="spellEnd"/>
      <w:r w:rsidRPr="00663F05">
        <w:rPr>
          <w:lang w:val="en-US" w:eastAsia="ro-RO"/>
        </w:rPr>
        <w:t xml:space="preserve"> </w:t>
      </w:r>
      <w:proofErr w:type="spellStart"/>
      <w:r w:rsidRPr="00663F05">
        <w:rPr>
          <w:lang w:val="en-US" w:eastAsia="ro-RO"/>
        </w:rPr>
        <w:t>aceste</w:t>
      </w:r>
      <w:proofErr w:type="spellEnd"/>
      <w:r w:rsidRPr="00663F05">
        <w:rPr>
          <w:lang w:val="en-US" w:eastAsia="ro-RO"/>
        </w:rPr>
        <w:t xml:space="preserve"> </w:t>
      </w:r>
      <w:proofErr w:type="spellStart"/>
      <w:r w:rsidRPr="00663F05">
        <w:rPr>
          <w:lang w:val="en-US" w:eastAsia="ro-RO"/>
        </w:rPr>
        <w:t>tranşe</w:t>
      </w:r>
      <w:proofErr w:type="spellEnd"/>
      <w:r w:rsidRPr="00663F05">
        <w:rPr>
          <w:lang w:val="en-US" w:eastAsia="ro-RO"/>
        </w:rPr>
        <w:t xml:space="preserve"> </w:t>
      </w:r>
      <w:proofErr w:type="spellStart"/>
      <w:r w:rsidRPr="00663F05">
        <w:rPr>
          <w:lang w:val="en-US" w:eastAsia="ro-RO"/>
        </w:rPr>
        <w:lastRenderedPageBreak/>
        <w:t>sunt</w:t>
      </w:r>
      <w:proofErr w:type="spellEnd"/>
      <w:r w:rsidRPr="00663F05">
        <w:rPr>
          <w:lang w:val="en-US" w:eastAsia="ro-RO"/>
        </w:rPr>
        <w:t xml:space="preserve"> </w:t>
      </w:r>
      <w:proofErr w:type="spellStart"/>
      <w:r w:rsidRPr="00663F05">
        <w:rPr>
          <w:lang w:val="en-US" w:eastAsia="ro-RO"/>
        </w:rPr>
        <w:t>prevăzute</w:t>
      </w:r>
      <w:proofErr w:type="spellEnd"/>
      <w:r w:rsidRPr="00663F05">
        <w:rPr>
          <w:lang w:val="en-US" w:eastAsia="ro-RO"/>
        </w:rPr>
        <w:t xml:space="preserve"> de </w:t>
      </w:r>
      <w:proofErr w:type="spellStart"/>
      <w:r w:rsidRPr="00663F05">
        <w:rPr>
          <w:lang w:val="en-US" w:eastAsia="ro-RO"/>
        </w:rPr>
        <w:t>contractul</w:t>
      </w:r>
      <w:proofErr w:type="spellEnd"/>
      <w:r w:rsidRPr="00663F05">
        <w:rPr>
          <w:lang w:val="en-US" w:eastAsia="ro-RO"/>
        </w:rPr>
        <w:t xml:space="preserve"> de </w:t>
      </w:r>
      <w:proofErr w:type="spellStart"/>
      <w:r w:rsidRPr="00663F05">
        <w:rPr>
          <w:lang w:val="en-US" w:eastAsia="ro-RO"/>
        </w:rPr>
        <w:t>împrumut</w:t>
      </w:r>
      <w:proofErr w:type="spellEnd"/>
      <w:r w:rsidRPr="00663F05">
        <w:rPr>
          <w:lang w:val="en-US" w:eastAsia="ro-RO"/>
        </w:rPr>
        <w:t xml:space="preserve"> /credit </w:t>
      </w:r>
      <w:proofErr w:type="spellStart"/>
      <w:r w:rsidRPr="00663F05">
        <w:rPr>
          <w:lang w:val="en-US" w:eastAsia="ro-RO"/>
        </w:rPr>
        <w:t>în</w:t>
      </w:r>
      <w:proofErr w:type="spellEnd"/>
      <w:r w:rsidRPr="00663F05">
        <w:rPr>
          <w:lang w:val="en-US" w:eastAsia="ro-RO"/>
        </w:rPr>
        <w:t xml:space="preserve"> </w:t>
      </w:r>
      <w:proofErr w:type="spellStart"/>
      <w:r w:rsidRPr="00663F05">
        <w:rPr>
          <w:lang w:val="en-US" w:eastAsia="ro-RO"/>
        </w:rPr>
        <w:t>diferite</w:t>
      </w:r>
      <w:proofErr w:type="spellEnd"/>
      <w:r w:rsidRPr="00663F05">
        <w:rPr>
          <w:lang w:val="en-US" w:eastAsia="ro-RO"/>
        </w:rPr>
        <w:t xml:space="preserve"> </w:t>
      </w:r>
      <w:proofErr w:type="spellStart"/>
      <w:r w:rsidRPr="00663F05">
        <w:rPr>
          <w:lang w:val="en-US" w:eastAsia="ro-RO"/>
        </w:rPr>
        <w:t>monede</w:t>
      </w:r>
      <w:proofErr w:type="spellEnd"/>
      <w:r w:rsidRPr="00663F05">
        <w:rPr>
          <w:lang w:val="en-US" w:eastAsia="ro-RO"/>
        </w:rPr>
        <w:t xml:space="preserve">, </w:t>
      </w:r>
      <w:proofErr w:type="spellStart"/>
      <w:r w:rsidRPr="00663F05">
        <w:rPr>
          <w:lang w:val="en-US" w:eastAsia="ro-RO"/>
        </w:rPr>
        <w:t>suma</w:t>
      </w:r>
      <w:proofErr w:type="spellEnd"/>
      <w:r w:rsidRPr="00663F05">
        <w:rPr>
          <w:lang w:val="en-US" w:eastAsia="ro-RO"/>
        </w:rPr>
        <w:t xml:space="preserve"> </w:t>
      </w:r>
      <w:proofErr w:type="spellStart"/>
      <w:r w:rsidRPr="00663F05">
        <w:rPr>
          <w:lang w:val="en-US" w:eastAsia="ro-RO"/>
        </w:rPr>
        <w:t>operaţiunii</w:t>
      </w:r>
      <w:proofErr w:type="spellEnd"/>
      <w:r w:rsidRPr="00663F05">
        <w:rPr>
          <w:lang w:val="en-US" w:eastAsia="ro-RO"/>
        </w:rPr>
        <w:t xml:space="preserve"> </w:t>
      </w:r>
      <w:proofErr w:type="spellStart"/>
      <w:r w:rsidRPr="00663F05">
        <w:rPr>
          <w:lang w:val="en-US" w:eastAsia="ro-RO"/>
        </w:rPr>
        <w:t>efectuate</w:t>
      </w:r>
      <w:proofErr w:type="spellEnd"/>
      <w:r w:rsidRPr="00663F05">
        <w:rPr>
          <w:lang w:val="en-US" w:eastAsia="ro-RO"/>
        </w:rPr>
        <w:t xml:space="preserve"> se </w:t>
      </w:r>
      <w:proofErr w:type="spellStart"/>
      <w:r w:rsidRPr="00663F05">
        <w:rPr>
          <w:lang w:val="en-US" w:eastAsia="ro-RO"/>
        </w:rPr>
        <w:t>recalculează</w:t>
      </w:r>
      <w:proofErr w:type="spellEnd"/>
      <w:r w:rsidRPr="00663F05">
        <w:rPr>
          <w:lang w:val="en-US" w:eastAsia="ro-RO"/>
        </w:rPr>
        <w:t xml:space="preserve"> </w:t>
      </w:r>
      <w:proofErr w:type="spellStart"/>
      <w:r w:rsidRPr="00663F05">
        <w:rPr>
          <w:lang w:val="en-US" w:eastAsia="ro-RO"/>
        </w:rPr>
        <w:t>în</w:t>
      </w:r>
      <w:proofErr w:type="spellEnd"/>
      <w:r w:rsidRPr="00663F05">
        <w:rPr>
          <w:lang w:val="en-US" w:eastAsia="ro-RO"/>
        </w:rPr>
        <w:t xml:space="preserve"> </w:t>
      </w:r>
      <w:proofErr w:type="spellStart"/>
      <w:r w:rsidRPr="00663F05">
        <w:rPr>
          <w:lang w:val="en-US" w:eastAsia="ro-RO"/>
        </w:rPr>
        <w:t>moneda</w:t>
      </w:r>
      <w:proofErr w:type="spellEnd"/>
      <w:r w:rsidRPr="00663F05">
        <w:rPr>
          <w:lang w:val="en-US" w:eastAsia="ro-RO"/>
        </w:rPr>
        <w:t xml:space="preserve"> </w:t>
      </w:r>
      <w:proofErr w:type="spellStart"/>
      <w:r w:rsidRPr="00663F05">
        <w:rPr>
          <w:lang w:val="en-US" w:eastAsia="ro-RO"/>
        </w:rPr>
        <w:t>tranşei</w:t>
      </w:r>
      <w:proofErr w:type="spellEnd"/>
      <w:r w:rsidRPr="00663F05">
        <w:rPr>
          <w:lang w:val="en-US" w:eastAsia="ro-RO"/>
        </w:rPr>
        <w:t xml:space="preserve"> </w:t>
      </w:r>
      <w:proofErr w:type="spellStart"/>
      <w:r w:rsidRPr="00663F05">
        <w:rPr>
          <w:lang w:val="en-US" w:eastAsia="ro-RO"/>
        </w:rPr>
        <w:t>corespunzătoare</w:t>
      </w:r>
      <w:proofErr w:type="spellEnd"/>
      <w:r w:rsidRPr="00663F05">
        <w:rPr>
          <w:lang w:val="en-US" w:eastAsia="ro-RO"/>
        </w:rPr>
        <w:t xml:space="preserve">. </w:t>
      </w:r>
      <w:r w:rsidRPr="00663F05">
        <w:rPr>
          <w:rFonts w:eastAsia="Calibri"/>
          <w:lang w:val="ro-MD"/>
        </w:rPr>
        <w:t xml:space="preserve">Această coloană se completează doar în cazul în care </w:t>
      </w:r>
      <w:proofErr w:type="spellStart"/>
      <w:r w:rsidRPr="00663F05">
        <w:rPr>
          <w:rFonts w:eastAsia="Calibri"/>
          <w:lang w:val="ro-MD"/>
        </w:rPr>
        <w:t>operaţiunea</w:t>
      </w:r>
      <w:proofErr w:type="spellEnd"/>
      <w:r w:rsidRPr="00663F05">
        <w:rPr>
          <w:rFonts w:eastAsia="Calibri"/>
          <w:lang w:val="ro-MD"/>
        </w:rPr>
        <w:t xml:space="preserve"> a fost efectuată în altă monedă decât moneda de contract/moneda tranșei.</w:t>
      </w:r>
    </w:p>
    <w:p w14:paraId="43EE0D6D" w14:textId="1AEF2D2D" w:rsidR="00406A09" w:rsidRPr="00663F05" w:rsidRDefault="00DF04AD" w:rsidP="006A7059">
      <w:pPr>
        <w:spacing w:after="160" w:line="259" w:lineRule="auto"/>
        <w:ind w:firstLine="600"/>
        <w:jc w:val="both"/>
        <w:rPr>
          <w:rFonts w:eastAsia="Calibri"/>
          <w:lang w:val="ro-MD"/>
        </w:rPr>
      </w:pPr>
      <w:r w:rsidRPr="00663F05">
        <w:rPr>
          <w:rFonts w:eastAsia="Calibri"/>
          <w:lang w:val="ro-RO"/>
        </w:rPr>
        <w:t xml:space="preserve">14. </w:t>
      </w:r>
      <w:r w:rsidR="00406A09" w:rsidRPr="00663F05">
        <w:rPr>
          <w:rFonts w:eastAsia="Calibri"/>
          <w:lang w:val="ro-RO"/>
        </w:rPr>
        <w:t>În coloana 7 „codul monedei”</w:t>
      </w:r>
      <w:r w:rsidR="00406A09" w:rsidRPr="00663F05">
        <w:rPr>
          <w:rFonts w:eastAsia="Calibri"/>
          <w:b/>
          <w:lang w:val="ro-RO"/>
        </w:rPr>
        <w:t xml:space="preserve"> </w:t>
      </w:r>
      <w:r w:rsidR="00406A09" w:rsidRPr="00663F05">
        <w:rPr>
          <w:rFonts w:eastAsia="Calibri"/>
          <w:lang w:val="ro-RO"/>
        </w:rPr>
        <w:t>se indică</w:t>
      </w:r>
      <w:r w:rsidR="00406A09" w:rsidRPr="00663F05">
        <w:rPr>
          <w:rFonts w:eastAsia="Calibri"/>
          <w:b/>
          <w:lang w:val="ro-RO"/>
        </w:rPr>
        <w:t xml:space="preserve"> </w:t>
      </w:r>
      <w:r w:rsidR="00406A09" w:rsidRPr="00663F05">
        <w:rPr>
          <w:rFonts w:eastAsia="Calibri"/>
          <w:lang w:val="ro-RO"/>
        </w:rPr>
        <w:t>codul alfabetic (conform ISO 4217) al monedei de contract/tranșei.</w:t>
      </w:r>
      <w:r w:rsidRPr="00663F05">
        <w:rPr>
          <w:rFonts w:eastAsia="Calibri"/>
          <w:lang w:val="ro-RO"/>
        </w:rPr>
        <w:t xml:space="preserve"> Această coloană se completează în cazul în care în coloana 6 se indică suma operațiunii recalculată în moneda de contract.</w:t>
      </w:r>
    </w:p>
    <w:p w14:paraId="1E85D868" w14:textId="6791DA03" w:rsidR="00406A09" w:rsidRPr="00663F05" w:rsidRDefault="00DF04AD" w:rsidP="00406A09">
      <w:pPr>
        <w:spacing w:after="160" w:line="259" w:lineRule="auto"/>
        <w:ind w:firstLine="600"/>
        <w:jc w:val="both"/>
        <w:rPr>
          <w:rFonts w:eastAsia="Calibri"/>
          <w:lang w:val="ro-RO"/>
        </w:rPr>
      </w:pPr>
      <w:r w:rsidRPr="00663F05">
        <w:rPr>
          <w:rFonts w:eastAsia="Calibri"/>
          <w:bCs/>
          <w:iCs/>
          <w:lang w:val="ro-MD"/>
        </w:rPr>
        <w:t xml:space="preserve">15. </w:t>
      </w:r>
      <w:r w:rsidR="00406A09" w:rsidRPr="00663F05">
        <w:rPr>
          <w:rFonts w:eastAsia="Calibri"/>
          <w:bCs/>
          <w:iCs/>
          <w:lang w:val="ro-RO"/>
        </w:rPr>
        <w:t xml:space="preserve"> În coloana 8 </w:t>
      </w:r>
      <w:r w:rsidR="00406A09" w:rsidRPr="00663F05">
        <w:rPr>
          <w:rFonts w:eastAsia="Calibri"/>
          <w:lang w:val="ro-RO"/>
        </w:rPr>
        <w:t>„Documentul ce confirmă efectuarea operaţiunii” se indică denumirea documentului ce confirmă efectuarea operaţiunii (de exemplu: ordinul de plată), numărul şi data acestuia.</w:t>
      </w:r>
    </w:p>
    <w:p w14:paraId="0FCBBE0A" w14:textId="60A7408E" w:rsidR="00406A09" w:rsidRPr="00663F05" w:rsidRDefault="00DF04AD" w:rsidP="00406A09">
      <w:pPr>
        <w:spacing w:after="160" w:line="259" w:lineRule="auto"/>
        <w:ind w:firstLine="600"/>
        <w:jc w:val="both"/>
        <w:rPr>
          <w:rFonts w:eastAsia="Calibri"/>
          <w:bCs/>
          <w:lang w:val="ro-RO"/>
        </w:rPr>
      </w:pPr>
      <w:r w:rsidRPr="00663F05">
        <w:rPr>
          <w:rFonts w:eastAsia="Calibri"/>
          <w:bCs/>
          <w:iCs/>
          <w:lang w:val="ro-RO"/>
        </w:rPr>
        <w:t xml:space="preserve">16. </w:t>
      </w:r>
      <w:r w:rsidR="00406A09" w:rsidRPr="00663F05">
        <w:rPr>
          <w:rFonts w:eastAsia="Calibri"/>
          <w:bCs/>
          <w:iCs/>
          <w:lang w:val="ro-RO"/>
        </w:rPr>
        <w:t xml:space="preserve"> În coloana 9 </w:t>
      </w:r>
      <w:r w:rsidR="00406A09" w:rsidRPr="00663F05">
        <w:rPr>
          <w:rFonts w:eastAsia="Calibri"/>
          <w:lang w:val="ro-RO"/>
        </w:rPr>
        <w:t xml:space="preserve">„Denumirea prestatorului SPR” </w:t>
      </w:r>
      <w:r w:rsidR="00406A09" w:rsidRPr="00663F05">
        <w:rPr>
          <w:rFonts w:eastAsia="Calibri"/>
          <w:bCs/>
          <w:lang w:val="ro-RO"/>
        </w:rPr>
        <w:t xml:space="preserve">se indică </w:t>
      </w:r>
      <w:r w:rsidR="00406A09" w:rsidRPr="00663F05">
        <w:rPr>
          <w:rFonts w:eastAsia="Calibri"/>
          <w:lang w:val="ro-RO"/>
        </w:rPr>
        <w:t xml:space="preserve">denumirea prestatorului SPR (de exemplu: </w:t>
      </w:r>
      <w:r w:rsidR="000B307E" w:rsidRPr="00663F05">
        <w:rPr>
          <w:rFonts w:eastAsia="Calibri"/>
          <w:lang w:val="ro-MD"/>
        </w:rPr>
        <w:t xml:space="preserve">denumirea băncii </w:t>
      </w:r>
      <w:proofErr w:type="spellStart"/>
      <w:r w:rsidR="000B307E" w:rsidRPr="00663F05">
        <w:rPr>
          <w:rFonts w:eastAsia="Calibri"/>
          <w:lang w:val="ro-MD"/>
        </w:rPr>
        <w:t>licenţiate</w:t>
      </w:r>
      <w:proofErr w:type="spellEnd"/>
      <w:r w:rsidR="00406A09" w:rsidRPr="00663F05">
        <w:rPr>
          <w:rFonts w:eastAsia="Calibri"/>
          <w:lang w:val="ro-RO"/>
        </w:rPr>
        <w:t xml:space="preserve">) prin intermediul căruia au fost efectuate încasări /plăţi /transferuri de mijloace băneşti aferente împrumutului/creditului autorizat. În alte cazuri, această coloană nu se completează. </w:t>
      </w:r>
      <w:r w:rsidR="00406A09" w:rsidRPr="00663F05">
        <w:rPr>
          <w:rFonts w:eastAsia="Calibri"/>
          <w:bCs/>
          <w:lang w:val="ro-RO"/>
        </w:rPr>
        <w:t xml:space="preserve"> </w:t>
      </w:r>
    </w:p>
    <w:p w14:paraId="16463836" w14:textId="0B64804D" w:rsidR="00406A09" w:rsidRPr="00663F05" w:rsidRDefault="00DF04AD" w:rsidP="00406A09">
      <w:pPr>
        <w:spacing w:after="160" w:line="259" w:lineRule="auto"/>
        <w:ind w:firstLine="567"/>
        <w:jc w:val="both"/>
        <w:rPr>
          <w:rFonts w:eastAsia="Calibri"/>
          <w:lang w:val="ro-RO"/>
        </w:rPr>
      </w:pPr>
      <w:r w:rsidRPr="00663F05">
        <w:rPr>
          <w:rFonts w:eastAsia="Calibri"/>
          <w:lang w:val="ro-RO"/>
        </w:rPr>
        <w:t xml:space="preserve">17. </w:t>
      </w:r>
      <w:r w:rsidR="00406A09" w:rsidRPr="00663F05">
        <w:rPr>
          <w:rFonts w:eastAsia="Calibri"/>
          <w:lang w:val="ro-RO"/>
        </w:rPr>
        <w:t xml:space="preserve"> Raportul se semnează </w:t>
      </w:r>
      <w:r w:rsidR="00FA65F7" w:rsidRPr="00663F05">
        <w:rPr>
          <w:rFonts w:eastAsia="Calibri"/>
          <w:lang w:val="ro-RO"/>
        </w:rPr>
        <w:t xml:space="preserve">de </w:t>
      </w:r>
      <w:r w:rsidR="00406A09" w:rsidRPr="00663F05">
        <w:rPr>
          <w:rFonts w:eastAsia="Calibri"/>
          <w:lang w:val="ro-RO"/>
        </w:rPr>
        <w:t>către creditorul rezident</w:t>
      </w:r>
      <w:r w:rsidR="00406A09" w:rsidRPr="00663F05">
        <w:rPr>
          <w:rFonts w:eastAsia="Calibri"/>
          <w:bCs/>
          <w:lang w:val="ro-RO"/>
        </w:rPr>
        <w:t xml:space="preserve">. </w:t>
      </w:r>
      <w:r w:rsidR="00406A09" w:rsidRPr="00663F05">
        <w:rPr>
          <w:rFonts w:eastAsia="Calibri"/>
          <w:lang w:val="ro-RO"/>
        </w:rPr>
        <w:t xml:space="preserve">În cazul persoanei juridice, raportul se semnează de către administratorul /persoana împuternicită a acestuia. În cazul persoanei fizice şi persoanei fizice care practică o anumită activitate, raportul se semnează de către persoana fizică respectivă. </w:t>
      </w:r>
    </w:p>
    <w:p w14:paraId="1EE73A66" w14:textId="77777777" w:rsidR="00406A09" w:rsidRPr="00663F05" w:rsidRDefault="00406A09" w:rsidP="00406A09">
      <w:pPr>
        <w:tabs>
          <w:tab w:val="left" w:pos="2846"/>
          <w:tab w:val="center" w:pos="7512"/>
        </w:tabs>
        <w:rPr>
          <w:rFonts w:ascii="Calibri" w:eastAsia="Calibri" w:hAnsi="Calibri"/>
          <w:sz w:val="22"/>
          <w:szCs w:val="22"/>
          <w:lang w:val="ro-RO"/>
        </w:rPr>
        <w:sectPr w:rsidR="00406A09" w:rsidRPr="00663F05" w:rsidSect="000D297A">
          <w:headerReference w:type="even" r:id="rId16"/>
          <w:headerReference w:type="default" r:id="rId17"/>
          <w:footerReference w:type="even" r:id="rId18"/>
          <w:footerReference w:type="default" r:id="rId19"/>
          <w:pgSz w:w="11907" w:h="16839"/>
          <w:pgMar w:top="677" w:right="562" w:bottom="1138" w:left="850" w:header="288" w:footer="288" w:gutter="0"/>
          <w:cols w:space="708"/>
          <w:docGrid w:linePitch="299"/>
        </w:sectPr>
      </w:pPr>
    </w:p>
    <w:p w14:paraId="27B8192C" w14:textId="77777777" w:rsidR="00406A09" w:rsidRPr="00663F05" w:rsidRDefault="00406A09" w:rsidP="00406A09">
      <w:pPr>
        <w:tabs>
          <w:tab w:val="left" w:pos="3800"/>
        </w:tabs>
        <w:spacing w:after="160" w:line="259" w:lineRule="auto"/>
        <w:rPr>
          <w:rFonts w:eastAsia="Calibri"/>
          <w:sz w:val="22"/>
          <w:szCs w:val="20"/>
          <w:lang w:val="ro-RO"/>
        </w:rPr>
      </w:pPr>
    </w:p>
    <w:p w14:paraId="5CAA76B6" w14:textId="77777777" w:rsidR="00406A09" w:rsidRPr="00663F05" w:rsidRDefault="00406A09" w:rsidP="00406A09">
      <w:pPr>
        <w:spacing w:after="160" w:line="259" w:lineRule="auto"/>
        <w:jc w:val="right"/>
        <w:rPr>
          <w:lang w:val="ro-RO"/>
        </w:rPr>
      </w:pPr>
      <w:r w:rsidRPr="00663F05">
        <w:rPr>
          <w:rFonts w:eastAsia="Calibri"/>
          <w:sz w:val="22"/>
          <w:szCs w:val="20"/>
          <w:lang w:val="ro-RO"/>
        </w:rPr>
        <w:tab/>
      </w:r>
      <w:r w:rsidRPr="00663F05">
        <w:rPr>
          <w:lang w:val="ro-RO"/>
        </w:rPr>
        <w:t>Anexa nr.7</w:t>
      </w:r>
    </w:p>
    <w:p w14:paraId="12991A22" w14:textId="77777777" w:rsidR="00406A09" w:rsidRPr="00663F05" w:rsidRDefault="00406A09" w:rsidP="00406A09">
      <w:pPr>
        <w:ind w:right="-2" w:firstLine="567"/>
        <w:jc w:val="right"/>
        <w:rPr>
          <w:iCs/>
          <w:lang w:val="ro-RO"/>
        </w:rPr>
      </w:pPr>
      <w:r w:rsidRPr="00663F05">
        <w:rPr>
          <w:iCs/>
          <w:lang w:val="ro-RO"/>
        </w:rPr>
        <w:t xml:space="preserve">                         la  Regulamentul privind autorizarea unor operaţiuni </w:t>
      </w:r>
    </w:p>
    <w:p w14:paraId="168C410D" w14:textId="77777777" w:rsidR="00406A09" w:rsidRPr="00663F05" w:rsidRDefault="00406A09" w:rsidP="00406A09">
      <w:pPr>
        <w:ind w:right="-2" w:firstLine="567"/>
        <w:jc w:val="right"/>
        <w:rPr>
          <w:iCs/>
          <w:lang w:val="ro-RO"/>
        </w:rPr>
      </w:pPr>
      <w:r w:rsidRPr="00663F05">
        <w:rPr>
          <w:iCs/>
          <w:lang w:val="ro-RO"/>
        </w:rPr>
        <w:t>valutare de către Banca Naţională a Moldovei</w:t>
      </w:r>
    </w:p>
    <w:p w14:paraId="1DA85A21" w14:textId="77777777" w:rsidR="00406A09" w:rsidRPr="00663F05" w:rsidRDefault="00406A09" w:rsidP="00406A09">
      <w:pPr>
        <w:spacing w:before="120"/>
        <w:ind w:left="5760" w:right="-730" w:firstLine="720"/>
        <w:jc w:val="center"/>
        <w:rPr>
          <w:sz w:val="22"/>
          <w:szCs w:val="22"/>
          <w:lang w:val="ro-RO"/>
        </w:rPr>
      </w:pPr>
      <w:r w:rsidRPr="00663F05">
        <w:rPr>
          <w:sz w:val="22"/>
          <w:szCs w:val="22"/>
          <w:lang w:val="ro-RO"/>
        </w:rPr>
        <w:t xml:space="preserve">                                                                                                           </w:t>
      </w:r>
    </w:p>
    <w:p w14:paraId="5E9665A0" w14:textId="5578C60A" w:rsidR="00406A09" w:rsidRPr="00663F05" w:rsidRDefault="00406A09" w:rsidP="00406A09">
      <w:pPr>
        <w:ind w:left="9498" w:right="-731" w:hanging="9900"/>
        <w:jc w:val="both"/>
        <w:rPr>
          <w:sz w:val="16"/>
          <w:szCs w:val="16"/>
          <w:lang w:val="ro-RO"/>
        </w:rPr>
      </w:pPr>
      <w:r w:rsidRPr="00663F05">
        <w:rPr>
          <w:sz w:val="22"/>
          <w:szCs w:val="22"/>
          <w:lang w:val="ro-RO"/>
        </w:rPr>
        <w:t xml:space="preserve">    </w:t>
      </w:r>
      <w:r w:rsidRPr="00663F05">
        <w:rPr>
          <w:sz w:val="22"/>
          <w:szCs w:val="22"/>
          <w:lang w:val="ro-RO"/>
        </w:rPr>
        <w:tab/>
      </w:r>
      <w:r w:rsidRPr="00663F05">
        <w:rPr>
          <w:sz w:val="16"/>
          <w:szCs w:val="16"/>
          <w:lang w:val="ro-RO"/>
        </w:rPr>
        <w:t>Se prezintă: lunar, cel t</w:t>
      </w:r>
      <w:r w:rsidR="001353DA">
        <w:rPr>
          <w:sz w:val="16"/>
          <w:szCs w:val="16"/>
          <w:lang w:val="ro-RO"/>
        </w:rPr>
        <w:t>â</w:t>
      </w:r>
      <w:r w:rsidRPr="00663F05">
        <w:rPr>
          <w:sz w:val="16"/>
          <w:szCs w:val="16"/>
          <w:lang w:val="ro-RO"/>
        </w:rPr>
        <w:t>rziu la data de 15 a lunii ce urmează după luna gestionară; sau</w:t>
      </w:r>
    </w:p>
    <w:p w14:paraId="4AC58976" w14:textId="77777777" w:rsidR="00406A09" w:rsidRPr="00663F05" w:rsidRDefault="00406A09" w:rsidP="00406A09">
      <w:pPr>
        <w:ind w:left="5760" w:right="-731" w:firstLine="1753"/>
        <w:jc w:val="center"/>
        <w:rPr>
          <w:strike/>
          <w:sz w:val="22"/>
          <w:szCs w:val="22"/>
          <w:lang w:val="ro-RO"/>
        </w:rPr>
      </w:pPr>
      <w:r w:rsidRPr="00663F05">
        <w:rPr>
          <w:sz w:val="16"/>
          <w:szCs w:val="16"/>
          <w:lang w:val="ro-RO"/>
        </w:rPr>
        <w:t xml:space="preserve">      cel târziu la data de 15 a lunii ce urmează după luna în care au fost efectuate </w:t>
      </w:r>
      <w:proofErr w:type="spellStart"/>
      <w:r w:rsidRPr="00663F05">
        <w:rPr>
          <w:sz w:val="16"/>
          <w:szCs w:val="16"/>
          <w:lang w:val="ro-RO"/>
        </w:rPr>
        <w:t>operaţiunile</w:t>
      </w:r>
      <w:proofErr w:type="spellEnd"/>
      <w:r w:rsidRPr="00663F05">
        <w:rPr>
          <w:sz w:val="16"/>
          <w:szCs w:val="16"/>
          <w:lang w:val="ro-RO"/>
        </w:rPr>
        <w:t xml:space="preserve"> respective</w:t>
      </w:r>
      <w:r w:rsidRPr="00663F05">
        <w:rPr>
          <w:sz w:val="22"/>
          <w:szCs w:val="22"/>
          <w:lang w:val="ro-RO"/>
        </w:rPr>
        <w:t xml:space="preserve">                                                                                                           </w:t>
      </w:r>
      <w:r w:rsidRPr="00663F05">
        <w:rPr>
          <w:strike/>
          <w:sz w:val="22"/>
          <w:szCs w:val="22"/>
          <w:lang w:val="ro-RO"/>
        </w:rPr>
        <w:t xml:space="preserve"> </w:t>
      </w:r>
    </w:p>
    <w:tbl>
      <w:tblPr>
        <w:tblW w:w="3059" w:type="dxa"/>
        <w:tblInd w:w="-72" w:type="dxa"/>
        <w:tblLayout w:type="fixed"/>
        <w:tblCellMar>
          <w:left w:w="107" w:type="dxa"/>
          <w:right w:w="107" w:type="dxa"/>
        </w:tblCellMar>
        <w:tblLook w:val="0000" w:firstRow="0" w:lastRow="0" w:firstColumn="0" w:lastColumn="0" w:noHBand="0" w:noVBand="0"/>
      </w:tblPr>
      <w:tblGrid>
        <w:gridCol w:w="3059"/>
      </w:tblGrid>
      <w:tr w:rsidR="00406A09" w:rsidRPr="00356AB1" w14:paraId="3DDE1F3F" w14:textId="77777777" w:rsidTr="000D297A">
        <w:trPr>
          <w:trHeight w:val="270"/>
        </w:trPr>
        <w:tc>
          <w:tcPr>
            <w:tcW w:w="3059" w:type="dxa"/>
            <w:tcBorders>
              <w:top w:val="single" w:sz="12" w:space="0" w:color="auto"/>
              <w:left w:val="single" w:sz="12" w:space="0" w:color="auto"/>
              <w:bottom w:val="single" w:sz="12" w:space="0" w:color="auto"/>
              <w:right w:val="single" w:sz="12" w:space="0" w:color="auto"/>
            </w:tcBorders>
          </w:tcPr>
          <w:p w14:paraId="173741A5" w14:textId="77777777" w:rsidR="00406A09" w:rsidRPr="00663F05" w:rsidRDefault="00406A09" w:rsidP="000D297A">
            <w:pPr>
              <w:rPr>
                <w:sz w:val="22"/>
                <w:szCs w:val="22"/>
                <w:lang w:val="ro-RO"/>
              </w:rPr>
            </w:pPr>
          </w:p>
        </w:tc>
      </w:tr>
      <w:tr w:rsidR="00406A09" w:rsidRPr="00356AB1" w14:paraId="7427B77D" w14:textId="77777777" w:rsidTr="000D297A">
        <w:trPr>
          <w:trHeight w:val="231"/>
        </w:trPr>
        <w:tc>
          <w:tcPr>
            <w:tcW w:w="3059" w:type="dxa"/>
            <w:tcBorders>
              <w:top w:val="single" w:sz="12" w:space="0" w:color="auto"/>
            </w:tcBorders>
          </w:tcPr>
          <w:p w14:paraId="0D619898" w14:textId="77777777" w:rsidR="00406A09" w:rsidRPr="00663F05" w:rsidRDefault="00406A09" w:rsidP="000D297A">
            <w:pPr>
              <w:ind w:left="5386" w:hanging="5528"/>
              <w:jc w:val="center"/>
              <w:rPr>
                <w:i/>
                <w:sz w:val="16"/>
                <w:szCs w:val="16"/>
                <w:lang w:val="ro-RO"/>
              </w:rPr>
            </w:pPr>
            <w:r w:rsidRPr="00663F05">
              <w:rPr>
                <w:i/>
                <w:sz w:val="16"/>
                <w:szCs w:val="16"/>
                <w:lang w:val="ro-RO"/>
              </w:rPr>
              <w:t xml:space="preserve"> (IDNO/ IDNP/codul fiscal al rezidentului)</w:t>
            </w:r>
          </w:p>
        </w:tc>
      </w:tr>
      <w:tr w:rsidR="00406A09" w:rsidRPr="00356AB1" w14:paraId="3655BDC9" w14:textId="77777777" w:rsidTr="000D297A">
        <w:tc>
          <w:tcPr>
            <w:tcW w:w="3059" w:type="dxa"/>
            <w:tcBorders>
              <w:bottom w:val="single" w:sz="12" w:space="0" w:color="auto"/>
            </w:tcBorders>
          </w:tcPr>
          <w:p w14:paraId="32B7200F" w14:textId="77777777" w:rsidR="00406A09" w:rsidRPr="00663F05" w:rsidRDefault="00406A09" w:rsidP="000D297A">
            <w:pPr>
              <w:rPr>
                <w:sz w:val="22"/>
                <w:szCs w:val="22"/>
                <w:lang w:val="ro-RO"/>
              </w:rPr>
            </w:pPr>
          </w:p>
        </w:tc>
      </w:tr>
    </w:tbl>
    <w:p w14:paraId="125E95CC" w14:textId="7CC6F9F4" w:rsidR="00406A09" w:rsidRPr="00663F05" w:rsidRDefault="00406A09" w:rsidP="00406A09">
      <w:pPr>
        <w:ind w:left="9720" w:right="-730" w:hanging="9900"/>
        <w:jc w:val="both"/>
        <w:rPr>
          <w:sz w:val="16"/>
          <w:szCs w:val="16"/>
          <w:lang w:val="ro-RO"/>
        </w:rPr>
      </w:pPr>
      <w:r w:rsidRPr="00663F05">
        <w:rPr>
          <w:i/>
          <w:sz w:val="16"/>
          <w:szCs w:val="16"/>
          <w:lang w:val="ro-RO"/>
        </w:rPr>
        <w:t>(denumirea /numele şi prenumele rezidentului)</w:t>
      </w:r>
    </w:p>
    <w:p w14:paraId="51A57B6A" w14:textId="77777777" w:rsidR="00406A09" w:rsidRPr="00663F05" w:rsidRDefault="00406A09" w:rsidP="00406A09">
      <w:pPr>
        <w:jc w:val="center"/>
        <w:rPr>
          <w:b/>
          <w:sz w:val="22"/>
          <w:szCs w:val="22"/>
          <w:lang w:val="ro-RO"/>
        </w:rPr>
      </w:pPr>
      <w:r w:rsidRPr="00663F05">
        <w:rPr>
          <w:b/>
          <w:sz w:val="22"/>
          <w:szCs w:val="22"/>
          <w:lang w:val="ro-RO"/>
        </w:rPr>
        <w:t>Raport</w:t>
      </w:r>
    </w:p>
    <w:tbl>
      <w:tblPr>
        <w:tblW w:w="15322" w:type="dxa"/>
        <w:tblInd w:w="108" w:type="dxa"/>
        <w:tblLayout w:type="fixed"/>
        <w:tblLook w:val="04A0" w:firstRow="1" w:lastRow="0" w:firstColumn="1" w:lastColumn="0" w:noHBand="0" w:noVBand="1"/>
      </w:tblPr>
      <w:tblGrid>
        <w:gridCol w:w="601"/>
        <w:gridCol w:w="1276"/>
        <w:gridCol w:w="1559"/>
        <w:gridCol w:w="992"/>
        <w:gridCol w:w="1418"/>
        <w:gridCol w:w="1134"/>
        <w:gridCol w:w="1134"/>
        <w:gridCol w:w="1843"/>
        <w:gridCol w:w="1275"/>
        <w:gridCol w:w="1276"/>
        <w:gridCol w:w="1559"/>
        <w:gridCol w:w="1255"/>
      </w:tblGrid>
      <w:tr w:rsidR="00406A09" w:rsidRPr="00356AB1" w14:paraId="59D2BDDC" w14:textId="77777777" w:rsidTr="000D297A">
        <w:trPr>
          <w:trHeight w:val="300"/>
        </w:trPr>
        <w:tc>
          <w:tcPr>
            <w:tcW w:w="15322" w:type="dxa"/>
            <w:gridSpan w:val="12"/>
            <w:tcBorders>
              <w:top w:val="nil"/>
              <w:left w:val="nil"/>
              <w:bottom w:val="nil"/>
            </w:tcBorders>
          </w:tcPr>
          <w:p w14:paraId="547C7636" w14:textId="77777777" w:rsidR="00406A09" w:rsidRPr="00663F05" w:rsidRDefault="00406A09" w:rsidP="000D297A">
            <w:pPr>
              <w:jc w:val="center"/>
              <w:rPr>
                <w:b/>
                <w:color w:val="000000"/>
                <w:sz w:val="22"/>
                <w:szCs w:val="22"/>
                <w:lang w:val="ro-RO"/>
              </w:rPr>
            </w:pPr>
            <w:r w:rsidRPr="00663F05">
              <w:rPr>
                <w:b/>
                <w:color w:val="000000"/>
                <w:sz w:val="22"/>
                <w:szCs w:val="22"/>
                <w:lang w:val="ro-RO"/>
              </w:rPr>
              <w:t>privind operațiunile efectuate conform garanției autorizate</w:t>
            </w:r>
          </w:p>
          <w:p w14:paraId="45CFD440" w14:textId="77777777" w:rsidR="00406A09" w:rsidRPr="00663F05" w:rsidRDefault="00406A09" w:rsidP="000D297A">
            <w:pPr>
              <w:jc w:val="center"/>
              <w:rPr>
                <w:b/>
                <w:color w:val="000000"/>
                <w:sz w:val="22"/>
                <w:szCs w:val="22"/>
                <w:lang w:val="ro-RO"/>
              </w:rPr>
            </w:pPr>
            <w:r w:rsidRPr="00663F05">
              <w:rPr>
                <w:b/>
                <w:color w:val="000000"/>
                <w:sz w:val="22"/>
                <w:szCs w:val="22"/>
                <w:lang w:val="ro-RO"/>
              </w:rPr>
              <w:t xml:space="preserve"> pentru luna _________20___</w:t>
            </w:r>
          </w:p>
          <w:p w14:paraId="510E84E6" w14:textId="77777777" w:rsidR="00406A09" w:rsidRPr="00663F05" w:rsidRDefault="00406A09" w:rsidP="000D297A">
            <w:pPr>
              <w:spacing w:before="60" w:after="60"/>
              <w:ind w:right="-365"/>
              <w:jc w:val="both"/>
              <w:rPr>
                <w:sz w:val="22"/>
                <w:szCs w:val="22"/>
                <w:lang w:val="ro-RO"/>
              </w:rPr>
            </w:pPr>
            <w:r w:rsidRPr="00663F05">
              <w:rPr>
                <w:sz w:val="22"/>
                <w:szCs w:val="22"/>
                <w:lang w:val="ro-RO"/>
              </w:rPr>
              <w:t>Autorizaţia pentru acordarea garanției nr.__________ din ________________</w:t>
            </w:r>
          </w:p>
          <w:p w14:paraId="350D49BE" w14:textId="77777777" w:rsidR="00406A09" w:rsidRPr="00663F05" w:rsidRDefault="00406A09" w:rsidP="000D297A">
            <w:pPr>
              <w:rPr>
                <w:b/>
                <w:bCs/>
                <w:color w:val="000000"/>
                <w:lang w:val="ro-RO"/>
              </w:rPr>
            </w:pPr>
            <w:r w:rsidRPr="00663F05">
              <w:rPr>
                <w:b/>
                <w:color w:val="000000"/>
                <w:sz w:val="22"/>
                <w:szCs w:val="22"/>
                <w:lang w:val="ro-RO"/>
              </w:rPr>
              <w:t xml:space="preserve">    </w:t>
            </w:r>
          </w:p>
        </w:tc>
      </w:tr>
      <w:tr w:rsidR="00681818" w:rsidRPr="00663F05" w14:paraId="75F1FF6E" w14:textId="77777777" w:rsidTr="00681818">
        <w:trPr>
          <w:gridAfter w:val="1"/>
          <w:wAfter w:w="1255" w:type="dxa"/>
          <w:trHeight w:val="615"/>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CA97D6"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Nr d/o</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FAA55"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Data efectuării operaţiunii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A6648F" w14:textId="77777777" w:rsidR="00406A09" w:rsidRPr="00663F05" w:rsidRDefault="00406A09" w:rsidP="000D297A">
            <w:pPr>
              <w:jc w:val="center"/>
              <w:rPr>
                <w:b/>
                <w:sz w:val="20"/>
                <w:szCs w:val="20"/>
                <w:lang w:val="ro-RO"/>
              </w:rPr>
            </w:pPr>
            <w:r w:rsidRPr="00663F05">
              <w:rPr>
                <w:b/>
                <w:sz w:val="20"/>
                <w:szCs w:val="20"/>
                <w:lang w:val="ro-RO"/>
              </w:rPr>
              <w:t xml:space="preserve">Tipul </w:t>
            </w:r>
            <w:proofErr w:type="spellStart"/>
            <w:r w:rsidRPr="00663F05">
              <w:rPr>
                <w:b/>
                <w:sz w:val="20"/>
                <w:szCs w:val="20"/>
                <w:lang w:val="ro-RO"/>
              </w:rPr>
              <w:t>plăţilor</w:t>
            </w:r>
            <w:proofErr w:type="spellEnd"/>
            <w:r w:rsidRPr="00663F05">
              <w:rPr>
                <w:b/>
                <w:sz w:val="20"/>
                <w:szCs w:val="20"/>
                <w:lang w:val="ro-RO"/>
              </w:rPr>
              <w:t xml:space="preserve"> efectuate</w:t>
            </w:r>
          </w:p>
          <w:p w14:paraId="706C8828" w14:textId="77777777" w:rsidR="00406A09" w:rsidRPr="00663F05" w:rsidRDefault="00406A09" w:rsidP="000D297A">
            <w:pPr>
              <w:ind w:left="34" w:right="-100" w:hanging="142"/>
              <w:jc w:val="center"/>
              <w:rPr>
                <w:sz w:val="20"/>
                <w:szCs w:val="20"/>
                <w:lang w:val="ro-RO"/>
              </w:rPr>
            </w:pPr>
            <w:r w:rsidRPr="00663F05">
              <w:rPr>
                <w:b/>
                <w:sz w:val="20"/>
                <w:szCs w:val="20"/>
                <w:lang w:val="ro-RO"/>
              </w:rPr>
              <w:t xml:space="preserve">conform </w:t>
            </w:r>
            <w:proofErr w:type="spellStart"/>
            <w:r w:rsidRPr="00663F05">
              <w:rPr>
                <w:b/>
                <w:sz w:val="20"/>
                <w:szCs w:val="20"/>
                <w:lang w:val="ro-RO"/>
              </w:rPr>
              <w:t>garanţiei</w:t>
            </w:r>
            <w:proofErr w:type="spellEnd"/>
            <w:r w:rsidRPr="00663F05">
              <w:rPr>
                <w:sz w:val="20"/>
                <w:szCs w:val="20"/>
                <w:lang w:val="ro-RO"/>
              </w:rPr>
              <w:t xml:space="preserve"> </w:t>
            </w:r>
          </w:p>
          <w:p w14:paraId="0EB047F1" w14:textId="77777777" w:rsidR="00406A09" w:rsidRPr="00663F05" w:rsidRDefault="00406A09" w:rsidP="000D297A">
            <w:pPr>
              <w:jc w:val="center"/>
              <w:rPr>
                <w:b/>
                <w:bCs/>
                <w:color w:val="000000"/>
                <w:sz w:val="20"/>
                <w:szCs w:val="20"/>
                <w:lang w:val="ro-RO"/>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C4A120"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xml:space="preserve">Returnarea sumelor plătite conform </w:t>
            </w:r>
            <w:proofErr w:type="spellStart"/>
            <w:r w:rsidRPr="00663F05">
              <w:rPr>
                <w:b/>
                <w:bCs/>
                <w:color w:val="000000"/>
                <w:sz w:val="20"/>
                <w:szCs w:val="20"/>
                <w:lang w:val="ro-RO"/>
              </w:rPr>
              <w:t>garanţiei</w:t>
            </w:r>
            <w:proofErr w:type="spellEnd"/>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6166016B"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valoarea operaţiunii</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14:paraId="215159F0"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valoarea operaţiunii recalculată în moneda de garanție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F40D86"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Documentul ce confirmă efectuarea operațiunii</w:t>
            </w:r>
            <w:r w:rsidRPr="00663F05">
              <w:rPr>
                <w:b/>
                <w:bCs/>
                <w:color w:val="000000"/>
                <w:sz w:val="20"/>
                <w:szCs w:val="20"/>
                <w:lang w:val="ro-RO"/>
              </w:rPr>
              <w:br/>
            </w:r>
          </w:p>
        </w:tc>
        <w:tc>
          <w:tcPr>
            <w:tcW w:w="1559" w:type="dxa"/>
            <w:vMerge w:val="restart"/>
            <w:tcBorders>
              <w:top w:val="single" w:sz="4" w:space="0" w:color="auto"/>
              <w:left w:val="single" w:sz="4" w:space="0" w:color="auto"/>
              <w:right w:val="single" w:sz="4" w:space="0" w:color="auto"/>
            </w:tcBorders>
          </w:tcPr>
          <w:p w14:paraId="55B7B681" w14:textId="77777777" w:rsidR="00406A09" w:rsidRPr="00663F05" w:rsidRDefault="00406A09" w:rsidP="000D297A">
            <w:pPr>
              <w:jc w:val="center"/>
              <w:rPr>
                <w:b/>
                <w:sz w:val="20"/>
                <w:szCs w:val="20"/>
                <w:lang w:val="ro-RO"/>
              </w:rPr>
            </w:pPr>
          </w:p>
          <w:p w14:paraId="03E15121" w14:textId="77777777" w:rsidR="00406A09" w:rsidRPr="00663F05" w:rsidRDefault="00406A09" w:rsidP="000D297A">
            <w:pPr>
              <w:jc w:val="center"/>
              <w:rPr>
                <w:b/>
                <w:bCs/>
                <w:color w:val="000000"/>
                <w:sz w:val="20"/>
                <w:szCs w:val="20"/>
                <w:lang w:val="ro-RO"/>
              </w:rPr>
            </w:pPr>
            <w:r w:rsidRPr="00663F05">
              <w:rPr>
                <w:b/>
                <w:sz w:val="20"/>
                <w:szCs w:val="20"/>
                <w:lang w:val="ro-RO"/>
              </w:rPr>
              <w:t>Denumirea prestatorului SPR</w:t>
            </w:r>
          </w:p>
        </w:tc>
      </w:tr>
      <w:tr w:rsidR="00681818" w:rsidRPr="00663F05" w14:paraId="7A1BAEEC" w14:textId="77777777" w:rsidTr="00681818">
        <w:trPr>
          <w:gridAfter w:val="1"/>
          <w:wAfter w:w="1255" w:type="dxa"/>
          <w:trHeight w:val="528"/>
        </w:trPr>
        <w:tc>
          <w:tcPr>
            <w:tcW w:w="601" w:type="dxa"/>
            <w:vMerge/>
            <w:tcBorders>
              <w:top w:val="single" w:sz="4" w:space="0" w:color="auto"/>
              <w:left w:val="single" w:sz="4" w:space="0" w:color="auto"/>
              <w:bottom w:val="single" w:sz="4" w:space="0" w:color="auto"/>
              <w:right w:val="single" w:sz="4" w:space="0" w:color="auto"/>
            </w:tcBorders>
            <w:vAlign w:val="center"/>
            <w:hideMark/>
          </w:tcPr>
          <w:p w14:paraId="5FE111C0" w14:textId="77777777" w:rsidR="00406A09" w:rsidRPr="00663F05" w:rsidRDefault="00406A09" w:rsidP="000D297A">
            <w:pPr>
              <w:rPr>
                <w:b/>
                <w:bCs/>
                <w:color w:val="000000"/>
                <w:sz w:val="20"/>
                <w:szCs w:val="20"/>
                <w:lang w:val="ro-RO"/>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872D714" w14:textId="77777777" w:rsidR="00406A09" w:rsidRPr="00663F05" w:rsidRDefault="00406A09" w:rsidP="000D297A">
            <w:pPr>
              <w:rPr>
                <w:b/>
                <w:bCs/>
                <w:color w:val="000000"/>
                <w:sz w:val="20"/>
                <w:szCs w:val="20"/>
                <w:lang w:val="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8B1FC6C" w14:textId="77777777" w:rsidR="00406A09" w:rsidRPr="00663F05" w:rsidRDefault="00406A09" w:rsidP="000D297A">
            <w:pPr>
              <w:rPr>
                <w:b/>
                <w:bCs/>
                <w:color w:val="000000"/>
                <w:sz w:val="20"/>
                <w:szCs w:val="20"/>
                <w:lang w:val="ro-RO"/>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D931F" w14:textId="77777777" w:rsidR="00406A09" w:rsidRPr="00663F05" w:rsidRDefault="00406A09" w:rsidP="000D297A">
            <w:pPr>
              <w:rPr>
                <w:b/>
                <w:bCs/>
                <w:color w:val="000000"/>
                <w:sz w:val="20"/>
                <w:szCs w:val="20"/>
                <w:lang w:val="ro-RO"/>
              </w:rPr>
            </w:pPr>
            <w:r w:rsidRPr="00663F05">
              <w:rPr>
                <w:b/>
                <w:bCs/>
                <w:color w:val="000000"/>
                <w:sz w:val="20"/>
                <w:szCs w:val="20"/>
                <w:lang w:val="ro-RO"/>
              </w:rPr>
              <w:t>plăți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720EF0" w14:textId="77777777" w:rsidR="00406A09" w:rsidRPr="00663F05" w:rsidRDefault="00406A09" w:rsidP="000D297A">
            <w:pPr>
              <w:rPr>
                <w:b/>
                <w:bCs/>
                <w:color w:val="000000"/>
                <w:sz w:val="20"/>
                <w:szCs w:val="20"/>
                <w:lang w:val="ro-RO"/>
              </w:rPr>
            </w:pPr>
            <w:r w:rsidRPr="00663F05">
              <w:rPr>
                <w:b/>
                <w:bCs/>
                <w:color w:val="000000"/>
                <w:sz w:val="20"/>
                <w:szCs w:val="20"/>
                <w:lang w:val="ro-RO"/>
              </w:rPr>
              <w:t>tipul plăților</w:t>
            </w:r>
          </w:p>
        </w:tc>
        <w:tc>
          <w:tcPr>
            <w:tcW w:w="1134" w:type="dxa"/>
            <w:tcBorders>
              <w:top w:val="nil"/>
              <w:left w:val="nil"/>
              <w:bottom w:val="single" w:sz="4" w:space="0" w:color="auto"/>
              <w:right w:val="single" w:sz="4" w:space="0" w:color="auto"/>
            </w:tcBorders>
            <w:shd w:val="clear" w:color="auto" w:fill="auto"/>
            <w:vAlign w:val="center"/>
            <w:hideMark/>
          </w:tcPr>
          <w:p w14:paraId="2CB3DEA3"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suma</w:t>
            </w:r>
          </w:p>
        </w:tc>
        <w:tc>
          <w:tcPr>
            <w:tcW w:w="1134" w:type="dxa"/>
            <w:tcBorders>
              <w:top w:val="nil"/>
              <w:left w:val="nil"/>
              <w:bottom w:val="single" w:sz="4" w:space="0" w:color="auto"/>
              <w:right w:val="single" w:sz="4" w:space="0" w:color="auto"/>
            </w:tcBorders>
            <w:shd w:val="clear" w:color="auto" w:fill="auto"/>
            <w:vAlign w:val="center"/>
            <w:hideMark/>
          </w:tcPr>
          <w:p w14:paraId="0B70D7B4"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codul monedei</w:t>
            </w:r>
          </w:p>
        </w:tc>
        <w:tc>
          <w:tcPr>
            <w:tcW w:w="1843" w:type="dxa"/>
            <w:tcBorders>
              <w:top w:val="nil"/>
              <w:left w:val="nil"/>
              <w:bottom w:val="single" w:sz="4" w:space="0" w:color="auto"/>
              <w:right w:val="single" w:sz="4" w:space="0" w:color="auto"/>
            </w:tcBorders>
            <w:shd w:val="clear" w:color="auto" w:fill="auto"/>
            <w:vAlign w:val="center"/>
            <w:hideMark/>
          </w:tcPr>
          <w:p w14:paraId="030FC89F"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suma</w:t>
            </w:r>
          </w:p>
        </w:tc>
        <w:tc>
          <w:tcPr>
            <w:tcW w:w="1275" w:type="dxa"/>
            <w:tcBorders>
              <w:top w:val="nil"/>
              <w:left w:val="nil"/>
              <w:bottom w:val="single" w:sz="4" w:space="0" w:color="auto"/>
              <w:right w:val="single" w:sz="4" w:space="0" w:color="auto"/>
            </w:tcBorders>
            <w:shd w:val="clear" w:color="auto" w:fill="auto"/>
            <w:vAlign w:val="center"/>
            <w:hideMark/>
          </w:tcPr>
          <w:p w14:paraId="0F902008"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codul monedei</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7298317" w14:textId="77777777" w:rsidR="00406A09" w:rsidRPr="00663F05" w:rsidRDefault="00406A09" w:rsidP="000D297A">
            <w:pPr>
              <w:rPr>
                <w:b/>
                <w:bCs/>
                <w:color w:val="000000"/>
                <w:sz w:val="20"/>
                <w:szCs w:val="20"/>
                <w:lang w:val="ro-RO"/>
              </w:rPr>
            </w:pPr>
          </w:p>
        </w:tc>
        <w:tc>
          <w:tcPr>
            <w:tcW w:w="1559" w:type="dxa"/>
            <w:vMerge/>
            <w:tcBorders>
              <w:left w:val="single" w:sz="4" w:space="0" w:color="auto"/>
              <w:bottom w:val="single" w:sz="4" w:space="0" w:color="auto"/>
              <w:right w:val="single" w:sz="4" w:space="0" w:color="auto"/>
            </w:tcBorders>
          </w:tcPr>
          <w:p w14:paraId="7E96CBF7" w14:textId="77777777" w:rsidR="00406A09" w:rsidRPr="00663F05" w:rsidRDefault="00406A09" w:rsidP="000D297A">
            <w:pPr>
              <w:rPr>
                <w:b/>
                <w:bCs/>
                <w:color w:val="000000"/>
                <w:sz w:val="20"/>
                <w:szCs w:val="20"/>
                <w:lang w:val="ro-RO"/>
              </w:rPr>
            </w:pPr>
          </w:p>
        </w:tc>
      </w:tr>
      <w:tr w:rsidR="00681818" w:rsidRPr="00663F05" w14:paraId="03BE0DCD" w14:textId="77777777" w:rsidTr="00681818">
        <w:trPr>
          <w:gridAfter w:val="1"/>
          <w:wAfter w:w="1255" w:type="dxa"/>
          <w:trHeight w:val="26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3129F07"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A</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C6B9CCB"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1</w:t>
            </w:r>
          </w:p>
        </w:tc>
        <w:tc>
          <w:tcPr>
            <w:tcW w:w="1559" w:type="dxa"/>
            <w:tcBorders>
              <w:top w:val="nil"/>
              <w:left w:val="nil"/>
              <w:bottom w:val="single" w:sz="4" w:space="0" w:color="auto"/>
              <w:right w:val="single" w:sz="4" w:space="0" w:color="auto"/>
            </w:tcBorders>
            <w:shd w:val="clear" w:color="auto" w:fill="auto"/>
            <w:vAlign w:val="center"/>
            <w:hideMark/>
          </w:tcPr>
          <w:p w14:paraId="576AFC00"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2</w:t>
            </w:r>
          </w:p>
        </w:tc>
        <w:tc>
          <w:tcPr>
            <w:tcW w:w="992" w:type="dxa"/>
            <w:tcBorders>
              <w:top w:val="nil"/>
              <w:left w:val="nil"/>
              <w:bottom w:val="single" w:sz="4" w:space="0" w:color="auto"/>
              <w:right w:val="single" w:sz="4" w:space="0" w:color="auto"/>
            </w:tcBorders>
            <w:shd w:val="clear" w:color="auto" w:fill="auto"/>
            <w:vAlign w:val="center"/>
            <w:hideMark/>
          </w:tcPr>
          <w:p w14:paraId="3E526730"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3</w:t>
            </w:r>
          </w:p>
        </w:tc>
        <w:tc>
          <w:tcPr>
            <w:tcW w:w="1418" w:type="dxa"/>
            <w:tcBorders>
              <w:top w:val="nil"/>
              <w:left w:val="nil"/>
              <w:bottom w:val="single" w:sz="4" w:space="0" w:color="auto"/>
              <w:right w:val="single" w:sz="4" w:space="0" w:color="auto"/>
            </w:tcBorders>
            <w:shd w:val="clear" w:color="auto" w:fill="auto"/>
            <w:vAlign w:val="center"/>
          </w:tcPr>
          <w:p w14:paraId="7A4D7872"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4</w:t>
            </w:r>
          </w:p>
        </w:tc>
        <w:tc>
          <w:tcPr>
            <w:tcW w:w="1134" w:type="dxa"/>
            <w:tcBorders>
              <w:top w:val="nil"/>
              <w:left w:val="nil"/>
              <w:bottom w:val="single" w:sz="4" w:space="0" w:color="auto"/>
              <w:right w:val="single" w:sz="4" w:space="0" w:color="auto"/>
            </w:tcBorders>
            <w:shd w:val="clear" w:color="auto" w:fill="auto"/>
            <w:vAlign w:val="center"/>
            <w:hideMark/>
          </w:tcPr>
          <w:p w14:paraId="0912AFB8"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5</w:t>
            </w:r>
          </w:p>
        </w:tc>
        <w:tc>
          <w:tcPr>
            <w:tcW w:w="1134" w:type="dxa"/>
            <w:tcBorders>
              <w:top w:val="nil"/>
              <w:left w:val="nil"/>
              <w:bottom w:val="single" w:sz="4" w:space="0" w:color="auto"/>
              <w:right w:val="single" w:sz="4" w:space="0" w:color="auto"/>
            </w:tcBorders>
            <w:shd w:val="clear" w:color="auto" w:fill="auto"/>
            <w:vAlign w:val="center"/>
            <w:hideMark/>
          </w:tcPr>
          <w:p w14:paraId="2CEBD487"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6</w:t>
            </w:r>
          </w:p>
        </w:tc>
        <w:tc>
          <w:tcPr>
            <w:tcW w:w="1843" w:type="dxa"/>
            <w:tcBorders>
              <w:top w:val="nil"/>
              <w:left w:val="nil"/>
              <w:bottom w:val="single" w:sz="4" w:space="0" w:color="auto"/>
              <w:right w:val="single" w:sz="4" w:space="0" w:color="auto"/>
            </w:tcBorders>
            <w:shd w:val="clear" w:color="auto" w:fill="auto"/>
            <w:vAlign w:val="center"/>
            <w:hideMark/>
          </w:tcPr>
          <w:p w14:paraId="6E44F8BC"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7</w:t>
            </w:r>
          </w:p>
        </w:tc>
        <w:tc>
          <w:tcPr>
            <w:tcW w:w="1275" w:type="dxa"/>
            <w:tcBorders>
              <w:top w:val="nil"/>
              <w:left w:val="nil"/>
              <w:bottom w:val="single" w:sz="4" w:space="0" w:color="auto"/>
              <w:right w:val="single" w:sz="4" w:space="0" w:color="auto"/>
            </w:tcBorders>
            <w:shd w:val="clear" w:color="auto" w:fill="auto"/>
            <w:vAlign w:val="center"/>
            <w:hideMark/>
          </w:tcPr>
          <w:p w14:paraId="67073F41"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8</w:t>
            </w:r>
          </w:p>
        </w:tc>
        <w:tc>
          <w:tcPr>
            <w:tcW w:w="1276" w:type="dxa"/>
            <w:tcBorders>
              <w:top w:val="nil"/>
              <w:left w:val="nil"/>
              <w:bottom w:val="single" w:sz="4" w:space="0" w:color="auto"/>
              <w:right w:val="single" w:sz="4" w:space="0" w:color="auto"/>
            </w:tcBorders>
            <w:shd w:val="clear" w:color="auto" w:fill="auto"/>
            <w:noWrap/>
            <w:vAlign w:val="center"/>
            <w:hideMark/>
          </w:tcPr>
          <w:p w14:paraId="1C127D4D"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9</w:t>
            </w:r>
          </w:p>
        </w:tc>
        <w:tc>
          <w:tcPr>
            <w:tcW w:w="1559" w:type="dxa"/>
            <w:tcBorders>
              <w:top w:val="nil"/>
              <w:left w:val="nil"/>
              <w:bottom w:val="single" w:sz="4" w:space="0" w:color="auto"/>
              <w:right w:val="single" w:sz="4" w:space="0" w:color="auto"/>
            </w:tcBorders>
          </w:tcPr>
          <w:p w14:paraId="0C5DC0E7"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10</w:t>
            </w:r>
          </w:p>
        </w:tc>
      </w:tr>
      <w:tr w:rsidR="00681818" w:rsidRPr="00663F05" w14:paraId="2766C186" w14:textId="77777777" w:rsidTr="00681818">
        <w:trPr>
          <w:gridAfter w:val="1"/>
          <w:wAfter w:w="1255" w:type="dxa"/>
          <w:trHeight w:val="26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D242793"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1</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F0EEB6C"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1559" w:type="dxa"/>
            <w:tcBorders>
              <w:top w:val="nil"/>
              <w:left w:val="nil"/>
              <w:bottom w:val="single" w:sz="4" w:space="0" w:color="auto"/>
              <w:right w:val="single" w:sz="4" w:space="0" w:color="auto"/>
            </w:tcBorders>
            <w:shd w:val="clear" w:color="auto" w:fill="auto"/>
            <w:vAlign w:val="center"/>
            <w:hideMark/>
          </w:tcPr>
          <w:p w14:paraId="5A6A70D7"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992" w:type="dxa"/>
            <w:tcBorders>
              <w:top w:val="nil"/>
              <w:left w:val="nil"/>
              <w:bottom w:val="single" w:sz="4" w:space="0" w:color="auto"/>
              <w:right w:val="single" w:sz="4" w:space="0" w:color="auto"/>
            </w:tcBorders>
            <w:shd w:val="clear" w:color="auto" w:fill="auto"/>
            <w:vAlign w:val="center"/>
            <w:hideMark/>
          </w:tcPr>
          <w:p w14:paraId="4077C371"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418" w:type="dxa"/>
            <w:tcBorders>
              <w:top w:val="nil"/>
              <w:left w:val="nil"/>
              <w:bottom w:val="single" w:sz="4" w:space="0" w:color="auto"/>
              <w:right w:val="single" w:sz="4" w:space="0" w:color="auto"/>
            </w:tcBorders>
            <w:shd w:val="clear" w:color="auto" w:fill="auto"/>
            <w:vAlign w:val="center"/>
          </w:tcPr>
          <w:p w14:paraId="4D91B000" w14:textId="77777777" w:rsidR="00406A09" w:rsidRPr="00663F05" w:rsidRDefault="00406A09" w:rsidP="000D297A">
            <w:pPr>
              <w:jc w:val="both"/>
              <w:rPr>
                <w:b/>
                <w:bCs/>
                <w:color w:val="000000"/>
                <w:sz w:val="20"/>
                <w:szCs w:val="20"/>
                <w:lang w:val="ro-RO"/>
              </w:rPr>
            </w:pPr>
          </w:p>
        </w:tc>
        <w:tc>
          <w:tcPr>
            <w:tcW w:w="1134" w:type="dxa"/>
            <w:tcBorders>
              <w:top w:val="nil"/>
              <w:left w:val="nil"/>
              <w:bottom w:val="single" w:sz="4" w:space="0" w:color="auto"/>
              <w:right w:val="single" w:sz="4" w:space="0" w:color="auto"/>
            </w:tcBorders>
            <w:shd w:val="clear" w:color="auto" w:fill="auto"/>
            <w:vAlign w:val="center"/>
            <w:hideMark/>
          </w:tcPr>
          <w:p w14:paraId="6919C3B1"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1C755962"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843" w:type="dxa"/>
            <w:tcBorders>
              <w:top w:val="nil"/>
              <w:left w:val="nil"/>
              <w:bottom w:val="single" w:sz="4" w:space="0" w:color="auto"/>
              <w:right w:val="single" w:sz="4" w:space="0" w:color="auto"/>
            </w:tcBorders>
            <w:shd w:val="clear" w:color="auto" w:fill="auto"/>
            <w:vAlign w:val="center"/>
            <w:hideMark/>
          </w:tcPr>
          <w:p w14:paraId="5CF2D6A6"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5" w:type="dxa"/>
            <w:tcBorders>
              <w:top w:val="nil"/>
              <w:left w:val="nil"/>
              <w:bottom w:val="single" w:sz="4" w:space="0" w:color="auto"/>
              <w:right w:val="single" w:sz="4" w:space="0" w:color="auto"/>
            </w:tcBorders>
            <w:shd w:val="clear" w:color="auto" w:fill="auto"/>
            <w:vAlign w:val="center"/>
            <w:hideMark/>
          </w:tcPr>
          <w:p w14:paraId="6B21742C"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729BF7"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559" w:type="dxa"/>
            <w:tcBorders>
              <w:top w:val="nil"/>
              <w:left w:val="nil"/>
              <w:bottom w:val="single" w:sz="4" w:space="0" w:color="auto"/>
              <w:right w:val="single" w:sz="4" w:space="0" w:color="auto"/>
            </w:tcBorders>
          </w:tcPr>
          <w:p w14:paraId="30D646CC" w14:textId="77777777" w:rsidR="00406A09" w:rsidRPr="00663F05" w:rsidRDefault="00406A09" w:rsidP="000D297A">
            <w:pPr>
              <w:rPr>
                <w:color w:val="000000"/>
                <w:sz w:val="20"/>
                <w:szCs w:val="20"/>
                <w:lang w:val="ro-RO"/>
              </w:rPr>
            </w:pPr>
          </w:p>
        </w:tc>
      </w:tr>
      <w:tr w:rsidR="00681818" w:rsidRPr="00663F05" w14:paraId="3F74BC18" w14:textId="77777777" w:rsidTr="00681818">
        <w:trPr>
          <w:gridAfter w:val="1"/>
          <w:wAfter w:w="1255" w:type="dxa"/>
          <w:trHeight w:val="26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C1AFB1C"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2</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2203B50"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1559" w:type="dxa"/>
            <w:tcBorders>
              <w:top w:val="nil"/>
              <w:left w:val="nil"/>
              <w:bottom w:val="single" w:sz="4" w:space="0" w:color="auto"/>
              <w:right w:val="single" w:sz="4" w:space="0" w:color="auto"/>
            </w:tcBorders>
            <w:shd w:val="clear" w:color="auto" w:fill="auto"/>
            <w:vAlign w:val="center"/>
            <w:hideMark/>
          </w:tcPr>
          <w:p w14:paraId="4990333E"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992" w:type="dxa"/>
            <w:tcBorders>
              <w:top w:val="nil"/>
              <w:left w:val="nil"/>
              <w:bottom w:val="single" w:sz="4" w:space="0" w:color="auto"/>
              <w:right w:val="single" w:sz="4" w:space="0" w:color="auto"/>
            </w:tcBorders>
            <w:shd w:val="clear" w:color="auto" w:fill="auto"/>
            <w:vAlign w:val="center"/>
            <w:hideMark/>
          </w:tcPr>
          <w:p w14:paraId="3C0AC0CB"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418" w:type="dxa"/>
            <w:tcBorders>
              <w:top w:val="nil"/>
              <w:left w:val="nil"/>
              <w:bottom w:val="single" w:sz="4" w:space="0" w:color="auto"/>
              <w:right w:val="single" w:sz="4" w:space="0" w:color="auto"/>
            </w:tcBorders>
            <w:shd w:val="clear" w:color="auto" w:fill="auto"/>
            <w:vAlign w:val="center"/>
          </w:tcPr>
          <w:p w14:paraId="0392FB79" w14:textId="77777777" w:rsidR="00406A09" w:rsidRPr="00663F05" w:rsidRDefault="00406A09" w:rsidP="000D297A">
            <w:pPr>
              <w:jc w:val="both"/>
              <w:rPr>
                <w:b/>
                <w:bCs/>
                <w:color w:val="000000"/>
                <w:sz w:val="20"/>
                <w:szCs w:val="20"/>
                <w:lang w:val="ro-RO"/>
              </w:rPr>
            </w:pPr>
          </w:p>
        </w:tc>
        <w:tc>
          <w:tcPr>
            <w:tcW w:w="1134" w:type="dxa"/>
            <w:tcBorders>
              <w:top w:val="nil"/>
              <w:left w:val="nil"/>
              <w:bottom w:val="single" w:sz="4" w:space="0" w:color="auto"/>
              <w:right w:val="single" w:sz="4" w:space="0" w:color="auto"/>
            </w:tcBorders>
            <w:shd w:val="clear" w:color="auto" w:fill="auto"/>
            <w:vAlign w:val="center"/>
            <w:hideMark/>
          </w:tcPr>
          <w:p w14:paraId="38C60EA0"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212BD669"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843" w:type="dxa"/>
            <w:tcBorders>
              <w:top w:val="nil"/>
              <w:left w:val="nil"/>
              <w:bottom w:val="single" w:sz="4" w:space="0" w:color="auto"/>
              <w:right w:val="single" w:sz="4" w:space="0" w:color="auto"/>
            </w:tcBorders>
            <w:shd w:val="clear" w:color="auto" w:fill="auto"/>
            <w:vAlign w:val="center"/>
            <w:hideMark/>
          </w:tcPr>
          <w:p w14:paraId="29CD3C28"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5" w:type="dxa"/>
            <w:tcBorders>
              <w:top w:val="nil"/>
              <w:left w:val="nil"/>
              <w:bottom w:val="single" w:sz="4" w:space="0" w:color="auto"/>
              <w:right w:val="single" w:sz="4" w:space="0" w:color="auto"/>
            </w:tcBorders>
            <w:shd w:val="clear" w:color="auto" w:fill="auto"/>
            <w:vAlign w:val="center"/>
            <w:hideMark/>
          </w:tcPr>
          <w:p w14:paraId="4189A558"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990080"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559" w:type="dxa"/>
            <w:tcBorders>
              <w:top w:val="nil"/>
              <w:left w:val="nil"/>
              <w:bottom w:val="single" w:sz="4" w:space="0" w:color="auto"/>
              <w:right w:val="single" w:sz="4" w:space="0" w:color="auto"/>
            </w:tcBorders>
          </w:tcPr>
          <w:p w14:paraId="00B51F0C" w14:textId="77777777" w:rsidR="00406A09" w:rsidRPr="00663F05" w:rsidRDefault="00406A09" w:rsidP="000D297A">
            <w:pPr>
              <w:rPr>
                <w:color w:val="000000"/>
                <w:sz w:val="20"/>
                <w:szCs w:val="20"/>
                <w:lang w:val="ro-RO"/>
              </w:rPr>
            </w:pPr>
          </w:p>
        </w:tc>
      </w:tr>
      <w:tr w:rsidR="00681818" w:rsidRPr="00663F05" w14:paraId="687E1AFA" w14:textId="77777777" w:rsidTr="00681818">
        <w:trPr>
          <w:gridAfter w:val="1"/>
          <w:wAfter w:w="1255" w:type="dxa"/>
          <w:trHeight w:val="26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7C60A90D"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3</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3425634"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1559" w:type="dxa"/>
            <w:tcBorders>
              <w:top w:val="nil"/>
              <w:left w:val="nil"/>
              <w:bottom w:val="single" w:sz="4" w:space="0" w:color="auto"/>
              <w:right w:val="single" w:sz="4" w:space="0" w:color="auto"/>
            </w:tcBorders>
            <w:shd w:val="clear" w:color="auto" w:fill="auto"/>
            <w:vAlign w:val="center"/>
            <w:hideMark/>
          </w:tcPr>
          <w:p w14:paraId="42F1D3BE"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992" w:type="dxa"/>
            <w:tcBorders>
              <w:top w:val="nil"/>
              <w:left w:val="nil"/>
              <w:bottom w:val="single" w:sz="4" w:space="0" w:color="auto"/>
              <w:right w:val="single" w:sz="4" w:space="0" w:color="auto"/>
            </w:tcBorders>
            <w:shd w:val="clear" w:color="auto" w:fill="auto"/>
            <w:vAlign w:val="center"/>
            <w:hideMark/>
          </w:tcPr>
          <w:p w14:paraId="52550B78"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418" w:type="dxa"/>
            <w:tcBorders>
              <w:top w:val="nil"/>
              <w:left w:val="nil"/>
              <w:bottom w:val="single" w:sz="4" w:space="0" w:color="auto"/>
              <w:right w:val="single" w:sz="4" w:space="0" w:color="auto"/>
            </w:tcBorders>
            <w:shd w:val="clear" w:color="auto" w:fill="auto"/>
            <w:vAlign w:val="center"/>
          </w:tcPr>
          <w:p w14:paraId="23A5E691" w14:textId="77777777" w:rsidR="00406A09" w:rsidRPr="00663F05" w:rsidRDefault="00406A09" w:rsidP="000D297A">
            <w:pPr>
              <w:jc w:val="both"/>
              <w:rPr>
                <w:b/>
                <w:bCs/>
                <w:color w:val="000000"/>
                <w:sz w:val="20"/>
                <w:szCs w:val="20"/>
                <w:lang w:val="ro-RO"/>
              </w:rPr>
            </w:pPr>
          </w:p>
        </w:tc>
        <w:tc>
          <w:tcPr>
            <w:tcW w:w="1134" w:type="dxa"/>
            <w:tcBorders>
              <w:top w:val="nil"/>
              <w:left w:val="nil"/>
              <w:bottom w:val="single" w:sz="4" w:space="0" w:color="auto"/>
              <w:right w:val="single" w:sz="4" w:space="0" w:color="auto"/>
            </w:tcBorders>
            <w:shd w:val="clear" w:color="auto" w:fill="auto"/>
            <w:vAlign w:val="center"/>
            <w:hideMark/>
          </w:tcPr>
          <w:p w14:paraId="2E8B18B3"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293F6492"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843" w:type="dxa"/>
            <w:tcBorders>
              <w:top w:val="nil"/>
              <w:left w:val="nil"/>
              <w:bottom w:val="single" w:sz="4" w:space="0" w:color="auto"/>
              <w:right w:val="single" w:sz="4" w:space="0" w:color="auto"/>
            </w:tcBorders>
            <w:shd w:val="clear" w:color="auto" w:fill="auto"/>
            <w:vAlign w:val="center"/>
            <w:hideMark/>
          </w:tcPr>
          <w:p w14:paraId="0001EAD8"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5" w:type="dxa"/>
            <w:tcBorders>
              <w:top w:val="nil"/>
              <w:left w:val="nil"/>
              <w:bottom w:val="single" w:sz="4" w:space="0" w:color="auto"/>
              <w:right w:val="single" w:sz="4" w:space="0" w:color="auto"/>
            </w:tcBorders>
            <w:shd w:val="clear" w:color="auto" w:fill="auto"/>
            <w:vAlign w:val="center"/>
            <w:hideMark/>
          </w:tcPr>
          <w:p w14:paraId="649AFD9D"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006321"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559" w:type="dxa"/>
            <w:tcBorders>
              <w:top w:val="nil"/>
              <w:left w:val="nil"/>
              <w:bottom w:val="single" w:sz="4" w:space="0" w:color="auto"/>
              <w:right w:val="single" w:sz="4" w:space="0" w:color="auto"/>
            </w:tcBorders>
          </w:tcPr>
          <w:p w14:paraId="0EE7AA54" w14:textId="77777777" w:rsidR="00406A09" w:rsidRPr="00663F05" w:rsidRDefault="00406A09" w:rsidP="000D297A">
            <w:pPr>
              <w:rPr>
                <w:color w:val="000000"/>
                <w:sz w:val="20"/>
                <w:szCs w:val="20"/>
                <w:lang w:val="ro-RO"/>
              </w:rPr>
            </w:pPr>
          </w:p>
        </w:tc>
      </w:tr>
      <w:tr w:rsidR="00681818" w:rsidRPr="00663F05" w14:paraId="13EF4248" w14:textId="77777777" w:rsidTr="00681818">
        <w:trPr>
          <w:gridAfter w:val="1"/>
          <w:wAfter w:w="1255" w:type="dxa"/>
          <w:trHeight w:val="26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48DDC714"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F2B376F"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1559" w:type="dxa"/>
            <w:tcBorders>
              <w:top w:val="nil"/>
              <w:left w:val="nil"/>
              <w:bottom w:val="single" w:sz="4" w:space="0" w:color="auto"/>
              <w:right w:val="single" w:sz="4" w:space="0" w:color="auto"/>
            </w:tcBorders>
            <w:shd w:val="clear" w:color="auto" w:fill="auto"/>
            <w:vAlign w:val="center"/>
            <w:hideMark/>
          </w:tcPr>
          <w:p w14:paraId="37FA901D"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992" w:type="dxa"/>
            <w:tcBorders>
              <w:top w:val="nil"/>
              <w:left w:val="nil"/>
              <w:bottom w:val="single" w:sz="4" w:space="0" w:color="auto"/>
              <w:right w:val="single" w:sz="4" w:space="0" w:color="auto"/>
            </w:tcBorders>
            <w:shd w:val="clear" w:color="auto" w:fill="auto"/>
            <w:vAlign w:val="center"/>
            <w:hideMark/>
          </w:tcPr>
          <w:p w14:paraId="22778CDE"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418" w:type="dxa"/>
            <w:tcBorders>
              <w:top w:val="nil"/>
              <w:left w:val="nil"/>
              <w:bottom w:val="single" w:sz="4" w:space="0" w:color="auto"/>
              <w:right w:val="single" w:sz="4" w:space="0" w:color="auto"/>
            </w:tcBorders>
            <w:shd w:val="clear" w:color="auto" w:fill="auto"/>
            <w:vAlign w:val="center"/>
          </w:tcPr>
          <w:p w14:paraId="5F63DC71" w14:textId="77777777" w:rsidR="00406A09" w:rsidRPr="00663F05" w:rsidRDefault="00406A09" w:rsidP="000D297A">
            <w:pPr>
              <w:jc w:val="both"/>
              <w:rPr>
                <w:b/>
                <w:bCs/>
                <w:color w:val="000000"/>
                <w:sz w:val="20"/>
                <w:szCs w:val="20"/>
                <w:lang w:val="ro-RO"/>
              </w:rPr>
            </w:pPr>
          </w:p>
        </w:tc>
        <w:tc>
          <w:tcPr>
            <w:tcW w:w="1134" w:type="dxa"/>
            <w:tcBorders>
              <w:top w:val="nil"/>
              <w:left w:val="nil"/>
              <w:bottom w:val="single" w:sz="4" w:space="0" w:color="auto"/>
              <w:right w:val="single" w:sz="4" w:space="0" w:color="auto"/>
            </w:tcBorders>
            <w:shd w:val="clear" w:color="auto" w:fill="auto"/>
            <w:vAlign w:val="center"/>
            <w:hideMark/>
          </w:tcPr>
          <w:p w14:paraId="150CB2F2"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2339A3DD"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843" w:type="dxa"/>
            <w:tcBorders>
              <w:top w:val="nil"/>
              <w:left w:val="nil"/>
              <w:bottom w:val="single" w:sz="4" w:space="0" w:color="auto"/>
              <w:right w:val="single" w:sz="4" w:space="0" w:color="auto"/>
            </w:tcBorders>
            <w:shd w:val="clear" w:color="auto" w:fill="auto"/>
            <w:vAlign w:val="center"/>
            <w:hideMark/>
          </w:tcPr>
          <w:p w14:paraId="755026BB"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5" w:type="dxa"/>
            <w:tcBorders>
              <w:top w:val="nil"/>
              <w:left w:val="nil"/>
              <w:bottom w:val="single" w:sz="4" w:space="0" w:color="auto"/>
              <w:right w:val="single" w:sz="4" w:space="0" w:color="auto"/>
            </w:tcBorders>
            <w:shd w:val="clear" w:color="auto" w:fill="auto"/>
            <w:vAlign w:val="center"/>
            <w:hideMark/>
          </w:tcPr>
          <w:p w14:paraId="1EEABEC9"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A5D965"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559" w:type="dxa"/>
            <w:tcBorders>
              <w:top w:val="nil"/>
              <w:left w:val="nil"/>
              <w:bottom w:val="single" w:sz="4" w:space="0" w:color="auto"/>
              <w:right w:val="single" w:sz="4" w:space="0" w:color="auto"/>
            </w:tcBorders>
          </w:tcPr>
          <w:p w14:paraId="2B91D042" w14:textId="77777777" w:rsidR="00406A09" w:rsidRPr="00663F05" w:rsidRDefault="00406A09" w:rsidP="000D297A">
            <w:pPr>
              <w:rPr>
                <w:color w:val="000000"/>
                <w:sz w:val="20"/>
                <w:szCs w:val="20"/>
                <w:lang w:val="ro-RO"/>
              </w:rPr>
            </w:pPr>
          </w:p>
        </w:tc>
      </w:tr>
      <w:tr w:rsidR="00681818" w:rsidRPr="00663F05" w14:paraId="76B40F53" w14:textId="77777777" w:rsidTr="00681818">
        <w:trPr>
          <w:gridAfter w:val="1"/>
          <w:wAfter w:w="1255" w:type="dxa"/>
          <w:trHeight w:val="264"/>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5CCE7083"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n</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6BF3FCE"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1559" w:type="dxa"/>
            <w:tcBorders>
              <w:top w:val="nil"/>
              <w:left w:val="nil"/>
              <w:bottom w:val="single" w:sz="4" w:space="0" w:color="auto"/>
              <w:right w:val="single" w:sz="4" w:space="0" w:color="auto"/>
            </w:tcBorders>
            <w:shd w:val="clear" w:color="auto" w:fill="auto"/>
            <w:vAlign w:val="center"/>
            <w:hideMark/>
          </w:tcPr>
          <w:p w14:paraId="21FFC975"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992" w:type="dxa"/>
            <w:tcBorders>
              <w:top w:val="nil"/>
              <w:left w:val="nil"/>
              <w:bottom w:val="single" w:sz="4" w:space="0" w:color="auto"/>
              <w:right w:val="single" w:sz="4" w:space="0" w:color="auto"/>
            </w:tcBorders>
            <w:shd w:val="clear" w:color="auto" w:fill="auto"/>
            <w:vAlign w:val="center"/>
            <w:hideMark/>
          </w:tcPr>
          <w:p w14:paraId="6CE05EA6"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418" w:type="dxa"/>
            <w:tcBorders>
              <w:top w:val="nil"/>
              <w:left w:val="nil"/>
              <w:bottom w:val="single" w:sz="4" w:space="0" w:color="auto"/>
              <w:right w:val="single" w:sz="4" w:space="0" w:color="auto"/>
            </w:tcBorders>
            <w:shd w:val="clear" w:color="auto" w:fill="auto"/>
            <w:vAlign w:val="center"/>
          </w:tcPr>
          <w:p w14:paraId="769BFBA4" w14:textId="77777777" w:rsidR="00406A09" w:rsidRPr="00663F05" w:rsidRDefault="00406A09" w:rsidP="000D297A">
            <w:pPr>
              <w:jc w:val="both"/>
              <w:rPr>
                <w:b/>
                <w:bCs/>
                <w:color w:val="000000"/>
                <w:sz w:val="20"/>
                <w:szCs w:val="20"/>
                <w:lang w:val="ro-RO"/>
              </w:rPr>
            </w:pPr>
          </w:p>
        </w:tc>
        <w:tc>
          <w:tcPr>
            <w:tcW w:w="1134" w:type="dxa"/>
            <w:tcBorders>
              <w:top w:val="nil"/>
              <w:left w:val="nil"/>
              <w:bottom w:val="single" w:sz="4" w:space="0" w:color="auto"/>
              <w:right w:val="single" w:sz="4" w:space="0" w:color="auto"/>
            </w:tcBorders>
            <w:shd w:val="clear" w:color="auto" w:fill="auto"/>
            <w:vAlign w:val="center"/>
            <w:hideMark/>
          </w:tcPr>
          <w:p w14:paraId="5911ADCD"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1134" w:type="dxa"/>
            <w:tcBorders>
              <w:top w:val="nil"/>
              <w:left w:val="nil"/>
              <w:bottom w:val="single" w:sz="4" w:space="0" w:color="auto"/>
              <w:right w:val="single" w:sz="4" w:space="0" w:color="auto"/>
            </w:tcBorders>
            <w:shd w:val="clear" w:color="auto" w:fill="auto"/>
            <w:vAlign w:val="center"/>
            <w:hideMark/>
          </w:tcPr>
          <w:p w14:paraId="1645689E"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843" w:type="dxa"/>
            <w:tcBorders>
              <w:top w:val="nil"/>
              <w:left w:val="nil"/>
              <w:bottom w:val="single" w:sz="4" w:space="0" w:color="auto"/>
              <w:right w:val="single" w:sz="4" w:space="0" w:color="auto"/>
            </w:tcBorders>
            <w:shd w:val="clear" w:color="auto" w:fill="auto"/>
            <w:vAlign w:val="center"/>
            <w:hideMark/>
          </w:tcPr>
          <w:p w14:paraId="7FCB3263"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5" w:type="dxa"/>
            <w:tcBorders>
              <w:top w:val="nil"/>
              <w:left w:val="nil"/>
              <w:bottom w:val="single" w:sz="4" w:space="0" w:color="auto"/>
              <w:right w:val="single" w:sz="4" w:space="0" w:color="auto"/>
            </w:tcBorders>
            <w:shd w:val="clear" w:color="auto" w:fill="auto"/>
            <w:vAlign w:val="center"/>
            <w:hideMark/>
          </w:tcPr>
          <w:p w14:paraId="3158FAA0"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938CF0"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559" w:type="dxa"/>
            <w:tcBorders>
              <w:top w:val="nil"/>
              <w:left w:val="nil"/>
              <w:bottom w:val="single" w:sz="4" w:space="0" w:color="auto"/>
              <w:right w:val="single" w:sz="4" w:space="0" w:color="auto"/>
            </w:tcBorders>
          </w:tcPr>
          <w:p w14:paraId="6092B198" w14:textId="77777777" w:rsidR="00406A09" w:rsidRPr="00663F05" w:rsidRDefault="00406A09" w:rsidP="000D297A">
            <w:pPr>
              <w:rPr>
                <w:color w:val="000000"/>
                <w:sz w:val="20"/>
                <w:szCs w:val="20"/>
                <w:lang w:val="ro-RO"/>
              </w:rPr>
            </w:pPr>
          </w:p>
        </w:tc>
      </w:tr>
    </w:tbl>
    <w:p w14:paraId="74BCCDB3" w14:textId="77777777" w:rsidR="00406A09" w:rsidRPr="00663F05" w:rsidRDefault="00406A09" w:rsidP="00406A09">
      <w:pPr>
        <w:rPr>
          <w:b/>
          <w:sz w:val="20"/>
          <w:szCs w:val="20"/>
          <w:lang w:val="ro-RO"/>
        </w:rPr>
      </w:pPr>
    </w:p>
    <w:p w14:paraId="0A2C3142" w14:textId="77777777" w:rsidR="00406A09" w:rsidRPr="00663F05" w:rsidRDefault="00406A09" w:rsidP="00406A09">
      <w:pPr>
        <w:ind w:firstLine="540"/>
        <w:rPr>
          <w:i/>
          <w:sz w:val="16"/>
          <w:szCs w:val="16"/>
          <w:lang w:val="ro-RO"/>
        </w:rPr>
      </w:pPr>
      <w:r w:rsidRPr="00663F05">
        <w:rPr>
          <w:sz w:val="22"/>
          <w:szCs w:val="22"/>
          <w:lang w:val="ro-RO"/>
        </w:rPr>
        <w:t>Administrator/persoana împuternicită a acestuia/persoană fizică _______________________________</w:t>
      </w:r>
      <w:r w:rsidRPr="00663F05">
        <w:rPr>
          <w:i/>
          <w:sz w:val="16"/>
          <w:szCs w:val="16"/>
          <w:lang w:val="ro-RO"/>
        </w:rPr>
        <w:t xml:space="preserve">    (semnătura, numele şi prenumele)</w:t>
      </w:r>
    </w:p>
    <w:p w14:paraId="5C6A73BC" w14:textId="3B712A13" w:rsidR="00406A09" w:rsidRPr="00663F05" w:rsidRDefault="00406A09" w:rsidP="00406A09">
      <w:pPr>
        <w:ind w:firstLine="540"/>
        <w:rPr>
          <w:i/>
          <w:sz w:val="16"/>
          <w:szCs w:val="16"/>
          <w:lang w:val="ro-RO"/>
        </w:rPr>
      </w:pPr>
      <w:r w:rsidRPr="00663F05">
        <w:rPr>
          <w:sz w:val="22"/>
          <w:szCs w:val="22"/>
          <w:lang w:val="ro-RO"/>
        </w:rPr>
        <w:t>Date de contact  ______________________________</w:t>
      </w:r>
      <w:r w:rsidRPr="00663F05">
        <w:rPr>
          <w:i/>
          <w:sz w:val="22"/>
          <w:szCs w:val="22"/>
          <w:lang w:val="ro-RO"/>
        </w:rPr>
        <w:t xml:space="preserve">  </w:t>
      </w:r>
      <w:r w:rsidRPr="00663F05">
        <w:rPr>
          <w:i/>
          <w:sz w:val="16"/>
          <w:szCs w:val="16"/>
          <w:lang w:val="ro-RO"/>
        </w:rPr>
        <w:t xml:space="preserve">(adresa poștală, </w:t>
      </w:r>
      <w:proofErr w:type="spellStart"/>
      <w:r w:rsidR="00C87669">
        <w:rPr>
          <w:i/>
          <w:sz w:val="16"/>
          <w:szCs w:val="16"/>
          <w:lang w:val="ro-RO"/>
        </w:rPr>
        <w:t>nr.</w:t>
      </w:r>
      <w:r w:rsidRPr="00663F05">
        <w:rPr>
          <w:i/>
          <w:sz w:val="16"/>
          <w:szCs w:val="16"/>
          <w:lang w:val="ro-RO"/>
        </w:rPr>
        <w:t>telefon</w:t>
      </w:r>
      <w:proofErr w:type="spellEnd"/>
      <w:r w:rsidRPr="00663F05">
        <w:rPr>
          <w:i/>
          <w:sz w:val="16"/>
          <w:szCs w:val="16"/>
          <w:lang w:val="ro-RO"/>
        </w:rPr>
        <w:t>, adresa electronică</w:t>
      </w:r>
      <w:r w:rsidRPr="00663F05">
        <w:rPr>
          <w:rFonts w:ascii="Calibri" w:eastAsia="Calibri" w:hAnsi="Calibri"/>
          <w:sz w:val="22"/>
          <w:szCs w:val="22"/>
          <w:lang w:val="ro-RO"/>
        </w:rPr>
        <w:t xml:space="preserve"> </w:t>
      </w:r>
      <w:r w:rsidRPr="00663F05">
        <w:rPr>
          <w:i/>
          <w:sz w:val="16"/>
          <w:szCs w:val="16"/>
          <w:lang w:val="ro-RO"/>
        </w:rPr>
        <w:t>a administratorului/persoanei împuternicite a acestuia/persoanei fizice)</w:t>
      </w:r>
    </w:p>
    <w:p w14:paraId="7AE6ED6D" w14:textId="77777777" w:rsidR="00406A09" w:rsidRPr="00663F05" w:rsidRDefault="00406A09" w:rsidP="00406A09">
      <w:pPr>
        <w:ind w:firstLine="540"/>
        <w:rPr>
          <w:sz w:val="22"/>
          <w:szCs w:val="22"/>
          <w:lang w:val="ro-RO"/>
        </w:rPr>
      </w:pPr>
      <w:r w:rsidRPr="00663F05">
        <w:rPr>
          <w:sz w:val="22"/>
          <w:szCs w:val="22"/>
          <w:lang w:val="ro-RO"/>
        </w:rPr>
        <w:t>Data întocmirii raportului ____________________</w:t>
      </w:r>
    </w:p>
    <w:p w14:paraId="082F71A7" w14:textId="77777777" w:rsidR="00406A09" w:rsidRPr="00663F05" w:rsidRDefault="00406A09" w:rsidP="00406A09">
      <w:pPr>
        <w:ind w:firstLine="540"/>
        <w:rPr>
          <w:sz w:val="22"/>
          <w:szCs w:val="22"/>
          <w:lang w:val="ro-RO"/>
        </w:rPr>
        <w:sectPr w:rsidR="00406A09" w:rsidRPr="00663F05" w:rsidSect="000D297A">
          <w:headerReference w:type="even" r:id="rId20"/>
          <w:headerReference w:type="default" r:id="rId21"/>
          <w:footerReference w:type="even" r:id="rId22"/>
          <w:footerReference w:type="default" r:id="rId23"/>
          <w:pgSz w:w="16839" w:h="11907" w:orient="landscape"/>
          <w:pgMar w:top="850" w:right="677" w:bottom="562" w:left="1138" w:header="288" w:footer="288" w:gutter="0"/>
          <w:cols w:space="708"/>
          <w:docGrid w:linePitch="299"/>
        </w:sectPr>
      </w:pPr>
    </w:p>
    <w:p w14:paraId="1F27BB4F" w14:textId="77777777" w:rsidR="00406A09" w:rsidRPr="00663F05" w:rsidRDefault="00406A09" w:rsidP="00406A09">
      <w:pPr>
        <w:keepNext/>
        <w:ind w:firstLine="600"/>
        <w:jc w:val="center"/>
        <w:outlineLvl w:val="3"/>
        <w:rPr>
          <w:b/>
          <w:lang w:val="ro-RO"/>
        </w:rPr>
      </w:pPr>
      <w:r w:rsidRPr="00663F05">
        <w:rPr>
          <w:b/>
          <w:lang w:val="ro-RO"/>
        </w:rPr>
        <w:lastRenderedPageBreak/>
        <w:t>Modul de completare</w:t>
      </w:r>
    </w:p>
    <w:p w14:paraId="52497C8C" w14:textId="77777777" w:rsidR="00406A09" w:rsidRPr="00663F05" w:rsidRDefault="00406A09" w:rsidP="00406A09">
      <w:pPr>
        <w:keepNext/>
        <w:ind w:firstLine="600"/>
        <w:jc w:val="center"/>
        <w:outlineLvl w:val="3"/>
        <w:rPr>
          <w:b/>
          <w:lang w:val="ro-RO"/>
        </w:rPr>
      </w:pPr>
      <w:r w:rsidRPr="00663F05">
        <w:rPr>
          <w:b/>
          <w:lang w:val="ro-RO"/>
        </w:rPr>
        <w:t xml:space="preserve">a Raportului privind operațiunile efectuate conform garanției autorizate </w:t>
      </w:r>
    </w:p>
    <w:p w14:paraId="683BDF33" w14:textId="77777777" w:rsidR="00406A09" w:rsidRPr="00663F05" w:rsidRDefault="00406A09" w:rsidP="00406A09">
      <w:pPr>
        <w:keepNext/>
        <w:ind w:firstLine="600"/>
        <w:jc w:val="both"/>
        <w:outlineLvl w:val="3"/>
        <w:rPr>
          <w:b/>
          <w:lang w:val="ro-RO"/>
        </w:rPr>
      </w:pPr>
    </w:p>
    <w:p w14:paraId="5BEE8749" w14:textId="77777777" w:rsidR="00406A09" w:rsidRPr="00663F05" w:rsidRDefault="00406A09" w:rsidP="00406A09">
      <w:pPr>
        <w:spacing w:after="160" w:line="259" w:lineRule="auto"/>
        <w:ind w:firstLine="540"/>
        <w:jc w:val="both"/>
        <w:rPr>
          <w:rFonts w:eastAsia="Calibri"/>
          <w:lang w:val="ro-RO" w:eastAsia="ro-MD"/>
        </w:rPr>
      </w:pPr>
      <w:r w:rsidRPr="00663F05">
        <w:rPr>
          <w:lang w:val="ro-RO"/>
        </w:rPr>
        <w:t xml:space="preserve">1.Raportul privind operațiunile efectuate conform garanției autorizate se completează de către garantul rezident și se prezintă </w:t>
      </w:r>
      <w:r w:rsidRPr="00663F05">
        <w:rPr>
          <w:lang w:val="ro-RO" w:eastAsia="ro-MD"/>
        </w:rPr>
        <w:t>la Banca Națională a Moldovei de către persoana fizică pe suport hârtie sau în formă electronică, iar de către persoana juridică și persoana fizică rezidentă care practică o anumită activitate în formă electronică,</w:t>
      </w:r>
      <w:r w:rsidRPr="00663F05">
        <w:rPr>
          <w:rFonts w:eastAsia="Calibri"/>
          <w:lang w:val="ro-RO" w:eastAsia="ro-MD"/>
        </w:rPr>
        <w:t xml:space="preserve"> după cum urmează: </w:t>
      </w:r>
    </w:p>
    <w:p w14:paraId="68C8DA9A" w14:textId="77777777" w:rsidR="00406A09" w:rsidRPr="00663F05" w:rsidRDefault="00406A09" w:rsidP="00406A09">
      <w:pPr>
        <w:spacing w:after="160" w:line="259" w:lineRule="auto"/>
        <w:ind w:firstLine="540"/>
        <w:jc w:val="both"/>
        <w:rPr>
          <w:rFonts w:eastAsia="Calibri"/>
          <w:lang w:val="ro-RO" w:eastAsia="ro-MD"/>
        </w:rPr>
      </w:pPr>
      <w:r w:rsidRPr="00663F05">
        <w:rPr>
          <w:rFonts w:eastAsia="Calibri"/>
          <w:lang w:val="ro-RO" w:eastAsia="ro-MD"/>
        </w:rPr>
        <w:t xml:space="preserve">a) dacă </w:t>
      </w:r>
      <w:proofErr w:type="spellStart"/>
      <w:r w:rsidRPr="00663F05">
        <w:rPr>
          <w:rFonts w:eastAsia="Calibri"/>
          <w:lang w:val="ro-RO" w:eastAsia="ro-MD"/>
        </w:rPr>
        <w:t>operaţiunile</w:t>
      </w:r>
      <w:proofErr w:type="spellEnd"/>
      <w:r w:rsidRPr="00663F05">
        <w:rPr>
          <w:rFonts w:eastAsia="Calibri"/>
          <w:lang w:val="ro-RO" w:eastAsia="ro-MD"/>
        </w:rPr>
        <w:t xml:space="preserve"> se efectuează lunar, raportul se prezintă lunar, cel târziu la data de 15 a lunii ce urmează după luna gestionară;</w:t>
      </w:r>
    </w:p>
    <w:p w14:paraId="7C77330A" w14:textId="77777777" w:rsidR="00406A09" w:rsidRPr="00663F05" w:rsidRDefault="00406A09" w:rsidP="00406A09">
      <w:pPr>
        <w:spacing w:after="160" w:line="259" w:lineRule="auto"/>
        <w:ind w:firstLine="540"/>
        <w:jc w:val="both"/>
        <w:rPr>
          <w:rFonts w:eastAsia="Calibri"/>
          <w:lang w:val="ro-RO" w:eastAsia="ro-MD"/>
        </w:rPr>
      </w:pPr>
      <w:r w:rsidRPr="00663F05">
        <w:rPr>
          <w:rFonts w:eastAsia="Calibri"/>
          <w:lang w:val="ro-RO" w:eastAsia="ro-MD"/>
        </w:rPr>
        <w:t xml:space="preserve">b) dacă </w:t>
      </w:r>
      <w:proofErr w:type="spellStart"/>
      <w:r w:rsidRPr="00663F05">
        <w:rPr>
          <w:rFonts w:eastAsia="Calibri"/>
          <w:lang w:val="ro-RO" w:eastAsia="ro-MD"/>
        </w:rPr>
        <w:t>operaţiunile</w:t>
      </w:r>
      <w:proofErr w:type="spellEnd"/>
      <w:r w:rsidRPr="00663F05">
        <w:rPr>
          <w:rFonts w:eastAsia="Calibri"/>
          <w:lang w:val="ro-RO" w:eastAsia="ro-MD"/>
        </w:rPr>
        <w:t xml:space="preserve"> se efectuează cu o periodicitate mai mare de o lună sau cu o periodicitate neregulată, raportul se prezintă cel </w:t>
      </w:r>
      <w:proofErr w:type="spellStart"/>
      <w:r w:rsidRPr="00663F05">
        <w:rPr>
          <w:rFonts w:eastAsia="Calibri"/>
          <w:lang w:val="ro-RO" w:eastAsia="ro-MD"/>
        </w:rPr>
        <w:t>tîrziu</w:t>
      </w:r>
      <w:proofErr w:type="spellEnd"/>
      <w:r w:rsidRPr="00663F05">
        <w:rPr>
          <w:rFonts w:eastAsia="Calibri"/>
          <w:lang w:val="ro-RO" w:eastAsia="ro-MD"/>
        </w:rPr>
        <w:t xml:space="preserve"> la data de 15 a lunii ce urmează după luna în care au fost efectuate </w:t>
      </w:r>
      <w:proofErr w:type="spellStart"/>
      <w:r w:rsidRPr="00663F05">
        <w:rPr>
          <w:rFonts w:eastAsia="Calibri"/>
          <w:lang w:val="ro-RO" w:eastAsia="ro-MD"/>
        </w:rPr>
        <w:t>operaţiunile</w:t>
      </w:r>
      <w:proofErr w:type="spellEnd"/>
      <w:r w:rsidRPr="00663F05">
        <w:rPr>
          <w:rFonts w:eastAsia="Calibri"/>
          <w:lang w:val="ro-RO" w:eastAsia="ro-MD"/>
        </w:rPr>
        <w:t xml:space="preserve"> respective.</w:t>
      </w:r>
    </w:p>
    <w:p w14:paraId="03EDF275" w14:textId="789F2171" w:rsidR="00406A09" w:rsidRPr="00663F05" w:rsidRDefault="00406A09" w:rsidP="00406A09">
      <w:pPr>
        <w:spacing w:after="160" w:line="259" w:lineRule="auto"/>
        <w:ind w:firstLine="567"/>
        <w:jc w:val="both"/>
        <w:rPr>
          <w:rFonts w:eastAsia="Calibri"/>
          <w:lang w:val="ro-RO" w:eastAsia="ro-MD"/>
        </w:rPr>
      </w:pPr>
      <w:r w:rsidRPr="00663F05">
        <w:rPr>
          <w:lang w:val="ro-RO"/>
        </w:rPr>
        <w:t xml:space="preserve">2. Sumele se indică în raport </w:t>
      </w:r>
      <w:r w:rsidRPr="00663F05">
        <w:rPr>
          <w:snapToGrid w:val="0"/>
          <w:lang w:val="ro-RO"/>
        </w:rPr>
        <w:t>cu două semne zecimale</w:t>
      </w:r>
      <w:r w:rsidR="00C152ED" w:rsidRPr="00663F05">
        <w:rPr>
          <w:snapToGrid w:val="0"/>
          <w:lang w:val="ro-RO"/>
        </w:rPr>
        <w:t>.</w:t>
      </w:r>
    </w:p>
    <w:p w14:paraId="5A7B34AA"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lang w:val="ro-RO"/>
        </w:rPr>
        <w:t>3. „(IDNO/IDNP/codul fiscal al rezidentului)”: se indică numărul de identificare de stat IDNO /IDNP /codul fiscal al garantului rezident.</w:t>
      </w:r>
    </w:p>
    <w:p w14:paraId="43A04682"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lang w:val="ro-RO"/>
        </w:rPr>
        <w:t>4. „(denumirea /numele şi prenumele rezidentului)”: se indică denumirea completă /numele şi prenumele garantului rezident care a obţinut autorizaţia pentru acordarea garanției.</w:t>
      </w:r>
    </w:p>
    <w:p w14:paraId="76BDC084"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lang w:val="ro-RO"/>
        </w:rPr>
        <w:t xml:space="preserve">5.  La rubrica „Autorizația pentru acordarea garanției nr.____ din_____” </w:t>
      </w:r>
      <w:r w:rsidRPr="00663F05">
        <w:rPr>
          <w:lang w:val="ro-RO"/>
        </w:rPr>
        <w:t>se indică numărul (codul în litere şi în cifre) şi data eliberării autorizaţiei BNM.</w:t>
      </w:r>
    </w:p>
    <w:p w14:paraId="688F793E"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lang w:val="ro-RO"/>
        </w:rPr>
        <w:t>6. În coloana A „Nr. d/o” se indică numărul de ordine al fiecărui rând din raport.</w:t>
      </w:r>
    </w:p>
    <w:p w14:paraId="632B31F0" w14:textId="77777777" w:rsidR="00406A09" w:rsidRPr="00663F05" w:rsidRDefault="00406A09" w:rsidP="00406A09">
      <w:pPr>
        <w:keepNext/>
        <w:ind w:firstLine="600"/>
        <w:jc w:val="both"/>
        <w:outlineLvl w:val="3"/>
        <w:rPr>
          <w:lang w:val="ro-RO"/>
        </w:rPr>
      </w:pPr>
      <w:r w:rsidRPr="00663F05">
        <w:rPr>
          <w:lang w:val="ro-RO"/>
        </w:rPr>
        <w:t>7. În coloana 1 „Data efectuării operaţiunii” se indică data fiecărei operaţiuni efectuate în urma survenirii cazului garantat.</w:t>
      </w:r>
    </w:p>
    <w:p w14:paraId="0B27AC0B" w14:textId="77777777" w:rsidR="00406A09" w:rsidRPr="00663F05" w:rsidRDefault="00406A09" w:rsidP="00406A09">
      <w:pPr>
        <w:keepNext/>
        <w:ind w:firstLine="600"/>
        <w:jc w:val="both"/>
        <w:outlineLvl w:val="3"/>
        <w:rPr>
          <w:lang w:val="ro-RO"/>
        </w:rPr>
      </w:pPr>
    </w:p>
    <w:p w14:paraId="0BFFCC09" w14:textId="77777777" w:rsidR="00406A09" w:rsidRPr="00663F05" w:rsidRDefault="00406A09" w:rsidP="00406A09">
      <w:pPr>
        <w:keepNext/>
        <w:ind w:firstLine="600"/>
        <w:jc w:val="both"/>
        <w:outlineLvl w:val="3"/>
        <w:rPr>
          <w:lang w:val="ro-RO"/>
        </w:rPr>
      </w:pPr>
      <w:r w:rsidRPr="00663F05">
        <w:rPr>
          <w:lang w:val="ro-RO"/>
        </w:rPr>
        <w:t xml:space="preserve">8. În coloana 2 „Tipul </w:t>
      </w:r>
      <w:proofErr w:type="spellStart"/>
      <w:r w:rsidRPr="00663F05">
        <w:rPr>
          <w:lang w:val="ro-RO"/>
        </w:rPr>
        <w:t>plăţilor</w:t>
      </w:r>
      <w:proofErr w:type="spellEnd"/>
      <w:r w:rsidRPr="00663F05">
        <w:rPr>
          <w:lang w:val="ro-RO"/>
        </w:rPr>
        <w:t xml:space="preserve"> efectuate conform </w:t>
      </w:r>
      <w:proofErr w:type="spellStart"/>
      <w:r w:rsidRPr="00663F05">
        <w:rPr>
          <w:lang w:val="ro-RO"/>
        </w:rPr>
        <w:t>garanţiei</w:t>
      </w:r>
      <w:proofErr w:type="spellEnd"/>
      <w:r w:rsidRPr="00663F05">
        <w:rPr>
          <w:lang w:val="ro-RO"/>
        </w:rPr>
        <w:t>”</w:t>
      </w:r>
      <w:r w:rsidRPr="00663F05">
        <w:rPr>
          <w:bCs/>
          <w:lang w:val="ro-RO"/>
        </w:rPr>
        <w:t xml:space="preserve"> </w:t>
      </w:r>
      <w:r w:rsidRPr="00663F05">
        <w:rPr>
          <w:lang w:val="ro-RO"/>
        </w:rPr>
        <w:t xml:space="preserve">se indică codul corespunzător al tipului de plată /transfer efectuat de către garantul rezident în favoarea beneficiarului de </w:t>
      </w:r>
      <w:proofErr w:type="spellStart"/>
      <w:r w:rsidRPr="00663F05">
        <w:rPr>
          <w:lang w:val="ro-RO"/>
        </w:rPr>
        <w:t>garanţie</w:t>
      </w:r>
      <w:proofErr w:type="spellEnd"/>
      <w:r w:rsidRPr="00663F05">
        <w:rPr>
          <w:lang w:val="ro-RO"/>
        </w:rPr>
        <w:t xml:space="preserve"> nerezident conform </w:t>
      </w:r>
      <w:proofErr w:type="spellStart"/>
      <w:r w:rsidRPr="00663F05">
        <w:rPr>
          <w:lang w:val="ro-RO"/>
        </w:rPr>
        <w:t>garanţiei</w:t>
      </w:r>
      <w:proofErr w:type="spellEnd"/>
      <w:r w:rsidRPr="00663F05">
        <w:rPr>
          <w:lang w:val="ro-RO"/>
        </w:rPr>
        <w:t xml:space="preserve"> autorizate. În cazul în care </w:t>
      </w:r>
      <w:proofErr w:type="spellStart"/>
      <w:r w:rsidRPr="00663F05">
        <w:rPr>
          <w:lang w:val="ro-RO"/>
        </w:rPr>
        <w:t>tranzacţia</w:t>
      </w:r>
      <w:proofErr w:type="spellEnd"/>
      <w:r w:rsidRPr="00663F05">
        <w:rPr>
          <w:lang w:val="ro-RO"/>
        </w:rPr>
        <w:t xml:space="preserve"> garantată reprezintă acordarea unui împrumut /credit, se indică următoarele coduri: codul 31 – la rambursarea sumei de bază, codul 32 - la plata </w:t>
      </w:r>
      <w:proofErr w:type="spellStart"/>
      <w:r w:rsidRPr="00663F05">
        <w:rPr>
          <w:lang w:val="ro-RO"/>
        </w:rPr>
        <w:t>dobâzii</w:t>
      </w:r>
      <w:proofErr w:type="spellEnd"/>
      <w:r w:rsidRPr="00663F05">
        <w:rPr>
          <w:lang w:val="ro-RO"/>
        </w:rPr>
        <w:t xml:space="preserve">, codul 33 – la achitarea </w:t>
      </w:r>
      <w:proofErr w:type="spellStart"/>
      <w:r w:rsidRPr="00663F05">
        <w:rPr>
          <w:lang w:val="ro-RO"/>
        </w:rPr>
        <w:t>penalităţii</w:t>
      </w:r>
      <w:proofErr w:type="spellEnd"/>
      <w:r w:rsidRPr="00663F05">
        <w:rPr>
          <w:lang w:val="ro-RO"/>
        </w:rPr>
        <w:t xml:space="preserve">, codul 34 – la achitarea comisionului. Dacă </w:t>
      </w:r>
      <w:proofErr w:type="spellStart"/>
      <w:r w:rsidRPr="00663F05">
        <w:rPr>
          <w:lang w:val="ro-RO"/>
        </w:rPr>
        <w:t>tranzacţia</w:t>
      </w:r>
      <w:proofErr w:type="spellEnd"/>
      <w:r w:rsidRPr="00663F05">
        <w:rPr>
          <w:lang w:val="ro-RO"/>
        </w:rPr>
        <w:t xml:space="preserve"> garantată reprezintă o </w:t>
      </w:r>
      <w:proofErr w:type="spellStart"/>
      <w:r w:rsidRPr="00663F05">
        <w:rPr>
          <w:lang w:val="ro-RO"/>
        </w:rPr>
        <w:t>tranzacţie</w:t>
      </w:r>
      <w:proofErr w:type="spellEnd"/>
      <w:r w:rsidRPr="00663F05">
        <w:rPr>
          <w:lang w:val="ro-RO"/>
        </w:rPr>
        <w:t xml:space="preserve"> de vânzare-cumpărare a mărfurilor, de prestare a serviciilor etc. se indică codul 35.</w:t>
      </w:r>
    </w:p>
    <w:p w14:paraId="7DEC5FA7" w14:textId="299AAEFD" w:rsidR="00406A09" w:rsidRPr="00663F05" w:rsidRDefault="00406A09" w:rsidP="00406A09">
      <w:pPr>
        <w:keepNext/>
        <w:ind w:firstLine="600"/>
        <w:jc w:val="both"/>
        <w:outlineLvl w:val="3"/>
        <w:rPr>
          <w:b/>
          <w:lang w:val="ro-RO"/>
        </w:rPr>
      </w:pPr>
    </w:p>
    <w:p w14:paraId="701E757D" w14:textId="637F637F" w:rsidR="00406A09" w:rsidRPr="00663F05" w:rsidRDefault="00F40FF2" w:rsidP="00406A09">
      <w:pPr>
        <w:keepNext/>
        <w:ind w:firstLine="600"/>
        <w:jc w:val="both"/>
        <w:outlineLvl w:val="3"/>
        <w:rPr>
          <w:lang w:val="ro-RO"/>
        </w:rPr>
      </w:pPr>
      <w:r w:rsidRPr="00663F05">
        <w:rPr>
          <w:lang w:val="ro-RO"/>
        </w:rPr>
        <w:t xml:space="preserve">9. </w:t>
      </w:r>
      <w:r w:rsidR="00406A09" w:rsidRPr="00663F05">
        <w:rPr>
          <w:lang w:val="ro-RO"/>
        </w:rPr>
        <w:t xml:space="preserve">În coloana 3 „Plăţi”: se indică modul prin care ordonatorul de </w:t>
      </w:r>
      <w:proofErr w:type="spellStart"/>
      <w:r w:rsidR="00406A09" w:rsidRPr="00663F05">
        <w:rPr>
          <w:lang w:val="ro-RO"/>
        </w:rPr>
        <w:t>garanţie</w:t>
      </w:r>
      <w:proofErr w:type="spellEnd"/>
      <w:r w:rsidR="00406A09" w:rsidRPr="00663F05">
        <w:rPr>
          <w:lang w:val="ro-RO"/>
        </w:rPr>
        <w:t xml:space="preserve"> nerezident returnează </w:t>
      </w:r>
      <w:proofErr w:type="spellStart"/>
      <w:r w:rsidR="00406A09" w:rsidRPr="00663F05">
        <w:rPr>
          <w:lang w:val="ro-RO"/>
        </w:rPr>
        <w:t>garantulului</w:t>
      </w:r>
      <w:proofErr w:type="spellEnd"/>
      <w:r w:rsidR="00406A09" w:rsidRPr="00663F05">
        <w:rPr>
          <w:lang w:val="ro-RO"/>
        </w:rPr>
        <w:t xml:space="preserve"> rezident sumele plătite de către acesta conform </w:t>
      </w:r>
      <w:proofErr w:type="spellStart"/>
      <w:r w:rsidR="00406A09" w:rsidRPr="00663F05">
        <w:rPr>
          <w:lang w:val="ro-RO"/>
        </w:rPr>
        <w:t>garanţiei</w:t>
      </w:r>
      <w:proofErr w:type="spellEnd"/>
      <w:r w:rsidR="00406A09" w:rsidRPr="00663F05">
        <w:rPr>
          <w:lang w:val="ro-RO"/>
        </w:rPr>
        <w:t xml:space="preserve"> autorizate: codul 41 - prin mijloace băneşti; codul 42 - prin livrări de mărfuri, codul 43 - prin prestări de servicii, codul 44 - în alte forme.</w:t>
      </w:r>
    </w:p>
    <w:p w14:paraId="3AE3CE00" w14:textId="77777777" w:rsidR="00F40FF2" w:rsidRPr="00663F05" w:rsidRDefault="00F40FF2" w:rsidP="00406A09">
      <w:pPr>
        <w:keepNext/>
        <w:ind w:firstLine="600"/>
        <w:jc w:val="both"/>
        <w:outlineLvl w:val="3"/>
        <w:rPr>
          <w:lang w:val="ro-RO"/>
        </w:rPr>
      </w:pPr>
    </w:p>
    <w:p w14:paraId="5B8E24EF" w14:textId="0DBFCC39" w:rsidR="00406A09" w:rsidRPr="00663F05" w:rsidRDefault="00F40FF2" w:rsidP="00406A09">
      <w:pPr>
        <w:keepNext/>
        <w:ind w:firstLine="600"/>
        <w:jc w:val="both"/>
        <w:outlineLvl w:val="3"/>
        <w:rPr>
          <w:lang w:val="ro-RO"/>
        </w:rPr>
      </w:pPr>
      <w:r w:rsidRPr="00663F05">
        <w:rPr>
          <w:lang w:val="ro-RO"/>
        </w:rPr>
        <w:t xml:space="preserve">10. </w:t>
      </w:r>
      <w:r w:rsidR="00406A09" w:rsidRPr="00663F05">
        <w:rPr>
          <w:lang w:val="ro-RO"/>
        </w:rPr>
        <w:t xml:space="preserve">În coloana 4 „Tipul </w:t>
      </w:r>
      <w:proofErr w:type="spellStart"/>
      <w:r w:rsidR="00406A09" w:rsidRPr="00663F05">
        <w:rPr>
          <w:lang w:val="ro-RO"/>
        </w:rPr>
        <w:t>plăţilor</w:t>
      </w:r>
      <w:proofErr w:type="spellEnd"/>
      <w:r w:rsidR="00406A09" w:rsidRPr="00663F05">
        <w:rPr>
          <w:lang w:val="ro-RO"/>
        </w:rPr>
        <w:t>”</w:t>
      </w:r>
      <w:r w:rsidR="00406A09" w:rsidRPr="00663F05">
        <w:rPr>
          <w:b/>
          <w:lang w:val="ro-RO"/>
        </w:rPr>
        <w:t xml:space="preserve"> </w:t>
      </w:r>
      <w:r w:rsidR="00406A09" w:rsidRPr="00663F05">
        <w:rPr>
          <w:lang w:val="ro-RO"/>
        </w:rPr>
        <w:t xml:space="preserve">se indică codul corespunzător al tipului de plată /transfer primit de către garantul rezident de la ordonatorul de </w:t>
      </w:r>
      <w:proofErr w:type="spellStart"/>
      <w:r w:rsidR="00406A09" w:rsidRPr="00663F05">
        <w:rPr>
          <w:lang w:val="ro-RO"/>
        </w:rPr>
        <w:t>garanţie</w:t>
      </w:r>
      <w:proofErr w:type="spellEnd"/>
      <w:r w:rsidR="00406A09" w:rsidRPr="00663F05">
        <w:rPr>
          <w:lang w:val="ro-RO"/>
        </w:rPr>
        <w:t xml:space="preserve"> nerezident drept returnare a sumelor plătite de către garant conform </w:t>
      </w:r>
      <w:proofErr w:type="spellStart"/>
      <w:r w:rsidR="00406A09" w:rsidRPr="00663F05">
        <w:rPr>
          <w:lang w:val="ro-RO"/>
        </w:rPr>
        <w:t>garanţiei</w:t>
      </w:r>
      <w:proofErr w:type="spellEnd"/>
      <w:r w:rsidR="00406A09" w:rsidRPr="00663F05">
        <w:rPr>
          <w:lang w:val="ro-RO"/>
        </w:rPr>
        <w:t xml:space="preserve"> autorizate.</w:t>
      </w:r>
    </w:p>
    <w:p w14:paraId="772BCDA5" w14:textId="77777777" w:rsidR="00406A09" w:rsidRPr="00663F05" w:rsidRDefault="00406A09" w:rsidP="00406A09">
      <w:pPr>
        <w:keepNext/>
        <w:ind w:firstLine="600"/>
        <w:jc w:val="both"/>
        <w:outlineLvl w:val="3"/>
        <w:rPr>
          <w:lang w:val="ro-RO"/>
        </w:rPr>
      </w:pPr>
      <w:r w:rsidRPr="00663F05">
        <w:rPr>
          <w:lang w:val="ro-RO"/>
        </w:rPr>
        <w:t xml:space="preserve">În cazul în care </w:t>
      </w:r>
      <w:proofErr w:type="spellStart"/>
      <w:r w:rsidRPr="00663F05">
        <w:rPr>
          <w:lang w:val="ro-RO"/>
        </w:rPr>
        <w:t>tranzacţia</w:t>
      </w:r>
      <w:proofErr w:type="spellEnd"/>
      <w:r w:rsidRPr="00663F05">
        <w:rPr>
          <w:lang w:val="ro-RO"/>
        </w:rPr>
        <w:t xml:space="preserve"> garantată reprezintă acordarea unui împrumut /credit se indică următoarele coduri: la returnarea sumelor plătite de către garantul rezident în calitate de rambursare a sumei de bază a împrumutului /creditului - codul 51, a sumei dobânzii - codul 52, a sumei </w:t>
      </w:r>
      <w:proofErr w:type="spellStart"/>
      <w:r w:rsidRPr="00663F05">
        <w:rPr>
          <w:lang w:val="ro-RO"/>
        </w:rPr>
        <w:t>penalităţii</w:t>
      </w:r>
      <w:proofErr w:type="spellEnd"/>
      <w:r w:rsidRPr="00663F05">
        <w:rPr>
          <w:lang w:val="ro-RO"/>
        </w:rPr>
        <w:t xml:space="preserve"> - codul 53, a sumei comisionului - codul 54. Dacă </w:t>
      </w:r>
      <w:proofErr w:type="spellStart"/>
      <w:r w:rsidRPr="00663F05">
        <w:rPr>
          <w:lang w:val="ro-RO"/>
        </w:rPr>
        <w:t>tranzacţia</w:t>
      </w:r>
      <w:proofErr w:type="spellEnd"/>
      <w:r w:rsidRPr="00663F05">
        <w:rPr>
          <w:lang w:val="ro-RO"/>
        </w:rPr>
        <w:t xml:space="preserve"> garantată reprezintă o </w:t>
      </w:r>
      <w:proofErr w:type="spellStart"/>
      <w:r w:rsidRPr="00663F05">
        <w:rPr>
          <w:lang w:val="ro-RO"/>
        </w:rPr>
        <w:t>tranzacţie</w:t>
      </w:r>
      <w:proofErr w:type="spellEnd"/>
      <w:r w:rsidRPr="00663F05">
        <w:rPr>
          <w:lang w:val="ro-RO"/>
        </w:rPr>
        <w:t xml:space="preserve"> de vânzare-cumpărare a mărfurilor, de prestare a serviciilor etc., la returnarea de către ordonatorul de </w:t>
      </w:r>
      <w:proofErr w:type="spellStart"/>
      <w:r w:rsidRPr="00663F05">
        <w:rPr>
          <w:lang w:val="ro-RO"/>
        </w:rPr>
        <w:t>garanţie</w:t>
      </w:r>
      <w:proofErr w:type="spellEnd"/>
      <w:r w:rsidRPr="00663F05">
        <w:rPr>
          <w:lang w:val="ro-RO"/>
        </w:rPr>
        <w:t xml:space="preserve"> a sumelor plătite de către garant se indică codul 55.</w:t>
      </w:r>
    </w:p>
    <w:p w14:paraId="667D3790" w14:textId="77777777" w:rsidR="00406A09" w:rsidRPr="00663F05" w:rsidRDefault="00406A09" w:rsidP="00406A09">
      <w:pPr>
        <w:ind w:firstLine="600"/>
        <w:jc w:val="both"/>
        <w:rPr>
          <w:lang w:val="ro-RO"/>
        </w:rPr>
      </w:pPr>
      <w:r w:rsidRPr="00663F05">
        <w:rPr>
          <w:rFonts w:eastAsia="Calibri"/>
          <w:lang w:val="ro-RO"/>
        </w:rPr>
        <w:t>În funcție de tipul operațiunii (plăți efectuate conform garanției, returnarea sumelor plătite conform garanției) se va completa fie coloana 2, fie coloanele 3 și 4. Completarea concomitentă a coloanei 2 și a coloanelor 3 și 4 nu se admite.</w:t>
      </w:r>
    </w:p>
    <w:p w14:paraId="6CC97CA1" w14:textId="77777777" w:rsidR="00406A09" w:rsidRPr="00663F05" w:rsidRDefault="00406A09" w:rsidP="00406A09">
      <w:pPr>
        <w:keepNext/>
        <w:keepLines/>
        <w:ind w:firstLine="601"/>
        <w:jc w:val="both"/>
        <w:outlineLvl w:val="3"/>
        <w:rPr>
          <w:b/>
          <w:lang w:val="ro-RO"/>
        </w:rPr>
      </w:pPr>
    </w:p>
    <w:p w14:paraId="08BF2D38" w14:textId="32E85E45" w:rsidR="00406A09" w:rsidRPr="00663F05" w:rsidRDefault="00406A09" w:rsidP="00406A09">
      <w:pPr>
        <w:keepNext/>
        <w:keepLines/>
        <w:ind w:firstLine="601"/>
        <w:jc w:val="both"/>
        <w:outlineLvl w:val="3"/>
        <w:rPr>
          <w:b/>
          <w:lang w:val="ro-RO"/>
        </w:rPr>
      </w:pPr>
    </w:p>
    <w:p w14:paraId="29367338" w14:textId="17754FB7" w:rsidR="00406A09" w:rsidRPr="00663F05" w:rsidRDefault="00F40FF2" w:rsidP="00406A09">
      <w:pPr>
        <w:keepNext/>
        <w:ind w:firstLine="600"/>
        <w:jc w:val="both"/>
        <w:outlineLvl w:val="3"/>
        <w:rPr>
          <w:lang w:val="ro-RO"/>
        </w:rPr>
      </w:pPr>
      <w:r w:rsidRPr="00663F05">
        <w:rPr>
          <w:lang w:val="ro-RO"/>
        </w:rPr>
        <w:t xml:space="preserve">11. </w:t>
      </w:r>
      <w:r w:rsidR="00406A09" w:rsidRPr="00663F05">
        <w:rPr>
          <w:lang w:val="ro-RO"/>
        </w:rPr>
        <w:t>În coloana 5 „suma” se indică suma  operaţiunii efectuate.</w:t>
      </w:r>
    </w:p>
    <w:p w14:paraId="7BE703AA" w14:textId="77777777" w:rsidR="00F40FF2" w:rsidRPr="00663F05" w:rsidRDefault="00F40FF2" w:rsidP="00406A09">
      <w:pPr>
        <w:keepNext/>
        <w:ind w:firstLine="600"/>
        <w:jc w:val="both"/>
        <w:outlineLvl w:val="3"/>
        <w:rPr>
          <w:lang w:val="ro-RO"/>
        </w:rPr>
      </w:pPr>
    </w:p>
    <w:p w14:paraId="28EEF5D3" w14:textId="3CB957AE" w:rsidR="00406A09" w:rsidRPr="00663F05" w:rsidRDefault="00F40FF2" w:rsidP="00406A09">
      <w:pPr>
        <w:keepNext/>
        <w:ind w:firstLine="600"/>
        <w:jc w:val="both"/>
        <w:outlineLvl w:val="3"/>
        <w:rPr>
          <w:lang w:val="ro-RO"/>
        </w:rPr>
      </w:pPr>
      <w:r w:rsidRPr="00663F05">
        <w:rPr>
          <w:lang w:val="ro-RO"/>
        </w:rPr>
        <w:t xml:space="preserve">12. </w:t>
      </w:r>
      <w:r w:rsidR="00406A09" w:rsidRPr="00663F05">
        <w:rPr>
          <w:lang w:val="ro-RO"/>
        </w:rPr>
        <w:t xml:space="preserve">În coloana 6 „codul monedei” se indică codul alfabetic (conform ISO 4217) al monedei în care s-a efectuat </w:t>
      </w:r>
      <w:proofErr w:type="spellStart"/>
      <w:r w:rsidR="00406A09" w:rsidRPr="00663F05">
        <w:rPr>
          <w:lang w:val="ro-RO"/>
        </w:rPr>
        <w:t>operaţiunea</w:t>
      </w:r>
      <w:proofErr w:type="spellEnd"/>
      <w:r w:rsidR="00406A09" w:rsidRPr="00663F05">
        <w:rPr>
          <w:lang w:val="ro-RO"/>
        </w:rPr>
        <w:t xml:space="preserve"> (de exemplu: USD, EUR etc.).</w:t>
      </w:r>
    </w:p>
    <w:p w14:paraId="471B54CF" w14:textId="77777777" w:rsidR="005B55E4" w:rsidRPr="00663F05" w:rsidRDefault="005B55E4" w:rsidP="00406A09">
      <w:pPr>
        <w:keepNext/>
        <w:ind w:firstLine="600"/>
        <w:jc w:val="both"/>
        <w:outlineLvl w:val="3"/>
        <w:rPr>
          <w:lang w:val="ro-RO"/>
        </w:rPr>
      </w:pPr>
    </w:p>
    <w:p w14:paraId="3485D3F4" w14:textId="2BA4F613" w:rsidR="00406A09" w:rsidRPr="00663F05" w:rsidRDefault="005B55E4" w:rsidP="00406A09">
      <w:pPr>
        <w:keepNext/>
        <w:ind w:firstLine="600"/>
        <w:jc w:val="both"/>
        <w:outlineLvl w:val="3"/>
        <w:rPr>
          <w:lang w:val="en-US"/>
        </w:rPr>
      </w:pPr>
      <w:r w:rsidRPr="00663F05">
        <w:rPr>
          <w:lang w:val="ro-RO"/>
        </w:rPr>
        <w:t xml:space="preserve">13. </w:t>
      </w:r>
      <w:r w:rsidR="00406A09" w:rsidRPr="00663F05">
        <w:rPr>
          <w:lang w:val="ro-RO"/>
        </w:rPr>
        <w:t xml:space="preserve">În coloana 7 „suma” se indică suma operaţiunii recalculată în moneda </w:t>
      </w:r>
      <w:r w:rsidRPr="00663F05">
        <w:rPr>
          <w:lang w:val="ro-RO"/>
        </w:rPr>
        <w:t xml:space="preserve">contractului de </w:t>
      </w:r>
      <w:proofErr w:type="spellStart"/>
      <w:r w:rsidR="00406A09" w:rsidRPr="00663F05">
        <w:rPr>
          <w:lang w:val="ro-RO"/>
        </w:rPr>
        <w:t>garanţie</w:t>
      </w:r>
      <w:proofErr w:type="spellEnd"/>
      <w:r w:rsidR="00406A09" w:rsidRPr="00663F05">
        <w:rPr>
          <w:lang w:val="ro-RO"/>
        </w:rPr>
        <w:t xml:space="preserve"> </w:t>
      </w:r>
      <w:r w:rsidRPr="00663F05">
        <w:rPr>
          <w:lang w:val="ro-RO"/>
        </w:rPr>
        <w:t xml:space="preserve">(moneda de garanție) cu utilizarea </w:t>
      </w:r>
      <w:r w:rsidR="00406A09" w:rsidRPr="00663F05">
        <w:rPr>
          <w:lang w:val="ro-RO"/>
        </w:rPr>
        <w:t xml:space="preserve">cursului stabilit de către </w:t>
      </w:r>
      <w:proofErr w:type="spellStart"/>
      <w:r w:rsidR="00406A09" w:rsidRPr="00663F05">
        <w:rPr>
          <w:lang w:val="ro-RO"/>
        </w:rPr>
        <w:t>părţi</w:t>
      </w:r>
      <w:proofErr w:type="spellEnd"/>
      <w:r w:rsidR="00406A09" w:rsidRPr="00663F05">
        <w:rPr>
          <w:lang w:val="ro-RO"/>
        </w:rPr>
        <w:t xml:space="preserve"> în contract sau, dacă cursul nu este prevăzut, conform cursului oficial al leului moldovenesc valabil la data efectuării operaţiunii. </w:t>
      </w:r>
      <w:proofErr w:type="spellStart"/>
      <w:r w:rsidRPr="00663F05">
        <w:rPr>
          <w:lang w:val="en-US"/>
        </w:rPr>
        <w:t>Această</w:t>
      </w:r>
      <w:proofErr w:type="spellEnd"/>
      <w:r w:rsidRPr="00663F05">
        <w:rPr>
          <w:lang w:val="en-US"/>
        </w:rPr>
        <w:t xml:space="preserve"> </w:t>
      </w:r>
      <w:proofErr w:type="spellStart"/>
      <w:r w:rsidRPr="00663F05">
        <w:rPr>
          <w:lang w:val="en-US"/>
        </w:rPr>
        <w:t>coloană</w:t>
      </w:r>
      <w:proofErr w:type="spellEnd"/>
      <w:r w:rsidRPr="00663F05">
        <w:rPr>
          <w:lang w:val="en-US"/>
        </w:rPr>
        <w:t xml:space="preserve"> se </w:t>
      </w:r>
      <w:proofErr w:type="spellStart"/>
      <w:r w:rsidRPr="00663F05">
        <w:rPr>
          <w:lang w:val="en-US"/>
        </w:rPr>
        <w:t>completează</w:t>
      </w:r>
      <w:proofErr w:type="spellEnd"/>
      <w:r w:rsidRPr="00663F05">
        <w:rPr>
          <w:lang w:val="en-US"/>
        </w:rPr>
        <w:t xml:space="preserve"> </w:t>
      </w:r>
      <w:proofErr w:type="spellStart"/>
      <w:r w:rsidRPr="00663F05">
        <w:rPr>
          <w:lang w:val="en-US"/>
        </w:rPr>
        <w:t>în</w:t>
      </w:r>
      <w:proofErr w:type="spellEnd"/>
      <w:r w:rsidRPr="00663F05">
        <w:rPr>
          <w:lang w:val="en-US"/>
        </w:rPr>
        <w:t xml:space="preserve"> </w:t>
      </w:r>
      <w:proofErr w:type="spellStart"/>
      <w:r w:rsidRPr="00663F05">
        <w:rPr>
          <w:lang w:val="en-US"/>
        </w:rPr>
        <w:t>cazul</w:t>
      </w:r>
      <w:proofErr w:type="spellEnd"/>
      <w:r w:rsidRPr="00663F05">
        <w:rPr>
          <w:lang w:val="en-US"/>
        </w:rPr>
        <w:t xml:space="preserve"> </w:t>
      </w:r>
      <w:proofErr w:type="spellStart"/>
      <w:r w:rsidRPr="00663F05">
        <w:rPr>
          <w:lang w:val="en-US"/>
        </w:rPr>
        <w:t>în</w:t>
      </w:r>
      <w:proofErr w:type="spellEnd"/>
      <w:r w:rsidRPr="00663F05">
        <w:rPr>
          <w:lang w:val="en-US"/>
        </w:rPr>
        <w:t xml:space="preserve"> care </w:t>
      </w:r>
      <w:proofErr w:type="spellStart"/>
      <w:r w:rsidRPr="00663F05">
        <w:rPr>
          <w:lang w:val="en-US"/>
        </w:rPr>
        <w:t>operațiunea</w:t>
      </w:r>
      <w:proofErr w:type="spellEnd"/>
      <w:r w:rsidRPr="00663F05">
        <w:rPr>
          <w:lang w:val="en-US"/>
        </w:rPr>
        <w:t xml:space="preserve"> a </w:t>
      </w:r>
      <w:proofErr w:type="spellStart"/>
      <w:r w:rsidRPr="00663F05">
        <w:rPr>
          <w:lang w:val="en-US"/>
        </w:rPr>
        <w:t>fost</w:t>
      </w:r>
      <w:proofErr w:type="spellEnd"/>
      <w:r w:rsidRPr="00663F05">
        <w:rPr>
          <w:lang w:val="en-US"/>
        </w:rPr>
        <w:t xml:space="preserve"> </w:t>
      </w:r>
      <w:proofErr w:type="spellStart"/>
      <w:r w:rsidRPr="00663F05">
        <w:rPr>
          <w:lang w:val="en-US"/>
        </w:rPr>
        <w:t>efectuată</w:t>
      </w:r>
      <w:proofErr w:type="spellEnd"/>
      <w:r w:rsidRPr="00663F05">
        <w:rPr>
          <w:lang w:val="en-US"/>
        </w:rPr>
        <w:t xml:space="preserve"> </w:t>
      </w:r>
      <w:proofErr w:type="spellStart"/>
      <w:r w:rsidRPr="00663F05">
        <w:rPr>
          <w:lang w:val="en-US"/>
        </w:rPr>
        <w:t>în</w:t>
      </w:r>
      <w:proofErr w:type="spellEnd"/>
      <w:r w:rsidRPr="00663F05">
        <w:rPr>
          <w:lang w:val="en-US"/>
        </w:rPr>
        <w:t xml:space="preserve"> </w:t>
      </w:r>
      <w:proofErr w:type="spellStart"/>
      <w:r w:rsidRPr="00663F05">
        <w:rPr>
          <w:lang w:val="en-US"/>
        </w:rPr>
        <w:t>altă</w:t>
      </w:r>
      <w:proofErr w:type="spellEnd"/>
      <w:r w:rsidRPr="00663F05">
        <w:rPr>
          <w:lang w:val="en-US"/>
        </w:rPr>
        <w:t xml:space="preserve"> </w:t>
      </w:r>
      <w:proofErr w:type="spellStart"/>
      <w:r w:rsidRPr="00663F05">
        <w:rPr>
          <w:lang w:val="en-US"/>
        </w:rPr>
        <w:t>monedă</w:t>
      </w:r>
      <w:proofErr w:type="spellEnd"/>
      <w:r w:rsidRPr="00663F05">
        <w:rPr>
          <w:lang w:val="en-US"/>
        </w:rPr>
        <w:t xml:space="preserve"> </w:t>
      </w:r>
      <w:proofErr w:type="spellStart"/>
      <w:r w:rsidRPr="00663F05">
        <w:rPr>
          <w:lang w:val="en-US"/>
        </w:rPr>
        <w:t>decât</w:t>
      </w:r>
      <w:proofErr w:type="spellEnd"/>
      <w:r w:rsidRPr="00663F05">
        <w:rPr>
          <w:lang w:val="en-US"/>
        </w:rPr>
        <w:t xml:space="preserve"> </w:t>
      </w:r>
      <w:proofErr w:type="spellStart"/>
      <w:r w:rsidRPr="00663F05">
        <w:rPr>
          <w:lang w:val="en-US"/>
        </w:rPr>
        <w:t>moneda</w:t>
      </w:r>
      <w:proofErr w:type="spellEnd"/>
      <w:r w:rsidRPr="00663F05">
        <w:rPr>
          <w:lang w:val="en-US"/>
        </w:rPr>
        <w:t xml:space="preserve"> de </w:t>
      </w:r>
      <w:proofErr w:type="spellStart"/>
      <w:r w:rsidRPr="00663F05">
        <w:rPr>
          <w:lang w:val="en-US"/>
        </w:rPr>
        <w:t>garanție</w:t>
      </w:r>
      <w:proofErr w:type="spellEnd"/>
      <w:r w:rsidRPr="00663F05">
        <w:rPr>
          <w:lang w:val="en-US"/>
        </w:rPr>
        <w:t>.</w:t>
      </w:r>
    </w:p>
    <w:p w14:paraId="3E0F47D2" w14:textId="77777777" w:rsidR="005B55E4" w:rsidRPr="00663F05" w:rsidRDefault="005B55E4" w:rsidP="00406A09">
      <w:pPr>
        <w:keepNext/>
        <w:ind w:firstLine="600"/>
        <w:jc w:val="both"/>
        <w:outlineLvl w:val="3"/>
        <w:rPr>
          <w:lang w:val="en-US"/>
        </w:rPr>
      </w:pPr>
    </w:p>
    <w:p w14:paraId="0D20FC81" w14:textId="72810DD1" w:rsidR="00406A09" w:rsidRPr="00663F05" w:rsidRDefault="005B55E4" w:rsidP="006A7059">
      <w:pPr>
        <w:ind w:firstLine="600"/>
        <w:jc w:val="both"/>
        <w:rPr>
          <w:lang w:val="ro-RO"/>
        </w:rPr>
      </w:pPr>
      <w:r w:rsidRPr="00663F05">
        <w:rPr>
          <w:lang w:val="ro-RO"/>
        </w:rPr>
        <w:t xml:space="preserve">14. </w:t>
      </w:r>
      <w:r w:rsidR="00406A09" w:rsidRPr="00663F05">
        <w:rPr>
          <w:lang w:val="ro-RO"/>
        </w:rPr>
        <w:t>În coloana 8 „codul monedei” se indică codul alfabetic (conform ISO 4217) al monedei</w:t>
      </w:r>
      <w:r w:rsidRPr="00663F05">
        <w:rPr>
          <w:lang w:val="ro-RO"/>
        </w:rPr>
        <w:t xml:space="preserve"> de</w:t>
      </w:r>
      <w:r w:rsidR="00406A09" w:rsidRPr="00663F05">
        <w:rPr>
          <w:lang w:val="ro-RO"/>
        </w:rPr>
        <w:t xml:space="preserve"> </w:t>
      </w:r>
      <w:proofErr w:type="spellStart"/>
      <w:r w:rsidR="00406A09" w:rsidRPr="00663F05">
        <w:rPr>
          <w:lang w:val="ro-RO"/>
        </w:rPr>
        <w:t>garanţie</w:t>
      </w:r>
      <w:proofErr w:type="spellEnd"/>
      <w:r w:rsidRPr="00663F05">
        <w:rPr>
          <w:lang w:val="ro-RO"/>
        </w:rPr>
        <w:t xml:space="preserve"> </w:t>
      </w:r>
      <w:r w:rsidRPr="00663F05">
        <w:rPr>
          <w:lang w:val="en-US"/>
        </w:rPr>
        <w:t xml:space="preserve">indicate </w:t>
      </w:r>
      <w:proofErr w:type="spellStart"/>
      <w:r w:rsidRPr="00663F05">
        <w:rPr>
          <w:lang w:val="en-US"/>
        </w:rPr>
        <w:t>în</w:t>
      </w:r>
      <w:proofErr w:type="spellEnd"/>
      <w:r w:rsidRPr="00663F05">
        <w:rPr>
          <w:lang w:val="en-US"/>
        </w:rPr>
        <w:t xml:space="preserve"> contract. </w:t>
      </w:r>
      <w:proofErr w:type="spellStart"/>
      <w:r w:rsidRPr="00663F05">
        <w:rPr>
          <w:lang w:val="en-US"/>
        </w:rPr>
        <w:t>Această</w:t>
      </w:r>
      <w:proofErr w:type="spellEnd"/>
      <w:r w:rsidRPr="00663F05">
        <w:rPr>
          <w:lang w:val="en-US"/>
        </w:rPr>
        <w:t xml:space="preserve"> </w:t>
      </w:r>
      <w:proofErr w:type="spellStart"/>
      <w:r w:rsidRPr="00663F05">
        <w:rPr>
          <w:lang w:val="en-US"/>
        </w:rPr>
        <w:t>coloană</w:t>
      </w:r>
      <w:proofErr w:type="spellEnd"/>
      <w:r w:rsidRPr="00663F05">
        <w:rPr>
          <w:lang w:val="en-US"/>
        </w:rPr>
        <w:t xml:space="preserve"> se </w:t>
      </w:r>
      <w:proofErr w:type="spellStart"/>
      <w:r w:rsidRPr="00663F05">
        <w:rPr>
          <w:lang w:val="en-US"/>
        </w:rPr>
        <w:t>completează</w:t>
      </w:r>
      <w:proofErr w:type="spellEnd"/>
      <w:r w:rsidRPr="00663F05">
        <w:rPr>
          <w:lang w:val="en-US"/>
        </w:rPr>
        <w:t xml:space="preserve"> </w:t>
      </w:r>
      <w:proofErr w:type="spellStart"/>
      <w:r w:rsidRPr="00663F05">
        <w:rPr>
          <w:lang w:val="en-US"/>
        </w:rPr>
        <w:t>în</w:t>
      </w:r>
      <w:proofErr w:type="spellEnd"/>
      <w:r w:rsidRPr="00663F05">
        <w:rPr>
          <w:lang w:val="en-US"/>
        </w:rPr>
        <w:t xml:space="preserve"> </w:t>
      </w:r>
      <w:proofErr w:type="spellStart"/>
      <w:r w:rsidRPr="00663F05">
        <w:rPr>
          <w:lang w:val="en-US"/>
        </w:rPr>
        <w:t>cazul</w:t>
      </w:r>
      <w:proofErr w:type="spellEnd"/>
      <w:r w:rsidRPr="00663F05">
        <w:rPr>
          <w:lang w:val="en-US"/>
        </w:rPr>
        <w:t xml:space="preserve"> </w:t>
      </w:r>
      <w:proofErr w:type="spellStart"/>
      <w:r w:rsidRPr="00663F05">
        <w:rPr>
          <w:lang w:val="en-US"/>
        </w:rPr>
        <w:t>în</w:t>
      </w:r>
      <w:proofErr w:type="spellEnd"/>
      <w:r w:rsidRPr="00663F05">
        <w:rPr>
          <w:lang w:val="en-US"/>
        </w:rPr>
        <w:t xml:space="preserve"> care </w:t>
      </w:r>
      <w:proofErr w:type="spellStart"/>
      <w:r w:rsidRPr="00663F05">
        <w:rPr>
          <w:lang w:val="en-US"/>
        </w:rPr>
        <w:t>în</w:t>
      </w:r>
      <w:proofErr w:type="spellEnd"/>
      <w:r w:rsidRPr="00663F05">
        <w:rPr>
          <w:lang w:val="en-US"/>
        </w:rPr>
        <w:t xml:space="preserve"> </w:t>
      </w:r>
      <w:proofErr w:type="spellStart"/>
      <w:r w:rsidRPr="00663F05">
        <w:rPr>
          <w:lang w:val="en-US"/>
        </w:rPr>
        <w:t>coloana</w:t>
      </w:r>
      <w:proofErr w:type="spellEnd"/>
      <w:r w:rsidRPr="00663F05">
        <w:rPr>
          <w:lang w:val="en-US"/>
        </w:rPr>
        <w:t xml:space="preserve"> 7 se </w:t>
      </w:r>
      <w:proofErr w:type="spellStart"/>
      <w:r w:rsidRPr="00663F05">
        <w:rPr>
          <w:lang w:val="en-US"/>
        </w:rPr>
        <w:t>indică</w:t>
      </w:r>
      <w:proofErr w:type="spellEnd"/>
      <w:r w:rsidRPr="00663F05">
        <w:rPr>
          <w:lang w:val="en-US"/>
        </w:rPr>
        <w:t xml:space="preserve"> </w:t>
      </w:r>
      <w:proofErr w:type="spellStart"/>
      <w:r w:rsidRPr="00663F05">
        <w:rPr>
          <w:lang w:val="en-US"/>
        </w:rPr>
        <w:t>suma</w:t>
      </w:r>
      <w:proofErr w:type="spellEnd"/>
      <w:r w:rsidRPr="00663F05">
        <w:rPr>
          <w:lang w:val="en-US"/>
        </w:rPr>
        <w:t xml:space="preserve"> </w:t>
      </w:r>
      <w:proofErr w:type="spellStart"/>
      <w:r w:rsidRPr="00663F05">
        <w:rPr>
          <w:lang w:val="en-US"/>
        </w:rPr>
        <w:t>operațiunii</w:t>
      </w:r>
      <w:proofErr w:type="spellEnd"/>
      <w:r w:rsidRPr="00663F05">
        <w:rPr>
          <w:lang w:val="en-US"/>
        </w:rPr>
        <w:t xml:space="preserve"> </w:t>
      </w:r>
      <w:proofErr w:type="spellStart"/>
      <w:r w:rsidRPr="00663F05">
        <w:rPr>
          <w:lang w:val="en-US"/>
        </w:rPr>
        <w:t>recalculată</w:t>
      </w:r>
      <w:proofErr w:type="spellEnd"/>
      <w:r w:rsidRPr="00663F05">
        <w:rPr>
          <w:lang w:val="en-US"/>
        </w:rPr>
        <w:t xml:space="preserve"> </w:t>
      </w:r>
      <w:proofErr w:type="spellStart"/>
      <w:r w:rsidRPr="00663F05">
        <w:rPr>
          <w:lang w:val="en-US"/>
        </w:rPr>
        <w:t>în</w:t>
      </w:r>
      <w:proofErr w:type="spellEnd"/>
      <w:r w:rsidRPr="00663F05">
        <w:rPr>
          <w:lang w:val="en-US"/>
        </w:rPr>
        <w:t xml:space="preserve"> </w:t>
      </w:r>
      <w:proofErr w:type="spellStart"/>
      <w:r w:rsidRPr="00663F05">
        <w:rPr>
          <w:lang w:val="en-US"/>
        </w:rPr>
        <w:t>moneda</w:t>
      </w:r>
      <w:proofErr w:type="spellEnd"/>
      <w:r w:rsidRPr="00663F05">
        <w:rPr>
          <w:lang w:val="en-US"/>
        </w:rPr>
        <w:t xml:space="preserve"> de </w:t>
      </w:r>
      <w:proofErr w:type="spellStart"/>
      <w:r w:rsidRPr="00663F05">
        <w:rPr>
          <w:lang w:val="en-US"/>
        </w:rPr>
        <w:t>garanție</w:t>
      </w:r>
      <w:proofErr w:type="spellEnd"/>
      <w:r w:rsidR="00406A09" w:rsidRPr="00663F05">
        <w:rPr>
          <w:lang w:val="ro-RO"/>
        </w:rPr>
        <w:t>.</w:t>
      </w:r>
    </w:p>
    <w:p w14:paraId="45839191" w14:textId="77777777" w:rsidR="00406A09" w:rsidRPr="00663F05" w:rsidRDefault="00406A09" w:rsidP="00406A09">
      <w:pPr>
        <w:rPr>
          <w:b/>
          <w:lang w:val="ro-RO"/>
        </w:rPr>
      </w:pPr>
    </w:p>
    <w:p w14:paraId="6374440F" w14:textId="5BFBFFBD" w:rsidR="00406A09" w:rsidRPr="00663F05" w:rsidRDefault="005B55E4" w:rsidP="00406A09">
      <w:pPr>
        <w:ind w:firstLine="600"/>
        <w:jc w:val="both"/>
        <w:rPr>
          <w:lang w:val="ro-RO"/>
        </w:rPr>
      </w:pPr>
      <w:r w:rsidRPr="00663F05">
        <w:rPr>
          <w:lang w:val="ro-RO"/>
        </w:rPr>
        <w:t xml:space="preserve">15. </w:t>
      </w:r>
      <w:r w:rsidR="00406A09" w:rsidRPr="00663F05">
        <w:rPr>
          <w:lang w:val="ro-RO"/>
        </w:rPr>
        <w:t xml:space="preserve"> În coloana 9 „Documentul ce confirmă efectuarea operaţiunii” se indică denumirea documentului ce confirmă efectuarea operaţiunii (de exemplu, ordinul de plată), numărul şi data acestuia.</w:t>
      </w:r>
    </w:p>
    <w:p w14:paraId="7E63F239" w14:textId="77777777" w:rsidR="00406A09" w:rsidRPr="00663F05" w:rsidRDefault="00406A09" w:rsidP="00406A09">
      <w:pPr>
        <w:ind w:firstLine="600"/>
        <w:jc w:val="both"/>
        <w:rPr>
          <w:lang w:val="ro-RO"/>
        </w:rPr>
      </w:pPr>
    </w:p>
    <w:p w14:paraId="5B5081CC" w14:textId="6D8ED664" w:rsidR="00406A09" w:rsidRPr="00663F05" w:rsidRDefault="005B55E4" w:rsidP="00406A09">
      <w:pPr>
        <w:keepNext/>
        <w:ind w:firstLine="600"/>
        <w:jc w:val="both"/>
        <w:outlineLvl w:val="3"/>
        <w:rPr>
          <w:bCs/>
          <w:lang w:val="ro-RO"/>
        </w:rPr>
      </w:pPr>
      <w:r w:rsidRPr="00663F05">
        <w:rPr>
          <w:bCs/>
          <w:iCs/>
          <w:lang w:val="ro-RO"/>
        </w:rPr>
        <w:t xml:space="preserve">16. </w:t>
      </w:r>
      <w:r w:rsidR="00406A09" w:rsidRPr="00663F05">
        <w:rPr>
          <w:bCs/>
          <w:iCs/>
          <w:lang w:val="ro-RO"/>
        </w:rPr>
        <w:t xml:space="preserve"> În coloana 10 </w:t>
      </w:r>
      <w:r w:rsidR="00406A09" w:rsidRPr="00663F05">
        <w:rPr>
          <w:lang w:val="ro-RO"/>
        </w:rPr>
        <w:t xml:space="preserve">„Denumirea prestatorului SPR” </w:t>
      </w:r>
      <w:r w:rsidR="00406A09" w:rsidRPr="00663F05">
        <w:rPr>
          <w:bCs/>
          <w:lang w:val="ro-RO"/>
        </w:rPr>
        <w:t xml:space="preserve">se indică </w:t>
      </w:r>
      <w:r w:rsidR="00406A09" w:rsidRPr="00663F05">
        <w:rPr>
          <w:lang w:val="ro-RO"/>
        </w:rPr>
        <w:t xml:space="preserve">denumirea prestatorului SPR </w:t>
      </w:r>
      <w:r w:rsidRPr="00663F05">
        <w:rPr>
          <w:rFonts w:eastAsia="Calibri"/>
          <w:lang w:val="ro-MD"/>
        </w:rPr>
        <w:t xml:space="preserve">(de exemplu: denumirea băncii </w:t>
      </w:r>
      <w:proofErr w:type="spellStart"/>
      <w:r w:rsidRPr="00663F05">
        <w:rPr>
          <w:rFonts w:eastAsia="Calibri"/>
          <w:lang w:val="ro-MD"/>
        </w:rPr>
        <w:t>licenţiate</w:t>
      </w:r>
      <w:proofErr w:type="spellEnd"/>
      <w:r w:rsidRPr="00663F05">
        <w:rPr>
          <w:rFonts w:eastAsia="Calibri"/>
          <w:lang w:val="ro-MD"/>
        </w:rPr>
        <w:t xml:space="preserve">) </w:t>
      </w:r>
      <w:r w:rsidR="00406A09" w:rsidRPr="00663F05">
        <w:rPr>
          <w:lang w:val="ro-RO"/>
        </w:rPr>
        <w:t>prin intermediul căruia au fost efectuate încasări /</w:t>
      </w:r>
      <w:proofErr w:type="spellStart"/>
      <w:r w:rsidR="00406A09" w:rsidRPr="00663F05">
        <w:rPr>
          <w:lang w:val="ro-RO"/>
        </w:rPr>
        <w:t>plăţi</w:t>
      </w:r>
      <w:proofErr w:type="spellEnd"/>
      <w:r w:rsidR="00406A09" w:rsidRPr="00663F05">
        <w:rPr>
          <w:lang w:val="ro-RO"/>
        </w:rPr>
        <w:t xml:space="preserve"> /transferuri de mijloace </w:t>
      </w:r>
      <w:proofErr w:type="spellStart"/>
      <w:r w:rsidR="00406A09" w:rsidRPr="00663F05">
        <w:rPr>
          <w:lang w:val="ro-RO"/>
        </w:rPr>
        <w:t>băneşti</w:t>
      </w:r>
      <w:proofErr w:type="spellEnd"/>
      <w:r w:rsidR="00406A09" w:rsidRPr="00663F05">
        <w:rPr>
          <w:lang w:val="ro-RO"/>
        </w:rPr>
        <w:t xml:space="preserve"> aferente garanției autorizate. În alte cazuri, această coloană nu se completează</w:t>
      </w:r>
      <w:r w:rsidR="00406A09" w:rsidRPr="00663F05">
        <w:rPr>
          <w:bCs/>
          <w:lang w:val="ro-RO"/>
        </w:rPr>
        <w:t xml:space="preserve">. </w:t>
      </w:r>
    </w:p>
    <w:p w14:paraId="3A904A26" w14:textId="77777777" w:rsidR="00406A09" w:rsidRPr="00663F05" w:rsidRDefault="00406A09" w:rsidP="00406A09">
      <w:pPr>
        <w:keepNext/>
        <w:ind w:firstLine="600"/>
        <w:jc w:val="both"/>
        <w:outlineLvl w:val="3"/>
        <w:rPr>
          <w:lang w:val="ro-RO"/>
        </w:rPr>
      </w:pPr>
    </w:p>
    <w:p w14:paraId="4C7961E1" w14:textId="1BC3A747" w:rsidR="00406A09" w:rsidRPr="00663F05" w:rsidRDefault="005B55E4" w:rsidP="00406A09">
      <w:pPr>
        <w:keepNext/>
        <w:ind w:firstLine="600"/>
        <w:jc w:val="both"/>
        <w:outlineLvl w:val="3"/>
        <w:rPr>
          <w:lang w:val="ro-RO"/>
        </w:rPr>
      </w:pPr>
      <w:r w:rsidRPr="00663F05">
        <w:rPr>
          <w:lang w:val="ro-RO"/>
        </w:rPr>
        <w:t xml:space="preserve">17. </w:t>
      </w:r>
      <w:r w:rsidR="00406A09" w:rsidRPr="00663F05">
        <w:rPr>
          <w:lang w:val="ro-RO"/>
        </w:rPr>
        <w:t xml:space="preserve"> Raportul se semnează </w:t>
      </w:r>
      <w:r w:rsidR="00892748" w:rsidRPr="00663F05">
        <w:rPr>
          <w:lang w:val="ro-RO"/>
        </w:rPr>
        <w:t xml:space="preserve">de </w:t>
      </w:r>
      <w:r w:rsidR="00406A09" w:rsidRPr="00663F05">
        <w:rPr>
          <w:lang w:val="ro-RO"/>
        </w:rPr>
        <w:t>către garantul rezident. În cazul persoanei juridice, raportul se semnează de către administratorul /persoana împuternicită a acestuia. În cazul persoanei fizice şi persoanei fizice care practică o anumită activitate, raportul se semnează de către persoana fizică respectivă.</w:t>
      </w:r>
    </w:p>
    <w:p w14:paraId="67ACD8EA" w14:textId="77777777" w:rsidR="00406A09" w:rsidRPr="00663F05" w:rsidRDefault="00406A09" w:rsidP="00406A09">
      <w:pPr>
        <w:keepNext/>
        <w:ind w:firstLine="600"/>
        <w:jc w:val="both"/>
        <w:outlineLvl w:val="3"/>
        <w:rPr>
          <w:lang w:val="ro-RO"/>
        </w:rPr>
      </w:pPr>
    </w:p>
    <w:p w14:paraId="6D0A8397" w14:textId="77777777" w:rsidR="00406A09" w:rsidRPr="00663F05" w:rsidRDefault="00406A09" w:rsidP="00406A09">
      <w:pPr>
        <w:rPr>
          <w:b/>
          <w:sz w:val="20"/>
          <w:szCs w:val="20"/>
          <w:lang w:val="ro-RO"/>
        </w:rPr>
        <w:sectPr w:rsidR="00406A09" w:rsidRPr="00663F05" w:rsidSect="000D297A">
          <w:headerReference w:type="even" r:id="rId24"/>
          <w:headerReference w:type="default" r:id="rId25"/>
          <w:footerReference w:type="even" r:id="rId26"/>
          <w:footerReference w:type="default" r:id="rId27"/>
          <w:footnotePr>
            <w:numRestart w:val="eachPage"/>
          </w:footnotePr>
          <w:pgSz w:w="11907" w:h="16839" w:code="9"/>
          <w:pgMar w:top="677" w:right="567" w:bottom="1138" w:left="993" w:header="288" w:footer="288" w:gutter="0"/>
          <w:cols w:space="708"/>
          <w:docGrid w:linePitch="299"/>
        </w:sectPr>
      </w:pPr>
    </w:p>
    <w:p w14:paraId="476717FD" w14:textId="77777777" w:rsidR="00406A09" w:rsidRPr="00663F05" w:rsidRDefault="00406A09" w:rsidP="00406A09">
      <w:pPr>
        <w:spacing w:after="160" w:line="259" w:lineRule="auto"/>
        <w:jc w:val="right"/>
        <w:rPr>
          <w:lang w:val="ro-RO"/>
        </w:rPr>
      </w:pPr>
      <w:r w:rsidRPr="00663F05">
        <w:rPr>
          <w:lang w:val="ro-RO"/>
        </w:rPr>
        <w:lastRenderedPageBreak/>
        <w:t>Anexa nr.8</w:t>
      </w:r>
    </w:p>
    <w:p w14:paraId="5910208C" w14:textId="77777777" w:rsidR="00406A09" w:rsidRPr="00663F05" w:rsidRDefault="00406A09" w:rsidP="00406A09">
      <w:pPr>
        <w:ind w:right="-2" w:firstLine="567"/>
        <w:jc w:val="right"/>
        <w:rPr>
          <w:iCs/>
          <w:lang w:val="ro-RO"/>
        </w:rPr>
      </w:pPr>
      <w:r w:rsidRPr="00663F05">
        <w:rPr>
          <w:iCs/>
          <w:lang w:val="ro-RO"/>
        </w:rPr>
        <w:t xml:space="preserve">                         la  Regulamentul privind autorizarea unor operaţiuni </w:t>
      </w:r>
    </w:p>
    <w:p w14:paraId="5ABD7A51" w14:textId="77777777" w:rsidR="00406A09" w:rsidRPr="00663F05" w:rsidRDefault="00406A09" w:rsidP="00406A09">
      <w:pPr>
        <w:ind w:right="-2" w:firstLine="567"/>
        <w:jc w:val="right"/>
        <w:rPr>
          <w:iCs/>
          <w:lang w:val="ro-RO"/>
        </w:rPr>
      </w:pPr>
      <w:r w:rsidRPr="00663F05">
        <w:rPr>
          <w:iCs/>
          <w:lang w:val="ro-RO"/>
        </w:rPr>
        <w:t>valutare de către Banca Naţională a Moldovei</w:t>
      </w:r>
    </w:p>
    <w:p w14:paraId="320A5F00" w14:textId="77777777" w:rsidR="00406A09" w:rsidRPr="00663F05" w:rsidRDefault="00406A09" w:rsidP="00406A09">
      <w:pPr>
        <w:spacing w:before="120"/>
        <w:ind w:left="5760" w:right="-730" w:firstLine="720"/>
        <w:jc w:val="center"/>
        <w:rPr>
          <w:sz w:val="22"/>
          <w:szCs w:val="22"/>
          <w:lang w:val="ro-RO"/>
        </w:rPr>
      </w:pPr>
      <w:r w:rsidRPr="00663F05">
        <w:rPr>
          <w:sz w:val="22"/>
          <w:szCs w:val="22"/>
          <w:lang w:val="ro-RO"/>
        </w:rPr>
        <w:t xml:space="preserve">                                                                                                           </w:t>
      </w:r>
    </w:p>
    <w:p w14:paraId="52EB5A37" w14:textId="15525C74" w:rsidR="00406A09" w:rsidRPr="00663F05" w:rsidRDefault="00406A09" w:rsidP="00406A09">
      <w:pPr>
        <w:ind w:left="9498" w:right="-731" w:hanging="9900"/>
        <w:jc w:val="both"/>
        <w:rPr>
          <w:sz w:val="16"/>
          <w:szCs w:val="16"/>
          <w:lang w:val="ro-RO"/>
        </w:rPr>
      </w:pPr>
      <w:r w:rsidRPr="00663F05">
        <w:rPr>
          <w:sz w:val="22"/>
          <w:szCs w:val="22"/>
          <w:lang w:val="ro-RO"/>
        </w:rPr>
        <w:t xml:space="preserve">    </w:t>
      </w:r>
      <w:r w:rsidRPr="00663F05">
        <w:rPr>
          <w:sz w:val="22"/>
          <w:szCs w:val="22"/>
          <w:lang w:val="ro-RO"/>
        </w:rPr>
        <w:tab/>
      </w:r>
      <w:r w:rsidRPr="00663F05">
        <w:rPr>
          <w:sz w:val="16"/>
          <w:szCs w:val="16"/>
          <w:lang w:val="ro-RO"/>
        </w:rPr>
        <w:t>Se prezintă: lunar, cel t</w:t>
      </w:r>
      <w:r w:rsidR="00C87669">
        <w:rPr>
          <w:sz w:val="16"/>
          <w:szCs w:val="16"/>
          <w:lang w:val="ro-RO"/>
        </w:rPr>
        <w:t>â</w:t>
      </w:r>
      <w:r w:rsidRPr="00663F05">
        <w:rPr>
          <w:sz w:val="16"/>
          <w:szCs w:val="16"/>
          <w:lang w:val="ro-RO"/>
        </w:rPr>
        <w:t>rziu la data de 15 a lunii ce urmează după luna gestionară; sau</w:t>
      </w:r>
    </w:p>
    <w:p w14:paraId="29F0DA4E" w14:textId="77777777" w:rsidR="00406A09" w:rsidRPr="00663F05" w:rsidRDefault="00406A09" w:rsidP="00406A09">
      <w:pPr>
        <w:ind w:left="5760" w:right="-731" w:firstLine="1753"/>
        <w:jc w:val="center"/>
        <w:rPr>
          <w:strike/>
          <w:sz w:val="22"/>
          <w:szCs w:val="22"/>
          <w:lang w:val="ro-RO"/>
        </w:rPr>
      </w:pPr>
      <w:r w:rsidRPr="00663F05">
        <w:rPr>
          <w:sz w:val="16"/>
          <w:szCs w:val="16"/>
          <w:lang w:val="ro-RO"/>
        </w:rPr>
        <w:t xml:space="preserve">      cel târziu la data de 15 a lunii ce urmează după luna în care au fost efectuate </w:t>
      </w:r>
      <w:proofErr w:type="spellStart"/>
      <w:r w:rsidRPr="00663F05">
        <w:rPr>
          <w:sz w:val="16"/>
          <w:szCs w:val="16"/>
          <w:lang w:val="ro-RO"/>
        </w:rPr>
        <w:t>operaţiunile</w:t>
      </w:r>
      <w:proofErr w:type="spellEnd"/>
      <w:r w:rsidRPr="00663F05">
        <w:rPr>
          <w:sz w:val="16"/>
          <w:szCs w:val="16"/>
          <w:lang w:val="ro-RO"/>
        </w:rPr>
        <w:t xml:space="preserve"> respective</w:t>
      </w:r>
      <w:r w:rsidRPr="00663F05">
        <w:rPr>
          <w:sz w:val="22"/>
          <w:szCs w:val="22"/>
          <w:lang w:val="ro-RO"/>
        </w:rPr>
        <w:t xml:space="preserve">                                                                                                           </w:t>
      </w:r>
      <w:r w:rsidRPr="00663F05">
        <w:rPr>
          <w:strike/>
          <w:sz w:val="22"/>
          <w:szCs w:val="22"/>
          <w:lang w:val="ro-RO"/>
        </w:rPr>
        <w:t xml:space="preserve"> </w:t>
      </w:r>
    </w:p>
    <w:tbl>
      <w:tblPr>
        <w:tblW w:w="3059" w:type="dxa"/>
        <w:tblInd w:w="-72" w:type="dxa"/>
        <w:tblLayout w:type="fixed"/>
        <w:tblCellMar>
          <w:left w:w="107" w:type="dxa"/>
          <w:right w:w="107" w:type="dxa"/>
        </w:tblCellMar>
        <w:tblLook w:val="0000" w:firstRow="0" w:lastRow="0" w:firstColumn="0" w:lastColumn="0" w:noHBand="0" w:noVBand="0"/>
      </w:tblPr>
      <w:tblGrid>
        <w:gridCol w:w="3059"/>
      </w:tblGrid>
      <w:tr w:rsidR="00406A09" w:rsidRPr="00356AB1" w14:paraId="7B140CB3" w14:textId="77777777" w:rsidTr="000D297A">
        <w:trPr>
          <w:trHeight w:val="270"/>
        </w:trPr>
        <w:tc>
          <w:tcPr>
            <w:tcW w:w="3059" w:type="dxa"/>
            <w:tcBorders>
              <w:top w:val="single" w:sz="12" w:space="0" w:color="auto"/>
              <w:left w:val="single" w:sz="12" w:space="0" w:color="auto"/>
              <w:bottom w:val="single" w:sz="12" w:space="0" w:color="auto"/>
              <w:right w:val="single" w:sz="12" w:space="0" w:color="auto"/>
            </w:tcBorders>
          </w:tcPr>
          <w:p w14:paraId="17F3B283" w14:textId="77777777" w:rsidR="00406A09" w:rsidRPr="00663F05" w:rsidRDefault="00406A09" w:rsidP="000D297A">
            <w:pPr>
              <w:rPr>
                <w:sz w:val="22"/>
                <w:szCs w:val="22"/>
                <w:lang w:val="ro-RO"/>
              </w:rPr>
            </w:pPr>
          </w:p>
        </w:tc>
      </w:tr>
      <w:tr w:rsidR="00406A09" w:rsidRPr="00356AB1" w14:paraId="4495A652" w14:textId="77777777" w:rsidTr="000D297A">
        <w:trPr>
          <w:trHeight w:val="231"/>
        </w:trPr>
        <w:tc>
          <w:tcPr>
            <w:tcW w:w="3059" w:type="dxa"/>
            <w:tcBorders>
              <w:top w:val="single" w:sz="12" w:space="0" w:color="auto"/>
            </w:tcBorders>
          </w:tcPr>
          <w:p w14:paraId="4B38294F" w14:textId="77777777" w:rsidR="00406A09" w:rsidRPr="00663F05" w:rsidRDefault="00406A09" w:rsidP="000D297A">
            <w:pPr>
              <w:ind w:left="5386" w:hanging="5528"/>
              <w:jc w:val="center"/>
              <w:rPr>
                <w:i/>
                <w:sz w:val="16"/>
                <w:szCs w:val="16"/>
                <w:lang w:val="ro-RO"/>
              </w:rPr>
            </w:pPr>
            <w:r w:rsidRPr="00663F05">
              <w:rPr>
                <w:i/>
                <w:sz w:val="16"/>
                <w:szCs w:val="16"/>
                <w:lang w:val="ro-RO"/>
              </w:rPr>
              <w:t xml:space="preserve"> (IDNO/ IDNP/codul fiscal al rezidentului)</w:t>
            </w:r>
          </w:p>
        </w:tc>
      </w:tr>
      <w:tr w:rsidR="00406A09" w:rsidRPr="00356AB1" w14:paraId="60407FBB" w14:textId="77777777" w:rsidTr="000D297A">
        <w:tc>
          <w:tcPr>
            <w:tcW w:w="3059" w:type="dxa"/>
            <w:tcBorders>
              <w:bottom w:val="single" w:sz="12" w:space="0" w:color="auto"/>
            </w:tcBorders>
          </w:tcPr>
          <w:p w14:paraId="3C1A83D6" w14:textId="77777777" w:rsidR="00406A09" w:rsidRPr="00663F05" w:rsidRDefault="00406A09" w:rsidP="000D297A">
            <w:pPr>
              <w:rPr>
                <w:sz w:val="22"/>
                <w:szCs w:val="22"/>
                <w:lang w:val="ro-RO"/>
              </w:rPr>
            </w:pPr>
          </w:p>
        </w:tc>
      </w:tr>
    </w:tbl>
    <w:p w14:paraId="257124B8" w14:textId="77777777" w:rsidR="00406A09" w:rsidRPr="00663F05" w:rsidRDefault="00406A09" w:rsidP="00406A09">
      <w:pPr>
        <w:ind w:left="9720" w:right="-730" w:hanging="9900"/>
        <w:jc w:val="both"/>
        <w:rPr>
          <w:sz w:val="16"/>
          <w:szCs w:val="16"/>
          <w:lang w:val="ro-RO"/>
        </w:rPr>
      </w:pPr>
      <w:r w:rsidRPr="00663F05">
        <w:rPr>
          <w:i/>
          <w:sz w:val="16"/>
          <w:szCs w:val="16"/>
          <w:lang w:val="ro-RO"/>
        </w:rPr>
        <w:t xml:space="preserve">(denumirea /numele şi prenumele rezidentului)                                                                                                                                                                               </w:t>
      </w:r>
    </w:p>
    <w:p w14:paraId="009A5D05" w14:textId="77777777" w:rsidR="00406A09" w:rsidRPr="00663F05" w:rsidRDefault="00406A09" w:rsidP="00406A09">
      <w:pPr>
        <w:ind w:left="8820" w:right="-730"/>
        <w:rPr>
          <w:sz w:val="16"/>
          <w:szCs w:val="16"/>
          <w:lang w:val="ro-RO"/>
        </w:rPr>
      </w:pPr>
    </w:p>
    <w:p w14:paraId="3CEF48CE" w14:textId="77777777" w:rsidR="00406A09" w:rsidRPr="00663F05" w:rsidRDefault="00406A09" w:rsidP="00406A09">
      <w:pPr>
        <w:jc w:val="center"/>
        <w:rPr>
          <w:b/>
          <w:sz w:val="22"/>
          <w:szCs w:val="22"/>
          <w:lang w:val="ro-RO"/>
        </w:rPr>
      </w:pPr>
      <w:r w:rsidRPr="00663F05">
        <w:rPr>
          <w:b/>
          <w:sz w:val="22"/>
          <w:szCs w:val="22"/>
          <w:lang w:val="ro-RO"/>
        </w:rPr>
        <w:t>Raport</w:t>
      </w:r>
    </w:p>
    <w:tbl>
      <w:tblPr>
        <w:tblW w:w="15322" w:type="dxa"/>
        <w:tblInd w:w="108" w:type="dxa"/>
        <w:tblLayout w:type="fixed"/>
        <w:tblLook w:val="04A0" w:firstRow="1" w:lastRow="0" w:firstColumn="1" w:lastColumn="0" w:noHBand="0" w:noVBand="1"/>
      </w:tblPr>
      <w:tblGrid>
        <w:gridCol w:w="565"/>
        <w:gridCol w:w="1737"/>
        <w:gridCol w:w="2552"/>
        <w:gridCol w:w="1559"/>
        <w:gridCol w:w="1417"/>
        <w:gridCol w:w="1560"/>
        <w:gridCol w:w="1417"/>
        <w:gridCol w:w="1701"/>
        <w:gridCol w:w="594"/>
        <w:gridCol w:w="965"/>
        <w:gridCol w:w="121"/>
        <w:gridCol w:w="1134"/>
      </w:tblGrid>
      <w:tr w:rsidR="00406A09" w:rsidRPr="00356AB1" w14:paraId="1A72B777" w14:textId="77777777" w:rsidTr="000D297A">
        <w:trPr>
          <w:trHeight w:val="300"/>
        </w:trPr>
        <w:tc>
          <w:tcPr>
            <w:tcW w:w="13102" w:type="dxa"/>
            <w:gridSpan w:val="9"/>
            <w:tcBorders>
              <w:top w:val="nil"/>
              <w:left w:val="nil"/>
              <w:bottom w:val="nil"/>
              <w:right w:val="nil"/>
            </w:tcBorders>
          </w:tcPr>
          <w:p w14:paraId="42C8E552" w14:textId="77777777" w:rsidR="00406A09" w:rsidRPr="00663F05" w:rsidRDefault="00406A09" w:rsidP="000D297A">
            <w:pPr>
              <w:jc w:val="center"/>
              <w:rPr>
                <w:b/>
                <w:color w:val="000000"/>
                <w:sz w:val="22"/>
                <w:szCs w:val="22"/>
                <w:lang w:val="ro-RO"/>
              </w:rPr>
            </w:pPr>
            <w:r w:rsidRPr="00663F05">
              <w:rPr>
                <w:b/>
                <w:color w:val="000000"/>
                <w:sz w:val="22"/>
                <w:szCs w:val="22"/>
                <w:lang w:val="ro-RO"/>
              </w:rPr>
              <w:t xml:space="preserve">privind operațiunile efectuate conform garanției acordate sub formă de depozit de </w:t>
            </w:r>
            <w:proofErr w:type="spellStart"/>
            <w:r w:rsidRPr="00663F05">
              <w:rPr>
                <w:b/>
                <w:color w:val="000000"/>
                <w:sz w:val="22"/>
                <w:szCs w:val="22"/>
                <w:lang w:val="ro-RO"/>
              </w:rPr>
              <w:t>garanţie</w:t>
            </w:r>
            <w:proofErr w:type="spellEnd"/>
          </w:p>
          <w:p w14:paraId="301261F7" w14:textId="77777777" w:rsidR="00406A09" w:rsidRPr="00663F05" w:rsidRDefault="00406A09" w:rsidP="000D297A">
            <w:pPr>
              <w:jc w:val="center"/>
              <w:rPr>
                <w:b/>
                <w:color w:val="000000"/>
                <w:sz w:val="22"/>
                <w:szCs w:val="22"/>
                <w:lang w:val="ro-RO"/>
              </w:rPr>
            </w:pPr>
            <w:r w:rsidRPr="00663F05">
              <w:rPr>
                <w:b/>
                <w:color w:val="000000"/>
                <w:sz w:val="22"/>
                <w:szCs w:val="22"/>
                <w:lang w:val="ro-RO"/>
              </w:rPr>
              <w:t>pentru luna _________20___</w:t>
            </w:r>
          </w:p>
          <w:p w14:paraId="4C451F24" w14:textId="77777777" w:rsidR="00406A09" w:rsidRPr="00663F05" w:rsidRDefault="00406A09" w:rsidP="000D297A">
            <w:pPr>
              <w:jc w:val="center"/>
              <w:rPr>
                <w:b/>
                <w:color w:val="000000"/>
                <w:sz w:val="22"/>
                <w:szCs w:val="22"/>
                <w:lang w:val="ro-RO"/>
              </w:rPr>
            </w:pPr>
          </w:p>
          <w:p w14:paraId="12C87CD3" w14:textId="77777777" w:rsidR="00406A09" w:rsidRPr="00663F05" w:rsidRDefault="00406A09" w:rsidP="000D297A">
            <w:pPr>
              <w:spacing w:before="60" w:after="60"/>
              <w:ind w:right="-365"/>
              <w:jc w:val="both"/>
              <w:rPr>
                <w:b/>
                <w:color w:val="000000"/>
                <w:sz w:val="22"/>
                <w:szCs w:val="22"/>
                <w:lang w:val="ro-RO"/>
              </w:rPr>
            </w:pPr>
            <w:r w:rsidRPr="00663F05">
              <w:rPr>
                <w:sz w:val="22"/>
                <w:szCs w:val="22"/>
                <w:lang w:val="ro-RO"/>
              </w:rPr>
              <w:t>Autorizaţia pentru acordarea garanției nr.__________ din ________________</w:t>
            </w:r>
            <w:r w:rsidRPr="00663F05">
              <w:rPr>
                <w:b/>
                <w:color w:val="000000"/>
                <w:sz w:val="22"/>
                <w:szCs w:val="22"/>
                <w:lang w:val="ro-RO"/>
              </w:rPr>
              <w:t>_</w:t>
            </w:r>
          </w:p>
          <w:p w14:paraId="30696ED7" w14:textId="77777777" w:rsidR="00406A09" w:rsidRPr="00663F05" w:rsidRDefault="00406A09" w:rsidP="000D297A">
            <w:pPr>
              <w:spacing w:before="60" w:after="60"/>
              <w:ind w:right="-365"/>
              <w:jc w:val="both"/>
              <w:rPr>
                <w:b/>
                <w:color w:val="000000"/>
                <w:sz w:val="22"/>
                <w:szCs w:val="22"/>
                <w:lang w:val="ro-RO"/>
              </w:rPr>
            </w:pPr>
          </w:p>
        </w:tc>
        <w:tc>
          <w:tcPr>
            <w:tcW w:w="1086" w:type="dxa"/>
            <w:gridSpan w:val="2"/>
            <w:tcBorders>
              <w:top w:val="nil"/>
              <w:left w:val="nil"/>
              <w:bottom w:val="nil"/>
              <w:right w:val="nil"/>
            </w:tcBorders>
          </w:tcPr>
          <w:p w14:paraId="57CDECD2" w14:textId="77777777" w:rsidR="00406A09" w:rsidRPr="00663F05" w:rsidRDefault="00406A09" w:rsidP="000D297A">
            <w:pPr>
              <w:rPr>
                <w:b/>
                <w:bCs/>
                <w:color w:val="000000"/>
                <w:lang w:val="ro-RO"/>
              </w:rPr>
            </w:pPr>
          </w:p>
        </w:tc>
        <w:tc>
          <w:tcPr>
            <w:tcW w:w="1134" w:type="dxa"/>
            <w:tcBorders>
              <w:top w:val="nil"/>
              <w:left w:val="nil"/>
              <w:bottom w:val="nil"/>
              <w:right w:val="nil"/>
            </w:tcBorders>
            <w:shd w:val="clear" w:color="auto" w:fill="auto"/>
            <w:noWrap/>
            <w:vAlign w:val="bottom"/>
            <w:hideMark/>
          </w:tcPr>
          <w:p w14:paraId="12030F68" w14:textId="77777777" w:rsidR="00406A09" w:rsidRPr="00663F05" w:rsidRDefault="00406A09" w:rsidP="000D297A">
            <w:pPr>
              <w:rPr>
                <w:b/>
                <w:bCs/>
                <w:color w:val="000000"/>
                <w:lang w:val="ro-RO"/>
              </w:rPr>
            </w:pPr>
          </w:p>
        </w:tc>
      </w:tr>
      <w:tr w:rsidR="00406A09" w:rsidRPr="00663F05" w14:paraId="41EF29D8" w14:textId="77777777" w:rsidTr="005B4458">
        <w:trPr>
          <w:gridAfter w:val="2"/>
          <w:wAfter w:w="1255" w:type="dxa"/>
          <w:trHeight w:val="615"/>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F509ED"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Nr d/o</w:t>
            </w:r>
          </w:p>
        </w:tc>
        <w:tc>
          <w:tcPr>
            <w:tcW w:w="17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8A9DB0"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Data efectuării operaţiunii</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D06BE9" w14:textId="77777777" w:rsidR="00406A09" w:rsidRPr="00663F05" w:rsidRDefault="00406A09" w:rsidP="000D297A">
            <w:pPr>
              <w:jc w:val="center"/>
              <w:rPr>
                <w:b/>
                <w:bCs/>
                <w:color w:val="000000"/>
                <w:sz w:val="20"/>
                <w:szCs w:val="20"/>
                <w:lang w:val="ro-RO"/>
              </w:rPr>
            </w:pPr>
            <w:r w:rsidRPr="00663F05">
              <w:rPr>
                <w:b/>
                <w:sz w:val="20"/>
                <w:szCs w:val="20"/>
                <w:lang w:val="ro-RO"/>
              </w:rPr>
              <w:t xml:space="preserve">Tipul operaţiunii aferente depozitului de </w:t>
            </w:r>
            <w:proofErr w:type="spellStart"/>
            <w:r w:rsidRPr="00663F05">
              <w:rPr>
                <w:b/>
                <w:sz w:val="20"/>
                <w:szCs w:val="20"/>
                <w:lang w:val="ro-RO"/>
              </w:rPr>
              <w:t>garanţie</w:t>
            </w:r>
            <w:proofErr w:type="spellEnd"/>
            <w:r w:rsidRPr="00663F05">
              <w:rPr>
                <w:b/>
                <w:sz w:val="20"/>
                <w:szCs w:val="20"/>
                <w:lang w:val="ro-RO"/>
              </w:rPr>
              <w:t xml:space="preserve"> </w:t>
            </w:r>
          </w:p>
        </w:tc>
        <w:tc>
          <w:tcPr>
            <w:tcW w:w="2976" w:type="dxa"/>
            <w:gridSpan w:val="2"/>
            <w:tcBorders>
              <w:top w:val="single" w:sz="4" w:space="0" w:color="auto"/>
              <w:left w:val="nil"/>
              <w:bottom w:val="single" w:sz="4" w:space="0" w:color="auto"/>
              <w:right w:val="single" w:sz="4" w:space="0" w:color="auto"/>
            </w:tcBorders>
            <w:shd w:val="clear" w:color="auto" w:fill="auto"/>
            <w:vAlign w:val="center"/>
            <w:hideMark/>
          </w:tcPr>
          <w:p w14:paraId="12C8B6F8"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valoarea operaţiunii</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14:paraId="391FFC2B"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valoarea operaţiunii recalculată în moneda de garanție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9E0AE"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Documentul ce confirmă efectuarea operațiunii</w:t>
            </w:r>
            <w:r w:rsidRPr="00663F05">
              <w:rPr>
                <w:b/>
                <w:bCs/>
                <w:color w:val="000000"/>
                <w:sz w:val="20"/>
                <w:szCs w:val="20"/>
                <w:lang w:val="ro-RO"/>
              </w:rPr>
              <w:br/>
            </w:r>
          </w:p>
        </w:tc>
        <w:tc>
          <w:tcPr>
            <w:tcW w:w="1559" w:type="dxa"/>
            <w:gridSpan w:val="2"/>
            <w:vMerge w:val="restart"/>
            <w:tcBorders>
              <w:top w:val="single" w:sz="4" w:space="0" w:color="auto"/>
              <w:left w:val="single" w:sz="4" w:space="0" w:color="auto"/>
              <w:right w:val="single" w:sz="4" w:space="0" w:color="auto"/>
            </w:tcBorders>
          </w:tcPr>
          <w:p w14:paraId="4ACD2BA2" w14:textId="77777777" w:rsidR="00406A09" w:rsidRPr="00663F05" w:rsidRDefault="00406A09" w:rsidP="000D297A">
            <w:pPr>
              <w:jc w:val="center"/>
              <w:rPr>
                <w:b/>
                <w:sz w:val="20"/>
                <w:szCs w:val="20"/>
                <w:lang w:val="ro-RO"/>
              </w:rPr>
            </w:pPr>
          </w:p>
          <w:p w14:paraId="3C0FB713" w14:textId="77777777" w:rsidR="00406A09" w:rsidRPr="00663F05" w:rsidRDefault="00406A09" w:rsidP="000D297A">
            <w:pPr>
              <w:jc w:val="center"/>
              <w:rPr>
                <w:b/>
                <w:bCs/>
                <w:color w:val="000000"/>
                <w:sz w:val="20"/>
                <w:szCs w:val="20"/>
                <w:lang w:val="ro-RO"/>
              </w:rPr>
            </w:pPr>
            <w:r w:rsidRPr="00663F05">
              <w:rPr>
                <w:b/>
                <w:sz w:val="20"/>
                <w:szCs w:val="20"/>
                <w:lang w:val="ro-RO"/>
              </w:rPr>
              <w:t>Denumirea prestatorului SPR</w:t>
            </w:r>
          </w:p>
        </w:tc>
      </w:tr>
      <w:tr w:rsidR="00406A09" w:rsidRPr="00663F05" w14:paraId="3CF0965B" w14:textId="77777777" w:rsidTr="005B4458">
        <w:trPr>
          <w:gridAfter w:val="2"/>
          <w:wAfter w:w="1255" w:type="dxa"/>
          <w:trHeight w:val="528"/>
        </w:trPr>
        <w:tc>
          <w:tcPr>
            <w:tcW w:w="565" w:type="dxa"/>
            <w:vMerge/>
            <w:tcBorders>
              <w:top w:val="single" w:sz="4" w:space="0" w:color="auto"/>
              <w:left w:val="single" w:sz="4" w:space="0" w:color="auto"/>
              <w:bottom w:val="single" w:sz="4" w:space="0" w:color="auto"/>
              <w:right w:val="single" w:sz="4" w:space="0" w:color="auto"/>
            </w:tcBorders>
            <w:vAlign w:val="center"/>
            <w:hideMark/>
          </w:tcPr>
          <w:p w14:paraId="0F252A6C" w14:textId="77777777" w:rsidR="00406A09" w:rsidRPr="00663F05" w:rsidRDefault="00406A09" w:rsidP="000D297A">
            <w:pPr>
              <w:rPr>
                <w:b/>
                <w:bCs/>
                <w:color w:val="000000"/>
                <w:sz w:val="20"/>
                <w:szCs w:val="20"/>
                <w:lang w:val="ro-RO"/>
              </w:rPr>
            </w:pPr>
          </w:p>
        </w:tc>
        <w:tc>
          <w:tcPr>
            <w:tcW w:w="1737" w:type="dxa"/>
            <w:vMerge/>
            <w:tcBorders>
              <w:top w:val="single" w:sz="4" w:space="0" w:color="auto"/>
              <w:left w:val="single" w:sz="4" w:space="0" w:color="auto"/>
              <w:bottom w:val="single" w:sz="4" w:space="0" w:color="auto"/>
              <w:right w:val="single" w:sz="4" w:space="0" w:color="auto"/>
            </w:tcBorders>
            <w:vAlign w:val="center"/>
            <w:hideMark/>
          </w:tcPr>
          <w:p w14:paraId="1FD93ABE" w14:textId="77777777" w:rsidR="00406A09" w:rsidRPr="00663F05" w:rsidRDefault="00406A09" w:rsidP="000D297A">
            <w:pPr>
              <w:rPr>
                <w:b/>
                <w:bCs/>
                <w:color w:val="000000"/>
                <w:sz w:val="20"/>
                <w:szCs w:val="20"/>
                <w:lang w:val="ro-RO"/>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BAF45C4" w14:textId="77777777" w:rsidR="00406A09" w:rsidRPr="00663F05" w:rsidRDefault="00406A09" w:rsidP="000D297A">
            <w:pPr>
              <w:rPr>
                <w:b/>
                <w:bCs/>
                <w:color w:val="000000"/>
                <w:sz w:val="20"/>
                <w:szCs w:val="20"/>
                <w:lang w:val="ro-RO"/>
              </w:rPr>
            </w:pPr>
          </w:p>
        </w:tc>
        <w:tc>
          <w:tcPr>
            <w:tcW w:w="1559" w:type="dxa"/>
            <w:tcBorders>
              <w:top w:val="nil"/>
              <w:left w:val="nil"/>
              <w:bottom w:val="single" w:sz="4" w:space="0" w:color="auto"/>
              <w:right w:val="single" w:sz="4" w:space="0" w:color="auto"/>
            </w:tcBorders>
            <w:shd w:val="clear" w:color="auto" w:fill="auto"/>
            <w:vAlign w:val="center"/>
            <w:hideMark/>
          </w:tcPr>
          <w:p w14:paraId="3E1459A1"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suma</w:t>
            </w:r>
          </w:p>
        </w:tc>
        <w:tc>
          <w:tcPr>
            <w:tcW w:w="1417" w:type="dxa"/>
            <w:tcBorders>
              <w:top w:val="nil"/>
              <w:left w:val="nil"/>
              <w:bottom w:val="single" w:sz="4" w:space="0" w:color="auto"/>
              <w:right w:val="single" w:sz="4" w:space="0" w:color="auto"/>
            </w:tcBorders>
            <w:shd w:val="clear" w:color="auto" w:fill="auto"/>
            <w:vAlign w:val="center"/>
            <w:hideMark/>
          </w:tcPr>
          <w:p w14:paraId="2DBF3ED8"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codul monedei</w:t>
            </w:r>
          </w:p>
        </w:tc>
        <w:tc>
          <w:tcPr>
            <w:tcW w:w="1560" w:type="dxa"/>
            <w:tcBorders>
              <w:top w:val="nil"/>
              <w:left w:val="nil"/>
              <w:bottom w:val="single" w:sz="4" w:space="0" w:color="auto"/>
              <w:right w:val="single" w:sz="4" w:space="0" w:color="auto"/>
            </w:tcBorders>
            <w:shd w:val="clear" w:color="auto" w:fill="auto"/>
            <w:vAlign w:val="center"/>
            <w:hideMark/>
          </w:tcPr>
          <w:p w14:paraId="1CDAB7A4"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suma</w:t>
            </w:r>
          </w:p>
        </w:tc>
        <w:tc>
          <w:tcPr>
            <w:tcW w:w="1417" w:type="dxa"/>
            <w:tcBorders>
              <w:top w:val="nil"/>
              <w:left w:val="nil"/>
              <w:bottom w:val="single" w:sz="4" w:space="0" w:color="auto"/>
              <w:right w:val="single" w:sz="4" w:space="0" w:color="auto"/>
            </w:tcBorders>
            <w:shd w:val="clear" w:color="auto" w:fill="auto"/>
            <w:vAlign w:val="center"/>
            <w:hideMark/>
          </w:tcPr>
          <w:p w14:paraId="0DC3D9E2"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codul monedei</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8A7BA2" w14:textId="77777777" w:rsidR="00406A09" w:rsidRPr="00663F05" w:rsidRDefault="00406A09" w:rsidP="000D297A">
            <w:pPr>
              <w:rPr>
                <w:b/>
                <w:bCs/>
                <w:color w:val="000000"/>
                <w:sz w:val="20"/>
                <w:szCs w:val="20"/>
                <w:lang w:val="ro-RO"/>
              </w:rPr>
            </w:pPr>
          </w:p>
        </w:tc>
        <w:tc>
          <w:tcPr>
            <w:tcW w:w="1559" w:type="dxa"/>
            <w:gridSpan w:val="2"/>
            <w:vMerge/>
            <w:tcBorders>
              <w:left w:val="single" w:sz="4" w:space="0" w:color="auto"/>
              <w:bottom w:val="single" w:sz="4" w:space="0" w:color="auto"/>
              <w:right w:val="single" w:sz="4" w:space="0" w:color="auto"/>
            </w:tcBorders>
          </w:tcPr>
          <w:p w14:paraId="34B5C919" w14:textId="77777777" w:rsidR="00406A09" w:rsidRPr="00663F05" w:rsidRDefault="00406A09" w:rsidP="000D297A">
            <w:pPr>
              <w:rPr>
                <w:b/>
                <w:bCs/>
                <w:color w:val="000000"/>
                <w:sz w:val="20"/>
                <w:szCs w:val="20"/>
                <w:lang w:val="ro-RO"/>
              </w:rPr>
            </w:pPr>
          </w:p>
        </w:tc>
      </w:tr>
      <w:tr w:rsidR="00406A09" w:rsidRPr="00663F05" w14:paraId="52E57CD3" w14:textId="77777777" w:rsidTr="005B4458">
        <w:trPr>
          <w:gridAfter w:val="2"/>
          <w:wAfter w:w="1255" w:type="dxa"/>
          <w:trHeight w:val="264"/>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74C4E577"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A</w:t>
            </w:r>
          </w:p>
        </w:tc>
        <w:tc>
          <w:tcPr>
            <w:tcW w:w="1737" w:type="dxa"/>
            <w:tcBorders>
              <w:top w:val="nil"/>
              <w:left w:val="single" w:sz="4" w:space="0" w:color="auto"/>
              <w:bottom w:val="single" w:sz="4" w:space="0" w:color="auto"/>
              <w:right w:val="single" w:sz="4" w:space="0" w:color="auto"/>
            </w:tcBorders>
            <w:shd w:val="clear" w:color="auto" w:fill="auto"/>
            <w:vAlign w:val="center"/>
            <w:hideMark/>
          </w:tcPr>
          <w:p w14:paraId="40A40037"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1</w:t>
            </w:r>
          </w:p>
        </w:tc>
        <w:tc>
          <w:tcPr>
            <w:tcW w:w="2552" w:type="dxa"/>
            <w:tcBorders>
              <w:top w:val="nil"/>
              <w:left w:val="nil"/>
              <w:bottom w:val="single" w:sz="4" w:space="0" w:color="auto"/>
              <w:right w:val="single" w:sz="4" w:space="0" w:color="auto"/>
            </w:tcBorders>
            <w:shd w:val="clear" w:color="auto" w:fill="auto"/>
            <w:vAlign w:val="center"/>
            <w:hideMark/>
          </w:tcPr>
          <w:p w14:paraId="6EA90CBA"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2</w:t>
            </w:r>
          </w:p>
        </w:tc>
        <w:tc>
          <w:tcPr>
            <w:tcW w:w="1559" w:type="dxa"/>
            <w:tcBorders>
              <w:top w:val="nil"/>
              <w:left w:val="nil"/>
              <w:bottom w:val="single" w:sz="4" w:space="0" w:color="auto"/>
              <w:right w:val="single" w:sz="4" w:space="0" w:color="auto"/>
            </w:tcBorders>
            <w:shd w:val="clear" w:color="auto" w:fill="auto"/>
            <w:vAlign w:val="center"/>
            <w:hideMark/>
          </w:tcPr>
          <w:p w14:paraId="665A3819"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3</w:t>
            </w:r>
          </w:p>
        </w:tc>
        <w:tc>
          <w:tcPr>
            <w:tcW w:w="1417" w:type="dxa"/>
            <w:tcBorders>
              <w:top w:val="nil"/>
              <w:left w:val="nil"/>
              <w:bottom w:val="single" w:sz="4" w:space="0" w:color="auto"/>
              <w:right w:val="single" w:sz="4" w:space="0" w:color="auto"/>
            </w:tcBorders>
            <w:shd w:val="clear" w:color="auto" w:fill="auto"/>
            <w:vAlign w:val="center"/>
            <w:hideMark/>
          </w:tcPr>
          <w:p w14:paraId="2E271317"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4</w:t>
            </w:r>
          </w:p>
        </w:tc>
        <w:tc>
          <w:tcPr>
            <w:tcW w:w="1560" w:type="dxa"/>
            <w:tcBorders>
              <w:top w:val="nil"/>
              <w:left w:val="nil"/>
              <w:bottom w:val="single" w:sz="4" w:space="0" w:color="auto"/>
              <w:right w:val="single" w:sz="4" w:space="0" w:color="auto"/>
            </w:tcBorders>
            <w:shd w:val="clear" w:color="auto" w:fill="auto"/>
            <w:vAlign w:val="center"/>
            <w:hideMark/>
          </w:tcPr>
          <w:p w14:paraId="2C14246F"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5</w:t>
            </w:r>
          </w:p>
        </w:tc>
        <w:tc>
          <w:tcPr>
            <w:tcW w:w="1417" w:type="dxa"/>
            <w:tcBorders>
              <w:top w:val="nil"/>
              <w:left w:val="nil"/>
              <w:bottom w:val="single" w:sz="4" w:space="0" w:color="auto"/>
              <w:right w:val="single" w:sz="4" w:space="0" w:color="auto"/>
            </w:tcBorders>
            <w:shd w:val="clear" w:color="auto" w:fill="auto"/>
            <w:vAlign w:val="center"/>
            <w:hideMark/>
          </w:tcPr>
          <w:p w14:paraId="1BC69051"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6</w:t>
            </w:r>
          </w:p>
        </w:tc>
        <w:tc>
          <w:tcPr>
            <w:tcW w:w="1701" w:type="dxa"/>
            <w:tcBorders>
              <w:top w:val="nil"/>
              <w:left w:val="nil"/>
              <w:bottom w:val="single" w:sz="4" w:space="0" w:color="auto"/>
              <w:right w:val="single" w:sz="4" w:space="0" w:color="auto"/>
            </w:tcBorders>
            <w:shd w:val="clear" w:color="auto" w:fill="auto"/>
            <w:noWrap/>
            <w:vAlign w:val="center"/>
            <w:hideMark/>
          </w:tcPr>
          <w:p w14:paraId="2B9B2CAC"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7</w:t>
            </w:r>
          </w:p>
        </w:tc>
        <w:tc>
          <w:tcPr>
            <w:tcW w:w="1559" w:type="dxa"/>
            <w:gridSpan w:val="2"/>
            <w:tcBorders>
              <w:top w:val="nil"/>
              <w:left w:val="nil"/>
              <w:bottom w:val="single" w:sz="4" w:space="0" w:color="auto"/>
              <w:right w:val="single" w:sz="4" w:space="0" w:color="auto"/>
            </w:tcBorders>
          </w:tcPr>
          <w:p w14:paraId="7B0D93A1"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8</w:t>
            </w:r>
          </w:p>
        </w:tc>
      </w:tr>
      <w:tr w:rsidR="00406A09" w:rsidRPr="00663F05" w14:paraId="684F247E" w14:textId="77777777" w:rsidTr="005B4458">
        <w:trPr>
          <w:gridAfter w:val="2"/>
          <w:wAfter w:w="1255" w:type="dxa"/>
          <w:trHeight w:val="264"/>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48F295E0"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1</w:t>
            </w:r>
          </w:p>
        </w:tc>
        <w:tc>
          <w:tcPr>
            <w:tcW w:w="1737" w:type="dxa"/>
            <w:tcBorders>
              <w:top w:val="nil"/>
              <w:left w:val="single" w:sz="4" w:space="0" w:color="auto"/>
              <w:bottom w:val="single" w:sz="4" w:space="0" w:color="auto"/>
              <w:right w:val="single" w:sz="4" w:space="0" w:color="auto"/>
            </w:tcBorders>
            <w:shd w:val="clear" w:color="auto" w:fill="auto"/>
            <w:vAlign w:val="center"/>
            <w:hideMark/>
          </w:tcPr>
          <w:p w14:paraId="1D6C8972"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2552" w:type="dxa"/>
            <w:tcBorders>
              <w:top w:val="nil"/>
              <w:left w:val="nil"/>
              <w:bottom w:val="single" w:sz="4" w:space="0" w:color="auto"/>
              <w:right w:val="single" w:sz="4" w:space="0" w:color="auto"/>
            </w:tcBorders>
            <w:shd w:val="clear" w:color="auto" w:fill="auto"/>
            <w:vAlign w:val="center"/>
            <w:hideMark/>
          </w:tcPr>
          <w:p w14:paraId="67E1906F"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559" w:type="dxa"/>
            <w:tcBorders>
              <w:top w:val="nil"/>
              <w:left w:val="nil"/>
              <w:bottom w:val="single" w:sz="4" w:space="0" w:color="auto"/>
              <w:right w:val="single" w:sz="4" w:space="0" w:color="auto"/>
            </w:tcBorders>
            <w:shd w:val="clear" w:color="auto" w:fill="auto"/>
            <w:vAlign w:val="center"/>
            <w:hideMark/>
          </w:tcPr>
          <w:p w14:paraId="536EF11A"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1417" w:type="dxa"/>
            <w:tcBorders>
              <w:top w:val="nil"/>
              <w:left w:val="nil"/>
              <w:bottom w:val="single" w:sz="4" w:space="0" w:color="auto"/>
              <w:right w:val="single" w:sz="4" w:space="0" w:color="auto"/>
            </w:tcBorders>
            <w:shd w:val="clear" w:color="auto" w:fill="auto"/>
            <w:vAlign w:val="center"/>
            <w:hideMark/>
          </w:tcPr>
          <w:p w14:paraId="6224592C"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560" w:type="dxa"/>
            <w:tcBorders>
              <w:top w:val="nil"/>
              <w:left w:val="nil"/>
              <w:bottom w:val="single" w:sz="4" w:space="0" w:color="auto"/>
              <w:right w:val="single" w:sz="4" w:space="0" w:color="auto"/>
            </w:tcBorders>
            <w:shd w:val="clear" w:color="auto" w:fill="auto"/>
            <w:vAlign w:val="center"/>
            <w:hideMark/>
          </w:tcPr>
          <w:p w14:paraId="277DC7F3"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417" w:type="dxa"/>
            <w:tcBorders>
              <w:top w:val="nil"/>
              <w:left w:val="nil"/>
              <w:bottom w:val="single" w:sz="4" w:space="0" w:color="auto"/>
              <w:right w:val="single" w:sz="4" w:space="0" w:color="auto"/>
            </w:tcBorders>
            <w:shd w:val="clear" w:color="auto" w:fill="auto"/>
            <w:vAlign w:val="center"/>
            <w:hideMark/>
          </w:tcPr>
          <w:p w14:paraId="1F6C7C63"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701" w:type="dxa"/>
            <w:tcBorders>
              <w:top w:val="nil"/>
              <w:left w:val="nil"/>
              <w:bottom w:val="single" w:sz="4" w:space="0" w:color="auto"/>
              <w:right w:val="single" w:sz="4" w:space="0" w:color="auto"/>
            </w:tcBorders>
            <w:shd w:val="clear" w:color="auto" w:fill="auto"/>
            <w:noWrap/>
            <w:vAlign w:val="bottom"/>
            <w:hideMark/>
          </w:tcPr>
          <w:p w14:paraId="1FECA3E7"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559" w:type="dxa"/>
            <w:gridSpan w:val="2"/>
            <w:tcBorders>
              <w:top w:val="nil"/>
              <w:left w:val="nil"/>
              <w:bottom w:val="single" w:sz="4" w:space="0" w:color="auto"/>
              <w:right w:val="single" w:sz="4" w:space="0" w:color="auto"/>
            </w:tcBorders>
          </w:tcPr>
          <w:p w14:paraId="5458A8C3" w14:textId="77777777" w:rsidR="00406A09" w:rsidRPr="00663F05" w:rsidRDefault="00406A09" w:rsidP="000D297A">
            <w:pPr>
              <w:rPr>
                <w:color w:val="000000"/>
                <w:sz w:val="20"/>
                <w:szCs w:val="20"/>
                <w:lang w:val="ro-RO"/>
              </w:rPr>
            </w:pPr>
          </w:p>
        </w:tc>
      </w:tr>
      <w:tr w:rsidR="00406A09" w:rsidRPr="00663F05" w14:paraId="76E41828" w14:textId="77777777" w:rsidTr="005B4458">
        <w:trPr>
          <w:gridAfter w:val="2"/>
          <w:wAfter w:w="1255" w:type="dxa"/>
          <w:trHeight w:val="264"/>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3F37E5F1"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2</w:t>
            </w:r>
          </w:p>
        </w:tc>
        <w:tc>
          <w:tcPr>
            <w:tcW w:w="1737" w:type="dxa"/>
            <w:tcBorders>
              <w:top w:val="nil"/>
              <w:left w:val="single" w:sz="4" w:space="0" w:color="auto"/>
              <w:bottom w:val="single" w:sz="4" w:space="0" w:color="auto"/>
              <w:right w:val="single" w:sz="4" w:space="0" w:color="auto"/>
            </w:tcBorders>
            <w:shd w:val="clear" w:color="auto" w:fill="auto"/>
            <w:vAlign w:val="center"/>
            <w:hideMark/>
          </w:tcPr>
          <w:p w14:paraId="5E7D252B"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2552" w:type="dxa"/>
            <w:tcBorders>
              <w:top w:val="nil"/>
              <w:left w:val="nil"/>
              <w:bottom w:val="single" w:sz="4" w:space="0" w:color="auto"/>
              <w:right w:val="single" w:sz="4" w:space="0" w:color="auto"/>
            </w:tcBorders>
            <w:shd w:val="clear" w:color="auto" w:fill="auto"/>
            <w:vAlign w:val="center"/>
            <w:hideMark/>
          </w:tcPr>
          <w:p w14:paraId="0207BB91"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559" w:type="dxa"/>
            <w:tcBorders>
              <w:top w:val="nil"/>
              <w:left w:val="nil"/>
              <w:bottom w:val="single" w:sz="4" w:space="0" w:color="auto"/>
              <w:right w:val="single" w:sz="4" w:space="0" w:color="auto"/>
            </w:tcBorders>
            <w:shd w:val="clear" w:color="auto" w:fill="auto"/>
            <w:vAlign w:val="center"/>
            <w:hideMark/>
          </w:tcPr>
          <w:p w14:paraId="7DB34E16"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1417" w:type="dxa"/>
            <w:tcBorders>
              <w:top w:val="nil"/>
              <w:left w:val="nil"/>
              <w:bottom w:val="single" w:sz="4" w:space="0" w:color="auto"/>
              <w:right w:val="single" w:sz="4" w:space="0" w:color="auto"/>
            </w:tcBorders>
            <w:shd w:val="clear" w:color="auto" w:fill="auto"/>
            <w:vAlign w:val="center"/>
            <w:hideMark/>
          </w:tcPr>
          <w:p w14:paraId="62C7ACD6"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560" w:type="dxa"/>
            <w:tcBorders>
              <w:top w:val="nil"/>
              <w:left w:val="nil"/>
              <w:bottom w:val="single" w:sz="4" w:space="0" w:color="auto"/>
              <w:right w:val="single" w:sz="4" w:space="0" w:color="auto"/>
            </w:tcBorders>
            <w:shd w:val="clear" w:color="auto" w:fill="auto"/>
            <w:vAlign w:val="center"/>
            <w:hideMark/>
          </w:tcPr>
          <w:p w14:paraId="213E6E7A"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417" w:type="dxa"/>
            <w:tcBorders>
              <w:top w:val="nil"/>
              <w:left w:val="nil"/>
              <w:bottom w:val="single" w:sz="4" w:space="0" w:color="auto"/>
              <w:right w:val="single" w:sz="4" w:space="0" w:color="auto"/>
            </w:tcBorders>
            <w:shd w:val="clear" w:color="auto" w:fill="auto"/>
            <w:vAlign w:val="center"/>
            <w:hideMark/>
          </w:tcPr>
          <w:p w14:paraId="732104E6"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701" w:type="dxa"/>
            <w:tcBorders>
              <w:top w:val="nil"/>
              <w:left w:val="nil"/>
              <w:bottom w:val="single" w:sz="4" w:space="0" w:color="auto"/>
              <w:right w:val="single" w:sz="4" w:space="0" w:color="auto"/>
            </w:tcBorders>
            <w:shd w:val="clear" w:color="auto" w:fill="auto"/>
            <w:noWrap/>
            <w:vAlign w:val="bottom"/>
            <w:hideMark/>
          </w:tcPr>
          <w:p w14:paraId="54C5EFCD"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559" w:type="dxa"/>
            <w:gridSpan w:val="2"/>
            <w:tcBorders>
              <w:top w:val="nil"/>
              <w:left w:val="nil"/>
              <w:bottom w:val="single" w:sz="4" w:space="0" w:color="auto"/>
              <w:right w:val="single" w:sz="4" w:space="0" w:color="auto"/>
            </w:tcBorders>
          </w:tcPr>
          <w:p w14:paraId="488D7C3D" w14:textId="77777777" w:rsidR="00406A09" w:rsidRPr="00663F05" w:rsidRDefault="00406A09" w:rsidP="000D297A">
            <w:pPr>
              <w:rPr>
                <w:color w:val="000000"/>
                <w:sz w:val="20"/>
                <w:szCs w:val="20"/>
                <w:lang w:val="ro-RO"/>
              </w:rPr>
            </w:pPr>
          </w:p>
        </w:tc>
      </w:tr>
      <w:tr w:rsidR="00406A09" w:rsidRPr="00663F05" w14:paraId="575543B3" w14:textId="77777777" w:rsidTr="005B4458">
        <w:trPr>
          <w:gridAfter w:val="2"/>
          <w:wAfter w:w="1255" w:type="dxa"/>
          <w:trHeight w:val="264"/>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277FBB3B"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3</w:t>
            </w:r>
          </w:p>
        </w:tc>
        <w:tc>
          <w:tcPr>
            <w:tcW w:w="1737" w:type="dxa"/>
            <w:tcBorders>
              <w:top w:val="nil"/>
              <w:left w:val="single" w:sz="4" w:space="0" w:color="auto"/>
              <w:bottom w:val="single" w:sz="4" w:space="0" w:color="auto"/>
              <w:right w:val="single" w:sz="4" w:space="0" w:color="auto"/>
            </w:tcBorders>
            <w:shd w:val="clear" w:color="auto" w:fill="auto"/>
            <w:vAlign w:val="center"/>
            <w:hideMark/>
          </w:tcPr>
          <w:p w14:paraId="6A3E9448"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2552" w:type="dxa"/>
            <w:tcBorders>
              <w:top w:val="nil"/>
              <w:left w:val="nil"/>
              <w:bottom w:val="single" w:sz="4" w:space="0" w:color="auto"/>
              <w:right w:val="single" w:sz="4" w:space="0" w:color="auto"/>
            </w:tcBorders>
            <w:shd w:val="clear" w:color="auto" w:fill="auto"/>
            <w:vAlign w:val="center"/>
            <w:hideMark/>
          </w:tcPr>
          <w:p w14:paraId="7DCB83CA"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559" w:type="dxa"/>
            <w:tcBorders>
              <w:top w:val="nil"/>
              <w:left w:val="nil"/>
              <w:bottom w:val="single" w:sz="4" w:space="0" w:color="auto"/>
              <w:right w:val="single" w:sz="4" w:space="0" w:color="auto"/>
            </w:tcBorders>
            <w:shd w:val="clear" w:color="auto" w:fill="auto"/>
            <w:vAlign w:val="center"/>
            <w:hideMark/>
          </w:tcPr>
          <w:p w14:paraId="038BE355"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1417" w:type="dxa"/>
            <w:tcBorders>
              <w:top w:val="nil"/>
              <w:left w:val="nil"/>
              <w:bottom w:val="single" w:sz="4" w:space="0" w:color="auto"/>
              <w:right w:val="single" w:sz="4" w:space="0" w:color="auto"/>
            </w:tcBorders>
            <w:shd w:val="clear" w:color="auto" w:fill="auto"/>
            <w:vAlign w:val="center"/>
            <w:hideMark/>
          </w:tcPr>
          <w:p w14:paraId="289CEC9A"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560" w:type="dxa"/>
            <w:tcBorders>
              <w:top w:val="nil"/>
              <w:left w:val="nil"/>
              <w:bottom w:val="single" w:sz="4" w:space="0" w:color="auto"/>
              <w:right w:val="single" w:sz="4" w:space="0" w:color="auto"/>
            </w:tcBorders>
            <w:shd w:val="clear" w:color="auto" w:fill="auto"/>
            <w:vAlign w:val="center"/>
            <w:hideMark/>
          </w:tcPr>
          <w:p w14:paraId="272D96AE"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417" w:type="dxa"/>
            <w:tcBorders>
              <w:top w:val="nil"/>
              <w:left w:val="nil"/>
              <w:bottom w:val="single" w:sz="4" w:space="0" w:color="auto"/>
              <w:right w:val="single" w:sz="4" w:space="0" w:color="auto"/>
            </w:tcBorders>
            <w:shd w:val="clear" w:color="auto" w:fill="auto"/>
            <w:vAlign w:val="center"/>
            <w:hideMark/>
          </w:tcPr>
          <w:p w14:paraId="1AFA56AC"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701" w:type="dxa"/>
            <w:tcBorders>
              <w:top w:val="nil"/>
              <w:left w:val="nil"/>
              <w:bottom w:val="single" w:sz="4" w:space="0" w:color="auto"/>
              <w:right w:val="single" w:sz="4" w:space="0" w:color="auto"/>
            </w:tcBorders>
            <w:shd w:val="clear" w:color="auto" w:fill="auto"/>
            <w:noWrap/>
            <w:vAlign w:val="bottom"/>
            <w:hideMark/>
          </w:tcPr>
          <w:p w14:paraId="10DBC693"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559" w:type="dxa"/>
            <w:gridSpan w:val="2"/>
            <w:tcBorders>
              <w:top w:val="nil"/>
              <w:left w:val="nil"/>
              <w:bottom w:val="single" w:sz="4" w:space="0" w:color="auto"/>
              <w:right w:val="single" w:sz="4" w:space="0" w:color="auto"/>
            </w:tcBorders>
          </w:tcPr>
          <w:p w14:paraId="5A5DB0D2" w14:textId="77777777" w:rsidR="00406A09" w:rsidRPr="00663F05" w:rsidRDefault="00406A09" w:rsidP="000D297A">
            <w:pPr>
              <w:rPr>
                <w:color w:val="000000"/>
                <w:sz w:val="20"/>
                <w:szCs w:val="20"/>
                <w:lang w:val="ro-RO"/>
              </w:rPr>
            </w:pPr>
          </w:p>
        </w:tc>
      </w:tr>
      <w:tr w:rsidR="00406A09" w:rsidRPr="00663F05" w14:paraId="5BB38A90" w14:textId="77777777" w:rsidTr="005B4458">
        <w:trPr>
          <w:gridAfter w:val="2"/>
          <w:wAfter w:w="1255" w:type="dxa"/>
          <w:trHeight w:val="264"/>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7D131AF1"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w:t>
            </w:r>
          </w:p>
        </w:tc>
        <w:tc>
          <w:tcPr>
            <w:tcW w:w="1737" w:type="dxa"/>
            <w:tcBorders>
              <w:top w:val="nil"/>
              <w:left w:val="single" w:sz="4" w:space="0" w:color="auto"/>
              <w:bottom w:val="single" w:sz="4" w:space="0" w:color="auto"/>
              <w:right w:val="single" w:sz="4" w:space="0" w:color="auto"/>
            </w:tcBorders>
            <w:shd w:val="clear" w:color="auto" w:fill="auto"/>
            <w:vAlign w:val="center"/>
            <w:hideMark/>
          </w:tcPr>
          <w:p w14:paraId="60FD857C"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2552" w:type="dxa"/>
            <w:tcBorders>
              <w:top w:val="nil"/>
              <w:left w:val="nil"/>
              <w:bottom w:val="single" w:sz="4" w:space="0" w:color="auto"/>
              <w:right w:val="single" w:sz="4" w:space="0" w:color="auto"/>
            </w:tcBorders>
            <w:shd w:val="clear" w:color="auto" w:fill="auto"/>
            <w:vAlign w:val="center"/>
            <w:hideMark/>
          </w:tcPr>
          <w:p w14:paraId="78F6E2A6"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559" w:type="dxa"/>
            <w:tcBorders>
              <w:top w:val="nil"/>
              <w:left w:val="nil"/>
              <w:bottom w:val="single" w:sz="4" w:space="0" w:color="auto"/>
              <w:right w:val="single" w:sz="4" w:space="0" w:color="auto"/>
            </w:tcBorders>
            <w:shd w:val="clear" w:color="auto" w:fill="auto"/>
            <w:vAlign w:val="center"/>
            <w:hideMark/>
          </w:tcPr>
          <w:p w14:paraId="3261FD21"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1417" w:type="dxa"/>
            <w:tcBorders>
              <w:top w:val="nil"/>
              <w:left w:val="nil"/>
              <w:bottom w:val="single" w:sz="4" w:space="0" w:color="auto"/>
              <w:right w:val="single" w:sz="4" w:space="0" w:color="auto"/>
            </w:tcBorders>
            <w:shd w:val="clear" w:color="auto" w:fill="auto"/>
            <w:vAlign w:val="center"/>
            <w:hideMark/>
          </w:tcPr>
          <w:p w14:paraId="7438BA85"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560" w:type="dxa"/>
            <w:tcBorders>
              <w:top w:val="nil"/>
              <w:left w:val="nil"/>
              <w:bottom w:val="single" w:sz="4" w:space="0" w:color="auto"/>
              <w:right w:val="single" w:sz="4" w:space="0" w:color="auto"/>
            </w:tcBorders>
            <w:shd w:val="clear" w:color="auto" w:fill="auto"/>
            <w:vAlign w:val="center"/>
            <w:hideMark/>
          </w:tcPr>
          <w:p w14:paraId="3F5870DC"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417" w:type="dxa"/>
            <w:tcBorders>
              <w:top w:val="nil"/>
              <w:left w:val="nil"/>
              <w:bottom w:val="single" w:sz="4" w:space="0" w:color="auto"/>
              <w:right w:val="single" w:sz="4" w:space="0" w:color="auto"/>
            </w:tcBorders>
            <w:shd w:val="clear" w:color="auto" w:fill="auto"/>
            <w:vAlign w:val="center"/>
            <w:hideMark/>
          </w:tcPr>
          <w:p w14:paraId="3EEE7B2B"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701" w:type="dxa"/>
            <w:tcBorders>
              <w:top w:val="nil"/>
              <w:left w:val="nil"/>
              <w:bottom w:val="single" w:sz="4" w:space="0" w:color="auto"/>
              <w:right w:val="single" w:sz="4" w:space="0" w:color="auto"/>
            </w:tcBorders>
            <w:shd w:val="clear" w:color="auto" w:fill="auto"/>
            <w:noWrap/>
            <w:vAlign w:val="bottom"/>
            <w:hideMark/>
          </w:tcPr>
          <w:p w14:paraId="5DF7F2E4"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559" w:type="dxa"/>
            <w:gridSpan w:val="2"/>
            <w:tcBorders>
              <w:top w:val="nil"/>
              <w:left w:val="nil"/>
              <w:bottom w:val="single" w:sz="4" w:space="0" w:color="auto"/>
              <w:right w:val="single" w:sz="4" w:space="0" w:color="auto"/>
            </w:tcBorders>
          </w:tcPr>
          <w:p w14:paraId="0C2DFF9B" w14:textId="77777777" w:rsidR="00406A09" w:rsidRPr="00663F05" w:rsidRDefault="00406A09" w:rsidP="000D297A">
            <w:pPr>
              <w:rPr>
                <w:color w:val="000000"/>
                <w:sz w:val="20"/>
                <w:szCs w:val="20"/>
                <w:lang w:val="ro-RO"/>
              </w:rPr>
            </w:pPr>
          </w:p>
        </w:tc>
      </w:tr>
      <w:tr w:rsidR="00406A09" w:rsidRPr="00663F05" w14:paraId="667D906C" w14:textId="77777777" w:rsidTr="005B4458">
        <w:trPr>
          <w:gridAfter w:val="2"/>
          <w:wAfter w:w="1255" w:type="dxa"/>
          <w:trHeight w:val="264"/>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11D7AB6E"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n</w:t>
            </w:r>
          </w:p>
        </w:tc>
        <w:tc>
          <w:tcPr>
            <w:tcW w:w="1737" w:type="dxa"/>
            <w:tcBorders>
              <w:top w:val="nil"/>
              <w:left w:val="single" w:sz="4" w:space="0" w:color="auto"/>
              <w:bottom w:val="single" w:sz="4" w:space="0" w:color="auto"/>
              <w:right w:val="single" w:sz="4" w:space="0" w:color="auto"/>
            </w:tcBorders>
            <w:shd w:val="clear" w:color="auto" w:fill="auto"/>
            <w:vAlign w:val="center"/>
            <w:hideMark/>
          </w:tcPr>
          <w:p w14:paraId="19D84AC5" w14:textId="77777777" w:rsidR="00406A09" w:rsidRPr="00663F05" w:rsidRDefault="00406A09" w:rsidP="000D297A">
            <w:pPr>
              <w:jc w:val="center"/>
              <w:rPr>
                <w:b/>
                <w:bCs/>
                <w:color w:val="000000"/>
                <w:sz w:val="20"/>
                <w:szCs w:val="20"/>
                <w:lang w:val="ro-RO"/>
              </w:rPr>
            </w:pPr>
            <w:r w:rsidRPr="00663F05">
              <w:rPr>
                <w:b/>
                <w:bCs/>
                <w:color w:val="000000"/>
                <w:sz w:val="20"/>
                <w:szCs w:val="20"/>
                <w:lang w:val="ro-RO"/>
              </w:rPr>
              <w:t> </w:t>
            </w:r>
          </w:p>
        </w:tc>
        <w:tc>
          <w:tcPr>
            <w:tcW w:w="2552" w:type="dxa"/>
            <w:tcBorders>
              <w:top w:val="nil"/>
              <w:left w:val="nil"/>
              <w:bottom w:val="single" w:sz="4" w:space="0" w:color="auto"/>
              <w:right w:val="single" w:sz="4" w:space="0" w:color="auto"/>
            </w:tcBorders>
            <w:shd w:val="clear" w:color="auto" w:fill="auto"/>
            <w:vAlign w:val="center"/>
            <w:hideMark/>
          </w:tcPr>
          <w:p w14:paraId="19B916B3" w14:textId="77777777" w:rsidR="00406A09" w:rsidRPr="00663F05" w:rsidRDefault="00406A09" w:rsidP="000D297A">
            <w:pPr>
              <w:jc w:val="both"/>
              <w:rPr>
                <w:b/>
                <w:bCs/>
                <w:color w:val="000000"/>
                <w:sz w:val="20"/>
                <w:szCs w:val="20"/>
                <w:lang w:val="ro-RO"/>
              </w:rPr>
            </w:pPr>
            <w:r w:rsidRPr="00663F05">
              <w:rPr>
                <w:b/>
                <w:bCs/>
                <w:color w:val="000000"/>
                <w:sz w:val="20"/>
                <w:szCs w:val="20"/>
                <w:lang w:val="ro-RO"/>
              </w:rPr>
              <w:t> </w:t>
            </w:r>
          </w:p>
        </w:tc>
        <w:tc>
          <w:tcPr>
            <w:tcW w:w="1559" w:type="dxa"/>
            <w:tcBorders>
              <w:top w:val="nil"/>
              <w:left w:val="nil"/>
              <w:bottom w:val="single" w:sz="4" w:space="0" w:color="auto"/>
              <w:right w:val="single" w:sz="4" w:space="0" w:color="auto"/>
            </w:tcBorders>
            <w:shd w:val="clear" w:color="auto" w:fill="auto"/>
            <w:vAlign w:val="center"/>
            <w:hideMark/>
          </w:tcPr>
          <w:p w14:paraId="6CA88E2B" w14:textId="77777777" w:rsidR="00406A09" w:rsidRPr="00663F05" w:rsidRDefault="00406A09" w:rsidP="000D297A">
            <w:pPr>
              <w:jc w:val="both"/>
              <w:rPr>
                <w:color w:val="000000"/>
                <w:sz w:val="20"/>
                <w:szCs w:val="20"/>
                <w:lang w:val="ro-RO"/>
              </w:rPr>
            </w:pPr>
            <w:r w:rsidRPr="00663F05">
              <w:rPr>
                <w:color w:val="000000"/>
                <w:sz w:val="20"/>
                <w:szCs w:val="20"/>
                <w:lang w:val="ro-RO"/>
              </w:rPr>
              <w:t> </w:t>
            </w:r>
          </w:p>
        </w:tc>
        <w:tc>
          <w:tcPr>
            <w:tcW w:w="1417" w:type="dxa"/>
            <w:tcBorders>
              <w:top w:val="nil"/>
              <w:left w:val="nil"/>
              <w:bottom w:val="single" w:sz="4" w:space="0" w:color="auto"/>
              <w:right w:val="single" w:sz="4" w:space="0" w:color="auto"/>
            </w:tcBorders>
            <w:shd w:val="clear" w:color="auto" w:fill="auto"/>
            <w:vAlign w:val="center"/>
            <w:hideMark/>
          </w:tcPr>
          <w:p w14:paraId="1962E9DB"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560" w:type="dxa"/>
            <w:tcBorders>
              <w:top w:val="nil"/>
              <w:left w:val="nil"/>
              <w:bottom w:val="single" w:sz="4" w:space="0" w:color="auto"/>
              <w:right w:val="single" w:sz="4" w:space="0" w:color="auto"/>
            </w:tcBorders>
            <w:shd w:val="clear" w:color="auto" w:fill="auto"/>
            <w:vAlign w:val="center"/>
            <w:hideMark/>
          </w:tcPr>
          <w:p w14:paraId="02B22F22"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417" w:type="dxa"/>
            <w:tcBorders>
              <w:top w:val="nil"/>
              <w:left w:val="nil"/>
              <w:bottom w:val="single" w:sz="4" w:space="0" w:color="auto"/>
              <w:right w:val="single" w:sz="4" w:space="0" w:color="auto"/>
            </w:tcBorders>
            <w:shd w:val="clear" w:color="auto" w:fill="auto"/>
            <w:vAlign w:val="center"/>
            <w:hideMark/>
          </w:tcPr>
          <w:p w14:paraId="08C6E427" w14:textId="77777777" w:rsidR="00406A09" w:rsidRPr="00663F05" w:rsidRDefault="00406A09" w:rsidP="000D297A">
            <w:pPr>
              <w:jc w:val="center"/>
              <w:rPr>
                <w:color w:val="000000"/>
                <w:sz w:val="20"/>
                <w:szCs w:val="20"/>
                <w:lang w:val="ro-RO"/>
              </w:rPr>
            </w:pPr>
            <w:r w:rsidRPr="00663F05">
              <w:rPr>
                <w:color w:val="000000"/>
                <w:sz w:val="20"/>
                <w:szCs w:val="20"/>
                <w:lang w:val="ro-RO"/>
              </w:rPr>
              <w:t> </w:t>
            </w:r>
          </w:p>
        </w:tc>
        <w:tc>
          <w:tcPr>
            <w:tcW w:w="1701" w:type="dxa"/>
            <w:tcBorders>
              <w:top w:val="nil"/>
              <w:left w:val="nil"/>
              <w:bottom w:val="single" w:sz="4" w:space="0" w:color="auto"/>
              <w:right w:val="single" w:sz="4" w:space="0" w:color="auto"/>
            </w:tcBorders>
            <w:shd w:val="clear" w:color="auto" w:fill="auto"/>
            <w:noWrap/>
            <w:vAlign w:val="bottom"/>
            <w:hideMark/>
          </w:tcPr>
          <w:p w14:paraId="512B5382" w14:textId="77777777" w:rsidR="00406A09" w:rsidRPr="00663F05" w:rsidRDefault="00406A09" w:rsidP="000D297A">
            <w:pPr>
              <w:rPr>
                <w:color w:val="000000"/>
                <w:sz w:val="20"/>
                <w:szCs w:val="20"/>
                <w:lang w:val="ro-RO"/>
              </w:rPr>
            </w:pPr>
            <w:r w:rsidRPr="00663F05">
              <w:rPr>
                <w:color w:val="000000"/>
                <w:sz w:val="20"/>
                <w:szCs w:val="20"/>
                <w:lang w:val="ro-RO"/>
              </w:rPr>
              <w:t> </w:t>
            </w:r>
          </w:p>
        </w:tc>
        <w:tc>
          <w:tcPr>
            <w:tcW w:w="1559" w:type="dxa"/>
            <w:gridSpan w:val="2"/>
            <w:tcBorders>
              <w:top w:val="nil"/>
              <w:left w:val="nil"/>
              <w:bottom w:val="single" w:sz="4" w:space="0" w:color="auto"/>
              <w:right w:val="single" w:sz="4" w:space="0" w:color="auto"/>
            </w:tcBorders>
          </w:tcPr>
          <w:p w14:paraId="062F7A90" w14:textId="77777777" w:rsidR="00406A09" w:rsidRPr="00663F05" w:rsidRDefault="00406A09" w:rsidP="000D297A">
            <w:pPr>
              <w:rPr>
                <w:color w:val="000000"/>
                <w:sz w:val="20"/>
                <w:szCs w:val="20"/>
                <w:lang w:val="ro-RO"/>
              </w:rPr>
            </w:pPr>
          </w:p>
        </w:tc>
      </w:tr>
    </w:tbl>
    <w:p w14:paraId="7A1A5C38" w14:textId="77777777" w:rsidR="00406A09" w:rsidRPr="00663F05" w:rsidRDefault="00406A09" w:rsidP="00406A09">
      <w:pPr>
        <w:rPr>
          <w:b/>
          <w:sz w:val="20"/>
          <w:szCs w:val="20"/>
          <w:lang w:val="ro-RO"/>
        </w:rPr>
      </w:pPr>
    </w:p>
    <w:p w14:paraId="6050BA24" w14:textId="77777777" w:rsidR="00406A09" w:rsidRPr="00663F05" w:rsidRDefault="00406A09" w:rsidP="00406A09">
      <w:pPr>
        <w:ind w:firstLine="540"/>
        <w:rPr>
          <w:i/>
          <w:sz w:val="16"/>
          <w:szCs w:val="16"/>
          <w:lang w:val="ro-RO"/>
        </w:rPr>
      </w:pPr>
      <w:r w:rsidRPr="00663F05">
        <w:rPr>
          <w:sz w:val="22"/>
          <w:szCs w:val="22"/>
          <w:lang w:val="ro-RO"/>
        </w:rPr>
        <w:t>Administrator/persoana împuternicită a acestuia/persoană fizică _______________________________</w:t>
      </w:r>
      <w:r w:rsidRPr="00663F05">
        <w:rPr>
          <w:i/>
          <w:sz w:val="16"/>
          <w:szCs w:val="16"/>
          <w:lang w:val="ro-RO"/>
        </w:rPr>
        <w:t xml:space="preserve">    (semnătura, numele şi prenumele)</w:t>
      </w:r>
    </w:p>
    <w:p w14:paraId="1401E334" w14:textId="5099CAAC" w:rsidR="00406A09" w:rsidRPr="00663F05" w:rsidRDefault="00406A09" w:rsidP="00406A09">
      <w:pPr>
        <w:ind w:firstLine="540"/>
        <w:rPr>
          <w:i/>
          <w:sz w:val="16"/>
          <w:szCs w:val="16"/>
          <w:lang w:val="ro-RO"/>
        </w:rPr>
      </w:pPr>
      <w:r w:rsidRPr="00663F05">
        <w:rPr>
          <w:sz w:val="22"/>
          <w:szCs w:val="22"/>
          <w:lang w:val="ro-RO"/>
        </w:rPr>
        <w:t>Date de contact  ______________________________</w:t>
      </w:r>
      <w:r w:rsidRPr="00663F05">
        <w:rPr>
          <w:i/>
          <w:sz w:val="22"/>
          <w:szCs w:val="22"/>
          <w:lang w:val="ro-RO"/>
        </w:rPr>
        <w:t xml:space="preserve">  </w:t>
      </w:r>
      <w:r w:rsidRPr="00663F05">
        <w:rPr>
          <w:i/>
          <w:sz w:val="16"/>
          <w:szCs w:val="16"/>
          <w:lang w:val="ro-RO"/>
        </w:rPr>
        <w:t>(adresa poștală,</w:t>
      </w:r>
      <w:r w:rsidR="002C79EF">
        <w:rPr>
          <w:i/>
          <w:sz w:val="16"/>
          <w:szCs w:val="16"/>
          <w:lang w:val="ro-RO"/>
        </w:rPr>
        <w:t xml:space="preserve"> nr.</w:t>
      </w:r>
      <w:r w:rsidRPr="00663F05">
        <w:rPr>
          <w:i/>
          <w:sz w:val="16"/>
          <w:szCs w:val="16"/>
          <w:lang w:val="ro-RO"/>
        </w:rPr>
        <w:t xml:space="preserve"> telefon, adresa electronică</w:t>
      </w:r>
      <w:r w:rsidRPr="00663F05">
        <w:rPr>
          <w:rFonts w:ascii="Calibri" w:eastAsia="Calibri" w:hAnsi="Calibri"/>
          <w:sz w:val="22"/>
          <w:szCs w:val="22"/>
          <w:lang w:val="ro-RO"/>
        </w:rPr>
        <w:t xml:space="preserve"> </w:t>
      </w:r>
      <w:r w:rsidRPr="00663F05">
        <w:rPr>
          <w:i/>
          <w:sz w:val="16"/>
          <w:szCs w:val="16"/>
          <w:lang w:val="ro-RO"/>
        </w:rPr>
        <w:t>a administratorului/persoanei împuternicite a acestuia/persoanei fizice)</w:t>
      </w:r>
    </w:p>
    <w:p w14:paraId="2775F97D" w14:textId="77777777" w:rsidR="00406A09" w:rsidRPr="00663F05" w:rsidRDefault="00406A09" w:rsidP="00406A09">
      <w:pPr>
        <w:ind w:firstLine="540"/>
        <w:rPr>
          <w:sz w:val="22"/>
          <w:szCs w:val="22"/>
          <w:lang w:val="ro-RO"/>
        </w:rPr>
      </w:pPr>
      <w:r w:rsidRPr="00663F05">
        <w:rPr>
          <w:sz w:val="22"/>
          <w:szCs w:val="22"/>
          <w:lang w:val="ro-RO"/>
        </w:rPr>
        <w:t>Data întocmirii raportului ____________________</w:t>
      </w:r>
    </w:p>
    <w:p w14:paraId="73F101B4" w14:textId="77777777" w:rsidR="00406A09" w:rsidRPr="00663F05" w:rsidRDefault="00406A09" w:rsidP="00406A09">
      <w:pPr>
        <w:jc w:val="center"/>
        <w:rPr>
          <w:b/>
          <w:sz w:val="20"/>
          <w:szCs w:val="20"/>
          <w:lang w:val="ro-RO"/>
        </w:rPr>
      </w:pPr>
    </w:p>
    <w:p w14:paraId="7FDB59A9" w14:textId="77777777" w:rsidR="00406A09" w:rsidRPr="00663F05" w:rsidRDefault="00406A09" w:rsidP="00406A09">
      <w:pPr>
        <w:jc w:val="center"/>
        <w:rPr>
          <w:b/>
          <w:sz w:val="20"/>
          <w:szCs w:val="20"/>
          <w:lang w:val="ro-RO"/>
        </w:rPr>
      </w:pPr>
    </w:p>
    <w:p w14:paraId="1D0BB197" w14:textId="77777777" w:rsidR="00406A09" w:rsidRPr="00663F05" w:rsidRDefault="00406A09" w:rsidP="00406A09">
      <w:pPr>
        <w:jc w:val="center"/>
        <w:rPr>
          <w:b/>
          <w:sz w:val="20"/>
          <w:szCs w:val="20"/>
          <w:lang w:val="ro-RO"/>
        </w:rPr>
      </w:pPr>
    </w:p>
    <w:p w14:paraId="64A8B7CF" w14:textId="77777777" w:rsidR="00406A09" w:rsidRPr="00663F05" w:rsidRDefault="00406A09" w:rsidP="00406A09">
      <w:pPr>
        <w:jc w:val="center"/>
        <w:rPr>
          <w:b/>
          <w:sz w:val="20"/>
          <w:szCs w:val="20"/>
          <w:lang w:val="ro-RO"/>
        </w:rPr>
      </w:pPr>
    </w:p>
    <w:p w14:paraId="37A064C1" w14:textId="77777777" w:rsidR="00406A09" w:rsidRPr="00663F05" w:rsidRDefault="00406A09" w:rsidP="00406A09">
      <w:pPr>
        <w:jc w:val="center"/>
        <w:rPr>
          <w:b/>
          <w:sz w:val="20"/>
          <w:szCs w:val="20"/>
          <w:lang w:val="ro-RO"/>
        </w:rPr>
      </w:pPr>
    </w:p>
    <w:p w14:paraId="1F4610D0" w14:textId="77777777" w:rsidR="00406A09" w:rsidRPr="00663F05" w:rsidRDefault="00406A09" w:rsidP="00406A09">
      <w:pPr>
        <w:jc w:val="center"/>
        <w:rPr>
          <w:b/>
          <w:sz w:val="20"/>
          <w:szCs w:val="20"/>
          <w:lang w:val="ro-RO"/>
        </w:rPr>
        <w:sectPr w:rsidR="00406A09" w:rsidRPr="00663F05" w:rsidSect="000D297A">
          <w:headerReference w:type="even" r:id="rId28"/>
          <w:headerReference w:type="default" r:id="rId29"/>
          <w:footerReference w:type="even" r:id="rId30"/>
          <w:footerReference w:type="default" r:id="rId31"/>
          <w:footnotePr>
            <w:numRestart w:val="eachPage"/>
          </w:footnotePr>
          <w:pgSz w:w="16839" w:h="11907" w:orient="landscape" w:code="9"/>
          <w:pgMar w:top="634" w:right="677" w:bottom="446" w:left="1138" w:header="288" w:footer="288" w:gutter="0"/>
          <w:cols w:space="708"/>
          <w:docGrid w:linePitch="299"/>
        </w:sectPr>
      </w:pPr>
    </w:p>
    <w:p w14:paraId="5DFFC717" w14:textId="77777777" w:rsidR="00406A09" w:rsidRPr="00663F05" w:rsidRDefault="00406A09" w:rsidP="00406A09">
      <w:pPr>
        <w:jc w:val="center"/>
        <w:rPr>
          <w:b/>
          <w:sz w:val="20"/>
          <w:szCs w:val="20"/>
          <w:lang w:val="ro-RO"/>
        </w:rPr>
      </w:pPr>
    </w:p>
    <w:p w14:paraId="4CDA07E2" w14:textId="77777777" w:rsidR="00406A09" w:rsidRPr="00663F05" w:rsidRDefault="00406A09" w:rsidP="00406A09">
      <w:pPr>
        <w:keepNext/>
        <w:keepLines/>
        <w:jc w:val="center"/>
        <w:outlineLvl w:val="3"/>
        <w:rPr>
          <w:b/>
          <w:iCs/>
          <w:lang w:val="ro-RO"/>
        </w:rPr>
      </w:pPr>
      <w:r w:rsidRPr="00663F05">
        <w:rPr>
          <w:b/>
          <w:iCs/>
          <w:lang w:val="ro-RO"/>
        </w:rPr>
        <w:t>Modul de completare</w:t>
      </w:r>
    </w:p>
    <w:p w14:paraId="636D4962" w14:textId="77777777" w:rsidR="00406A09" w:rsidRPr="00663F05" w:rsidRDefault="00406A09" w:rsidP="00406A09">
      <w:pPr>
        <w:keepNext/>
        <w:keepLines/>
        <w:jc w:val="center"/>
        <w:outlineLvl w:val="3"/>
        <w:rPr>
          <w:b/>
          <w:bCs/>
          <w:iCs/>
          <w:lang w:val="ro-RO"/>
        </w:rPr>
      </w:pPr>
      <w:r w:rsidRPr="00663F05">
        <w:rPr>
          <w:b/>
          <w:bCs/>
          <w:iCs/>
          <w:lang w:val="ro-RO"/>
        </w:rPr>
        <w:t xml:space="preserve">a Raportului </w:t>
      </w:r>
      <w:r w:rsidRPr="00663F05">
        <w:rPr>
          <w:b/>
          <w:color w:val="000000"/>
          <w:lang w:val="ro-RO"/>
        </w:rPr>
        <w:t xml:space="preserve">privind operațiunile efectuate conform garanției acordate sub formă de depozit de </w:t>
      </w:r>
      <w:proofErr w:type="spellStart"/>
      <w:r w:rsidRPr="00663F05">
        <w:rPr>
          <w:b/>
          <w:color w:val="000000"/>
          <w:lang w:val="ro-RO"/>
        </w:rPr>
        <w:t>garanţie</w:t>
      </w:r>
      <w:proofErr w:type="spellEnd"/>
      <w:r w:rsidRPr="00663F05">
        <w:rPr>
          <w:b/>
          <w:bCs/>
          <w:iCs/>
          <w:lang w:val="ro-RO"/>
        </w:rPr>
        <w:t xml:space="preserve"> </w:t>
      </w:r>
    </w:p>
    <w:p w14:paraId="72A51E19" w14:textId="77777777" w:rsidR="00406A09" w:rsidRPr="00663F05" w:rsidRDefault="00406A09" w:rsidP="00406A09">
      <w:pPr>
        <w:keepNext/>
        <w:keepLines/>
        <w:ind w:firstLine="600"/>
        <w:jc w:val="both"/>
        <w:outlineLvl w:val="3"/>
        <w:rPr>
          <w:bCs/>
          <w:iCs/>
          <w:lang w:val="ro-RO"/>
        </w:rPr>
      </w:pPr>
    </w:p>
    <w:p w14:paraId="43809BB2" w14:textId="77777777" w:rsidR="00406A09" w:rsidRPr="00663F05" w:rsidRDefault="00406A09" w:rsidP="00406A09">
      <w:pPr>
        <w:spacing w:after="160" w:line="259" w:lineRule="auto"/>
        <w:ind w:firstLine="540"/>
        <w:jc w:val="both"/>
        <w:rPr>
          <w:rFonts w:eastAsia="Calibri"/>
          <w:lang w:val="ro-RO" w:eastAsia="ro-MD"/>
        </w:rPr>
      </w:pPr>
      <w:r w:rsidRPr="00663F05">
        <w:rPr>
          <w:bCs/>
          <w:iCs/>
          <w:lang w:val="ro-RO"/>
        </w:rPr>
        <w:t xml:space="preserve">1.Raportul privind operațiunile efectuate conform garanției acordate sub formă de depozit de </w:t>
      </w:r>
      <w:proofErr w:type="spellStart"/>
      <w:r w:rsidRPr="00663F05">
        <w:rPr>
          <w:bCs/>
          <w:iCs/>
          <w:lang w:val="ro-RO"/>
        </w:rPr>
        <w:t>garanţie</w:t>
      </w:r>
      <w:proofErr w:type="spellEnd"/>
      <w:r w:rsidRPr="00663F05">
        <w:rPr>
          <w:bCs/>
          <w:iCs/>
          <w:lang w:val="ro-RO"/>
        </w:rPr>
        <w:t xml:space="preserve"> se completează de către </w:t>
      </w:r>
      <w:r w:rsidRPr="00663F05">
        <w:rPr>
          <w:lang w:val="ro-RO"/>
        </w:rPr>
        <w:t xml:space="preserve">garantul rezident și se prezintă </w:t>
      </w:r>
      <w:r w:rsidRPr="00663F05">
        <w:rPr>
          <w:lang w:val="ro-RO" w:eastAsia="ro-MD"/>
        </w:rPr>
        <w:t>la Banca Națională a Moldovei de către persoana fizică pe suport hârtie sau în formă electronică, iar de către persoana juridică și persoana fizică rezidentă care practică o anumită activitate în formă electronică</w:t>
      </w:r>
      <w:r w:rsidRPr="00663F05" w:rsidDel="00731673">
        <w:rPr>
          <w:lang w:val="ro-RO"/>
        </w:rPr>
        <w:t xml:space="preserve"> </w:t>
      </w:r>
      <w:r w:rsidRPr="00663F05">
        <w:rPr>
          <w:rFonts w:eastAsia="Calibri"/>
          <w:lang w:val="ro-RO" w:eastAsia="ro-MD"/>
        </w:rPr>
        <w:t xml:space="preserve">după cum urmează: </w:t>
      </w:r>
    </w:p>
    <w:p w14:paraId="37E1C3D2" w14:textId="77777777" w:rsidR="00406A09" w:rsidRPr="00663F05" w:rsidRDefault="00406A09" w:rsidP="00406A09">
      <w:pPr>
        <w:spacing w:after="160" w:line="259" w:lineRule="auto"/>
        <w:ind w:firstLine="540"/>
        <w:jc w:val="both"/>
        <w:rPr>
          <w:rFonts w:eastAsia="Calibri"/>
          <w:lang w:val="ro-RO" w:eastAsia="ro-MD"/>
        </w:rPr>
      </w:pPr>
      <w:r w:rsidRPr="00663F05">
        <w:rPr>
          <w:rFonts w:eastAsia="Calibri"/>
          <w:lang w:val="ro-RO" w:eastAsia="ro-MD"/>
        </w:rPr>
        <w:t xml:space="preserve">a) dacă </w:t>
      </w:r>
      <w:proofErr w:type="spellStart"/>
      <w:r w:rsidRPr="00663F05">
        <w:rPr>
          <w:rFonts w:eastAsia="Calibri"/>
          <w:lang w:val="ro-RO" w:eastAsia="ro-MD"/>
        </w:rPr>
        <w:t>operaţiunile</w:t>
      </w:r>
      <w:proofErr w:type="spellEnd"/>
      <w:r w:rsidRPr="00663F05">
        <w:rPr>
          <w:rFonts w:eastAsia="Calibri"/>
          <w:lang w:val="ro-RO" w:eastAsia="ro-MD"/>
        </w:rPr>
        <w:t xml:space="preserve"> se efectuează lunar, raportul se prezintă lunar, cel târziu la data de 15 a lunii ce urmează după luna gestionară;</w:t>
      </w:r>
    </w:p>
    <w:p w14:paraId="6B22260E" w14:textId="77777777" w:rsidR="00406A09" w:rsidRPr="00663F05" w:rsidRDefault="00406A09" w:rsidP="00406A09">
      <w:pPr>
        <w:keepNext/>
        <w:keepLines/>
        <w:ind w:firstLine="600"/>
        <w:jc w:val="both"/>
        <w:outlineLvl w:val="3"/>
        <w:rPr>
          <w:rFonts w:eastAsia="Calibri"/>
          <w:lang w:val="ro-RO" w:eastAsia="ro-MD"/>
        </w:rPr>
      </w:pPr>
      <w:r w:rsidRPr="00663F05">
        <w:rPr>
          <w:rFonts w:eastAsia="Calibri"/>
          <w:lang w:val="ro-RO" w:eastAsia="ro-MD"/>
        </w:rPr>
        <w:t xml:space="preserve">b) dacă </w:t>
      </w:r>
      <w:proofErr w:type="spellStart"/>
      <w:r w:rsidRPr="00663F05">
        <w:rPr>
          <w:rFonts w:eastAsia="Calibri"/>
          <w:lang w:val="ro-RO" w:eastAsia="ro-MD"/>
        </w:rPr>
        <w:t>operaţiunile</w:t>
      </w:r>
      <w:proofErr w:type="spellEnd"/>
      <w:r w:rsidRPr="00663F05">
        <w:rPr>
          <w:rFonts w:eastAsia="Calibri"/>
          <w:lang w:val="ro-RO" w:eastAsia="ro-MD"/>
        </w:rPr>
        <w:t xml:space="preserve"> se efectuează cu o periodicitate mai mare de o lună sau cu o periodicitate neregulată, raportul se prezintă cel târziu la data de 15 a lunii ce urmează după luna în care au fost efectuate </w:t>
      </w:r>
      <w:proofErr w:type="spellStart"/>
      <w:r w:rsidRPr="00663F05">
        <w:rPr>
          <w:rFonts w:eastAsia="Calibri"/>
          <w:lang w:val="ro-RO" w:eastAsia="ro-MD"/>
        </w:rPr>
        <w:t>operaţiunile</w:t>
      </w:r>
      <w:proofErr w:type="spellEnd"/>
      <w:r w:rsidRPr="00663F05">
        <w:rPr>
          <w:rFonts w:eastAsia="Calibri"/>
          <w:lang w:val="ro-RO" w:eastAsia="ro-MD"/>
        </w:rPr>
        <w:t xml:space="preserve"> respective.</w:t>
      </w:r>
    </w:p>
    <w:p w14:paraId="181ACDF7" w14:textId="77777777" w:rsidR="00406A09" w:rsidRPr="00663F05" w:rsidRDefault="00406A09" w:rsidP="00406A09">
      <w:pPr>
        <w:keepNext/>
        <w:keepLines/>
        <w:ind w:firstLine="600"/>
        <w:jc w:val="both"/>
        <w:outlineLvl w:val="3"/>
        <w:rPr>
          <w:lang w:val="ro-RO"/>
        </w:rPr>
      </w:pPr>
    </w:p>
    <w:p w14:paraId="575C3F57" w14:textId="77777777" w:rsidR="00406A09" w:rsidRPr="00663F05" w:rsidRDefault="00406A09" w:rsidP="00406A09">
      <w:pPr>
        <w:ind w:firstLine="600"/>
        <w:jc w:val="both"/>
        <w:rPr>
          <w:i/>
          <w:lang w:val="ro-RO"/>
        </w:rPr>
      </w:pPr>
      <w:r w:rsidRPr="00663F05">
        <w:rPr>
          <w:lang w:val="ro-RO"/>
        </w:rPr>
        <w:t xml:space="preserve">Informaţia aferentă utilizării de către beneficiarul de </w:t>
      </w:r>
      <w:proofErr w:type="spellStart"/>
      <w:r w:rsidRPr="00663F05">
        <w:rPr>
          <w:lang w:val="ro-RO"/>
        </w:rPr>
        <w:t>garanţie</w:t>
      </w:r>
      <w:proofErr w:type="spellEnd"/>
      <w:r w:rsidRPr="00663F05">
        <w:rPr>
          <w:lang w:val="ro-RO"/>
        </w:rPr>
        <w:t xml:space="preserve"> nerezident a mijloacelor </w:t>
      </w:r>
      <w:proofErr w:type="spellStart"/>
      <w:r w:rsidRPr="00663F05">
        <w:rPr>
          <w:lang w:val="ro-RO"/>
        </w:rPr>
        <w:t>băneşti</w:t>
      </w:r>
      <w:proofErr w:type="spellEnd"/>
      <w:r w:rsidRPr="00663F05">
        <w:rPr>
          <w:lang w:val="ro-RO"/>
        </w:rPr>
        <w:t xml:space="preserve"> conform </w:t>
      </w:r>
      <w:proofErr w:type="spellStart"/>
      <w:r w:rsidRPr="00663F05">
        <w:rPr>
          <w:lang w:val="ro-RO"/>
        </w:rPr>
        <w:t>garanţiei</w:t>
      </w:r>
      <w:proofErr w:type="spellEnd"/>
      <w:r w:rsidRPr="00663F05">
        <w:rPr>
          <w:lang w:val="ro-RO"/>
        </w:rPr>
        <w:t xml:space="preserve"> autorizate se completează de către garantul rezident în baza documentelor primite de la beneficiarul de </w:t>
      </w:r>
      <w:proofErr w:type="spellStart"/>
      <w:r w:rsidRPr="00663F05">
        <w:rPr>
          <w:lang w:val="ro-RO"/>
        </w:rPr>
        <w:t>garanţie</w:t>
      </w:r>
      <w:proofErr w:type="spellEnd"/>
      <w:r w:rsidRPr="00663F05">
        <w:rPr>
          <w:lang w:val="ro-RO"/>
        </w:rPr>
        <w:t xml:space="preserve"> nerezident.</w:t>
      </w:r>
      <w:r w:rsidRPr="00663F05">
        <w:rPr>
          <w:i/>
          <w:lang w:val="ro-RO"/>
        </w:rPr>
        <w:t xml:space="preserve"> </w:t>
      </w:r>
    </w:p>
    <w:p w14:paraId="08F6D8CE" w14:textId="77777777" w:rsidR="00406A09" w:rsidRPr="00663F05" w:rsidRDefault="00406A09" w:rsidP="00406A09">
      <w:pPr>
        <w:ind w:firstLine="600"/>
        <w:jc w:val="both"/>
        <w:rPr>
          <w:i/>
          <w:lang w:val="ro-RO"/>
        </w:rPr>
      </w:pPr>
    </w:p>
    <w:p w14:paraId="00E81568" w14:textId="03B4C734" w:rsidR="00406A09" w:rsidRPr="00663F05" w:rsidRDefault="00406A09" w:rsidP="00406A09">
      <w:pPr>
        <w:keepNext/>
        <w:spacing w:after="160" w:line="259" w:lineRule="auto"/>
        <w:ind w:firstLine="600"/>
        <w:jc w:val="both"/>
        <w:outlineLvl w:val="3"/>
        <w:rPr>
          <w:rFonts w:eastAsia="Calibri"/>
          <w:lang w:val="ro-RO"/>
        </w:rPr>
      </w:pPr>
      <w:r w:rsidRPr="00663F05">
        <w:rPr>
          <w:lang w:val="ro-RO"/>
        </w:rPr>
        <w:t xml:space="preserve">2. Sumele se indică în raport </w:t>
      </w:r>
      <w:r w:rsidRPr="00663F05">
        <w:rPr>
          <w:snapToGrid w:val="0"/>
          <w:lang w:val="ro-RO"/>
        </w:rPr>
        <w:t>cu două semne zecimale</w:t>
      </w:r>
      <w:r w:rsidR="00023431" w:rsidRPr="00663F05">
        <w:rPr>
          <w:snapToGrid w:val="0"/>
          <w:lang w:val="ro-RO"/>
        </w:rPr>
        <w:t>.</w:t>
      </w:r>
    </w:p>
    <w:p w14:paraId="6289DD98"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lang w:val="ro-RO"/>
        </w:rPr>
        <w:t>3. „(IDNO/IDNP/codul fiscal al rezidentului)”: se indică numărul de identificare de stat IDNO /IDNP /codul fiscal al garantului rezident.</w:t>
      </w:r>
    </w:p>
    <w:p w14:paraId="5E06ED81"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lang w:val="ro-RO"/>
        </w:rPr>
        <w:t>4. „(denumirea /numele şi prenumele rezidentului)”: se indică denumirea completă /numele şi prenumele garantului rezident care a obţinut autorizaţia pentru acordarea garanției.</w:t>
      </w:r>
    </w:p>
    <w:p w14:paraId="4AD258A3"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lang w:val="ro-RO"/>
        </w:rPr>
        <w:t xml:space="preserve">5.  La rubrica „Autorizația pentru acordarea garanției nr.____ din_____” </w:t>
      </w:r>
      <w:r w:rsidRPr="00663F05">
        <w:rPr>
          <w:lang w:val="ro-RO"/>
        </w:rPr>
        <w:t>se indică numărul (codul în litere şi în cifre) şi data eliberării autorizaţiei BNM.</w:t>
      </w:r>
    </w:p>
    <w:p w14:paraId="029F38D7" w14:textId="77777777" w:rsidR="00406A09" w:rsidRPr="00663F05" w:rsidRDefault="00406A09" w:rsidP="00406A09">
      <w:pPr>
        <w:keepNext/>
        <w:spacing w:after="160" w:line="259" w:lineRule="auto"/>
        <w:ind w:firstLine="600"/>
        <w:jc w:val="both"/>
        <w:outlineLvl w:val="3"/>
        <w:rPr>
          <w:rFonts w:eastAsia="Calibri"/>
          <w:lang w:val="ro-RO"/>
        </w:rPr>
      </w:pPr>
      <w:r w:rsidRPr="00663F05">
        <w:rPr>
          <w:rFonts w:eastAsia="Calibri"/>
          <w:lang w:val="ro-RO"/>
        </w:rPr>
        <w:t>6. În coloana A „Nr. d/o” se indică numărul de ordine al fiecărui rând din raport.</w:t>
      </w:r>
    </w:p>
    <w:p w14:paraId="3154387E" w14:textId="77777777" w:rsidR="00406A09" w:rsidRPr="00663F05" w:rsidRDefault="00406A09" w:rsidP="00406A09">
      <w:pPr>
        <w:keepNext/>
        <w:spacing w:after="160" w:line="259" w:lineRule="auto"/>
        <w:ind w:firstLine="600"/>
        <w:jc w:val="both"/>
        <w:outlineLvl w:val="3"/>
        <w:rPr>
          <w:lang w:val="ro-RO"/>
        </w:rPr>
      </w:pPr>
      <w:r w:rsidRPr="00663F05">
        <w:rPr>
          <w:rFonts w:eastAsia="Calibri"/>
          <w:lang w:val="ro-RO"/>
        </w:rPr>
        <w:t>7. În coloana 1 „Data efectuării operaţiunii” se</w:t>
      </w:r>
      <w:r w:rsidRPr="00663F05">
        <w:rPr>
          <w:lang w:val="ro-RO"/>
        </w:rPr>
        <w:t xml:space="preserve"> indică data fiecărei </w:t>
      </w:r>
      <w:proofErr w:type="spellStart"/>
      <w:r w:rsidRPr="00663F05">
        <w:rPr>
          <w:lang w:val="ro-RO"/>
        </w:rPr>
        <w:t>operaţiuni</w:t>
      </w:r>
      <w:proofErr w:type="spellEnd"/>
      <w:r w:rsidRPr="00663F05">
        <w:rPr>
          <w:lang w:val="ro-RO"/>
        </w:rPr>
        <w:t xml:space="preserve"> efectuate conform </w:t>
      </w:r>
      <w:proofErr w:type="spellStart"/>
      <w:r w:rsidRPr="00663F05">
        <w:rPr>
          <w:lang w:val="ro-RO"/>
        </w:rPr>
        <w:t>garanţiei</w:t>
      </w:r>
      <w:proofErr w:type="spellEnd"/>
      <w:r w:rsidRPr="00663F05">
        <w:rPr>
          <w:lang w:val="ro-RO"/>
        </w:rPr>
        <w:t xml:space="preserve"> autorizate. </w:t>
      </w:r>
    </w:p>
    <w:p w14:paraId="07080FF2" w14:textId="3BF50677" w:rsidR="00406A09" w:rsidRPr="00663F05" w:rsidRDefault="00406A09" w:rsidP="00406A09">
      <w:pPr>
        <w:ind w:firstLine="600"/>
        <w:jc w:val="both"/>
        <w:rPr>
          <w:lang w:val="ro-RO"/>
        </w:rPr>
      </w:pPr>
      <w:r w:rsidRPr="00663F05">
        <w:rPr>
          <w:lang w:val="ro-RO"/>
        </w:rPr>
        <w:t xml:space="preserve">8. În coloana 2 „Tipul operaţiunii aferente depozitului de </w:t>
      </w:r>
      <w:proofErr w:type="spellStart"/>
      <w:r w:rsidRPr="00663F05">
        <w:rPr>
          <w:lang w:val="ro-RO"/>
        </w:rPr>
        <w:t>garanţie</w:t>
      </w:r>
      <w:proofErr w:type="spellEnd"/>
      <w:r w:rsidRPr="00663F05">
        <w:rPr>
          <w:lang w:val="ro-RO"/>
        </w:rPr>
        <w:t>”</w:t>
      </w:r>
      <w:r w:rsidRPr="00663F05">
        <w:rPr>
          <w:b/>
          <w:lang w:val="ro-RO"/>
        </w:rPr>
        <w:t xml:space="preserve"> </w:t>
      </w:r>
      <w:r w:rsidRPr="00663F05">
        <w:rPr>
          <w:lang w:val="ro-RO"/>
        </w:rPr>
        <w:t xml:space="preserve">se indică codul tipului operaţiunii aferente depozitului de </w:t>
      </w:r>
      <w:proofErr w:type="spellStart"/>
      <w:r w:rsidRPr="00663F05">
        <w:rPr>
          <w:lang w:val="ro-RO"/>
        </w:rPr>
        <w:t>garanţie</w:t>
      </w:r>
      <w:proofErr w:type="spellEnd"/>
      <w:r w:rsidRPr="00663F05">
        <w:rPr>
          <w:lang w:val="ro-RO"/>
        </w:rPr>
        <w:t xml:space="preserve"> : codul 61 – constituirea depozitului de </w:t>
      </w:r>
      <w:proofErr w:type="spellStart"/>
      <w:r w:rsidRPr="00663F05">
        <w:rPr>
          <w:lang w:val="ro-RO"/>
        </w:rPr>
        <w:t>garanţie</w:t>
      </w:r>
      <w:proofErr w:type="spellEnd"/>
      <w:r w:rsidRPr="00663F05">
        <w:rPr>
          <w:lang w:val="ro-RO"/>
        </w:rPr>
        <w:t xml:space="preserve">, codul 62 – utilizarea depozitului de </w:t>
      </w:r>
      <w:proofErr w:type="spellStart"/>
      <w:r w:rsidRPr="00663F05">
        <w:rPr>
          <w:lang w:val="ro-RO"/>
        </w:rPr>
        <w:t>garanţie</w:t>
      </w:r>
      <w:proofErr w:type="spellEnd"/>
      <w:r w:rsidRPr="00663F05">
        <w:rPr>
          <w:lang w:val="ro-RO"/>
        </w:rPr>
        <w:t xml:space="preserve">, codul 63 – completarea depozitului de </w:t>
      </w:r>
      <w:proofErr w:type="spellStart"/>
      <w:r w:rsidRPr="00663F05">
        <w:rPr>
          <w:lang w:val="ro-RO"/>
        </w:rPr>
        <w:t>garanţie</w:t>
      </w:r>
      <w:proofErr w:type="spellEnd"/>
      <w:r w:rsidRPr="00663F05">
        <w:rPr>
          <w:lang w:val="ro-RO"/>
        </w:rPr>
        <w:t xml:space="preserve">, codul 64 – restituirea soldului depozitului de </w:t>
      </w:r>
      <w:proofErr w:type="spellStart"/>
      <w:r w:rsidRPr="00663F05">
        <w:rPr>
          <w:lang w:val="ro-RO"/>
        </w:rPr>
        <w:t>garanţie</w:t>
      </w:r>
      <w:proofErr w:type="spellEnd"/>
      <w:r w:rsidRPr="00663F05">
        <w:rPr>
          <w:lang w:val="ro-RO"/>
        </w:rPr>
        <w:t xml:space="preserve">, codul 65 – dacă este cazul, alte operaţiuni decât cele indicate sub codurile 61-64. </w:t>
      </w:r>
    </w:p>
    <w:p w14:paraId="5B587D0C" w14:textId="77777777" w:rsidR="00406A09" w:rsidRPr="00663F05" w:rsidRDefault="00406A09" w:rsidP="00406A09">
      <w:pPr>
        <w:keepNext/>
        <w:ind w:firstLine="600"/>
        <w:jc w:val="both"/>
        <w:outlineLvl w:val="3"/>
        <w:rPr>
          <w:b/>
          <w:lang w:val="ro-RO"/>
        </w:rPr>
      </w:pPr>
    </w:p>
    <w:p w14:paraId="6BE4E82A" w14:textId="75C26FEC" w:rsidR="00406A09" w:rsidRPr="00663F05" w:rsidRDefault="00502E5C" w:rsidP="00406A09">
      <w:pPr>
        <w:keepNext/>
        <w:ind w:firstLine="600"/>
        <w:jc w:val="both"/>
        <w:outlineLvl w:val="3"/>
        <w:rPr>
          <w:lang w:val="ro-RO"/>
        </w:rPr>
      </w:pPr>
      <w:r w:rsidRPr="00663F05">
        <w:rPr>
          <w:lang w:val="ro-RO"/>
        </w:rPr>
        <w:t xml:space="preserve">9. </w:t>
      </w:r>
      <w:r w:rsidR="00406A09" w:rsidRPr="00663F05">
        <w:rPr>
          <w:lang w:val="ro-RO"/>
        </w:rPr>
        <w:t>În coloana 3 „suma” se indică suma  operaţiunii efectuate.</w:t>
      </w:r>
    </w:p>
    <w:p w14:paraId="28EF2C6A" w14:textId="77777777" w:rsidR="00502E5C" w:rsidRPr="00663F05" w:rsidRDefault="00502E5C" w:rsidP="00406A09">
      <w:pPr>
        <w:keepNext/>
        <w:ind w:firstLine="600"/>
        <w:jc w:val="both"/>
        <w:outlineLvl w:val="3"/>
        <w:rPr>
          <w:lang w:val="ro-RO"/>
        </w:rPr>
      </w:pPr>
    </w:p>
    <w:p w14:paraId="47AB7231" w14:textId="647D1684" w:rsidR="00406A09" w:rsidRPr="00663F05" w:rsidRDefault="00502E5C" w:rsidP="00406A09">
      <w:pPr>
        <w:keepNext/>
        <w:ind w:firstLine="600"/>
        <w:jc w:val="both"/>
        <w:outlineLvl w:val="3"/>
        <w:rPr>
          <w:lang w:val="ro-RO"/>
        </w:rPr>
      </w:pPr>
      <w:r w:rsidRPr="00663F05">
        <w:rPr>
          <w:lang w:val="ro-RO"/>
        </w:rPr>
        <w:t xml:space="preserve">10. </w:t>
      </w:r>
      <w:r w:rsidR="00406A09" w:rsidRPr="00663F05">
        <w:rPr>
          <w:lang w:val="ro-RO"/>
        </w:rPr>
        <w:t xml:space="preserve">În coloana 4 „codul monedei” se indică codul alfabetic (conform ISO 4217) al monedei în care s-a efectuat </w:t>
      </w:r>
      <w:proofErr w:type="spellStart"/>
      <w:r w:rsidR="00406A09" w:rsidRPr="00663F05">
        <w:rPr>
          <w:lang w:val="ro-RO"/>
        </w:rPr>
        <w:t>operaţiunea</w:t>
      </w:r>
      <w:proofErr w:type="spellEnd"/>
      <w:r w:rsidR="00406A09" w:rsidRPr="00663F05">
        <w:rPr>
          <w:lang w:val="ro-RO"/>
        </w:rPr>
        <w:t xml:space="preserve"> (de exemplu: USD, EUR etc.).</w:t>
      </w:r>
    </w:p>
    <w:p w14:paraId="1748A10A" w14:textId="77777777" w:rsidR="00406A09" w:rsidRPr="00663F05" w:rsidRDefault="00406A09" w:rsidP="00406A09">
      <w:pPr>
        <w:ind w:firstLine="600"/>
        <w:jc w:val="both"/>
        <w:rPr>
          <w:b/>
          <w:lang w:val="ro-RO"/>
        </w:rPr>
      </w:pPr>
    </w:p>
    <w:p w14:paraId="0FE89CC5" w14:textId="7BB03B7F" w:rsidR="00406A09" w:rsidRPr="00663F05" w:rsidRDefault="00502E5C" w:rsidP="00406A09">
      <w:pPr>
        <w:keepNext/>
        <w:ind w:firstLine="600"/>
        <w:jc w:val="both"/>
        <w:outlineLvl w:val="3"/>
        <w:rPr>
          <w:lang w:val="en-US"/>
        </w:rPr>
      </w:pPr>
      <w:r w:rsidRPr="00663F05">
        <w:rPr>
          <w:lang w:val="ro-RO"/>
        </w:rPr>
        <w:t xml:space="preserve">11. </w:t>
      </w:r>
      <w:r w:rsidR="00406A09" w:rsidRPr="00663F05">
        <w:rPr>
          <w:lang w:val="ro-RO"/>
        </w:rPr>
        <w:t xml:space="preserve">În coloana 5 „suma” se indică suma </w:t>
      </w:r>
      <w:proofErr w:type="spellStart"/>
      <w:r w:rsidR="00406A09" w:rsidRPr="00663F05">
        <w:rPr>
          <w:lang w:val="ro-RO"/>
        </w:rPr>
        <w:t>operaţiunii</w:t>
      </w:r>
      <w:proofErr w:type="spellEnd"/>
      <w:r w:rsidR="00406A09" w:rsidRPr="00663F05">
        <w:rPr>
          <w:lang w:val="ro-RO"/>
        </w:rPr>
        <w:t xml:space="preserve"> recalculată în moneda </w:t>
      </w:r>
      <w:proofErr w:type="spellStart"/>
      <w:r w:rsidRPr="00663F05">
        <w:rPr>
          <w:lang w:val="en-US"/>
        </w:rPr>
        <w:t>contractului</w:t>
      </w:r>
      <w:proofErr w:type="spellEnd"/>
      <w:r w:rsidRPr="00663F05">
        <w:rPr>
          <w:lang w:val="en-US"/>
        </w:rPr>
        <w:t xml:space="preserve"> </w:t>
      </w:r>
      <w:proofErr w:type="spellStart"/>
      <w:r w:rsidRPr="00663F05">
        <w:rPr>
          <w:lang w:val="en-US"/>
        </w:rPr>
        <w:t>aferent</w:t>
      </w:r>
      <w:proofErr w:type="spellEnd"/>
      <w:r w:rsidRPr="00663F05">
        <w:rPr>
          <w:lang w:val="en-US"/>
        </w:rPr>
        <w:t xml:space="preserve"> </w:t>
      </w:r>
      <w:proofErr w:type="spellStart"/>
      <w:r w:rsidRPr="00663F05">
        <w:rPr>
          <w:lang w:val="en-US"/>
        </w:rPr>
        <w:t>garanției</w:t>
      </w:r>
      <w:proofErr w:type="spellEnd"/>
      <w:r w:rsidRPr="00663F05">
        <w:rPr>
          <w:lang w:val="en-US"/>
        </w:rPr>
        <w:t xml:space="preserve"> </w:t>
      </w:r>
      <w:proofErr w:type="spellStart"/>
      <w:r w:rsidRPr="00663F05">
        <w:rPr>
          <w:lang w:val="en-US"/>
        </w:rPr>
        <w:t>acordate</w:t>
      </w:r>
      <w:proofErr w:type="spellEnd"/>
      <w:r w:rsidRPr="00663F05">
        <w:rPr>
          <w:lang w:val="en-US"/>
        </w:rPr>
        <w:t xml:space="preserve"> sub forma de </w:t>
      </w:r>
      <w:proofErr w:type="spellStart"/>
      <w:r w:rsidRPr="00663F05">
        <w:rPr>
          <w:lang w:val="en-US"/>
        </w:rPr>
        <w:t>depozit</w:t>
      </w:r>
      <w:proofErr w:type="spellEnd"/>
      <w:r w:rsidRPr="00663F05">
        <w:rPr>
          <w:lang w:val="en-US"/>
        </w:rPr>
        <w:t xml:space="preserve"> de </w:t>
      </w:r>
      <w:proofErr w:type="spellStart"/>
      <w:r w:rsidRPr="00663F05">
        <w:rPr>
          <w:lang w:val="en-US"/>
        </w:rPr>
        <w:t>garanţie</w:t>
      </w:r>
      <w:proofErr w:type="spellEnd"/>
      <w:r w:rsidRPr="00663F05">
        <w:rPr>
          <w:lang w:val="en-US"/>
        </w:rPr>
        <w:t xml:space="preserve"> (</w:t>
      </w:r>
      <w:proofErr w:type="spellStart"/>
      <w:r w:rsidRPr="00663F05">
        <w:rPr>
          <w:lang w:val="en-US"/>
        </w:rPr>
        <w:t>moneda</w:t>
      </w:r>
      <w:proofErr w:type="spellEnd"/>
      <w:r w:rsidRPr="00663F05">
        <w:rPr>
          <w:lang w:val="en-US"/>
        </w:rPr>
        <w:t xml:space="preserve"> de </w:t>
      </w:r>
      <w:proofErr w:type="spellStart"/>
      <w:r w:rsidRPr="00663F05">
        <w:rPr>
          <w:lang w:val="en-US"/>
        </w:rPr>
        <w:t>garanție</w:t>
      </w:r>
      <w:proofErr w:type="spellEnd"/>
      <w:r w:rsidRPr="00663F05">
        <w:rPr>
          <w:lang w:val="en-US"/>
        </w:rPr>
        <w:t xml:space="preserve">) </w:t>
      </w:r>
      <w:r w:rsidR="00406A09" w:rsidRPr="00663F05">
        <w:rPr>
          <w:lang w:val="ro-RO"/>
        </w:rPr>
        <w:t xml:space="preserve"> conform cursului stabilit de către </w:t>
      </w:r>
      <w:proofErr w:type="spellStart"/>
      <w:r w:rsidR="00406A09" w:rsidRPr="00663F05">
        <w:rPr>
          <w:lang w:val="ro-RO"/>
        </w:rPr>
        <w:t>părţi</w:t>
      </w:r>
      <w:proofErr w:type="spellEnd"/>
      <w:r w:rsidR="00406A09" w:rsidRPr="00663F05">
        <w:rPr>
          <w:lang w:val="ro-RO"/>
        </w:rPr>
        <w:t xml:space="preserve"> în contract sau, dacă cursul nu este prevăzut, conform cursului oficial al leului moldovenesc </w:t>
      </w:r>
      <w:r w:rsidR="00406A09" w:rsidRPr="00663F05">
        <w:rPr>
          <w:lang w:val="ro-RO"/>
        </w:rPr>
        <w:lastRenderedPageBreak/>
        <w:t xml:space="preserve">valabil la data efectuării </w:t>
      </w:r>
      <w:proofErr w:type="spellStart"/>
      <w:r w:rsidR="00406A09" w:rsidRPr="00663F05">
        <w:rPr>
          <w:lang w:val="ro-RO"/>
        </w:rPr>
        <w:t>operaţiunii</w:t>
      </w:r>
      <w:proofErr w:type="spellEnd"/>
      <w:r w:rsidR="00406A09" w:rsidRPr="00663F05">
        <w:rPr>
          <w:lang w:val="ro-RO"/>
        </w:rPr>
        <w:t xml:space="preserve">. </w:t>
      </w:r>
      <w:proofErr w:type="spellStart"/>
      <w:r w:rsidRPr="00663F05">
        <w:rPr>
          <w:lang w:val="en-US"/>
        </w:rPr>
        <w:t>Această</w:t>
      </w:r>
      <w:proofErr w:type="spellEnd"/>
      <w:r w:rsidRPr="00663F05">
        <w:rPr>
          <w:lang w:val="en-US"/>
        </w:rPr>
        <w:t xml:space="preserve"> </w:t>
      </w:r>
      <w:proofErr w:type="spellStart"/>
      <w:r w:rsidRPr="00663F05">
        <w:rPr>
          <w:lang w:val="en-US"/>
        </w:rPr>
        <w:t>coloană</w:t>
      </w:r>
      <w:proofErr w:type="spellEnd"/>
      <w:r w:rsidRPr="00663F05">
        <w:rPr>
          <w:lang w:val="en-US"/>
        </w:rPr>
        <w:t xml:space="preserve"> se </w:t>
      </w:r>
      <w:proofErr w:type="spellStart"/>
      <w:r w:rsidRPr="00663F05">
        <w:rPr>
          <w:lang w:val="en-US"/>
        </w:rPr>
        <w:t>completează</w:t>
      </w:r>
      <w:proofErr w:type="spellEnd"/>
      <w:r w:rsidRPr="00663F05">
        <w:rPr>
          <w:lang w:val="en-US"/>
        </w:rPr>
        <w:t xml:space="preserve"> </w:t>
      </w:r>
      <w:proofErr w:type="spellStart"/>
      <w:r w:rsidRPr="00663F05">
        <w:rPr>
          <w:lang w:val="en-US"/>
        </w:rPr>
        <w:t>în</w:t>
      </w:r>
      <w:proofErr w:type="spellEnd"/>
      <w:r w:rsidRPr="00663F05">
        <w:rPr>
          <w:lang w:val="en-US"/>
        </w:rPr>
        <w:t xml:space="preserve"> </w:t>
      </w:r>
      <w:proofErr w:type="spellStart"/>
      <w:r w:rsidRPr="00663F05">
        <w:rPr>
          <w:lang w:val="en-US"/>
        </w:rPr>
        <w:t>cazul</w:t>
      </w:r>
      <w:proofErr w:type="spellEnd"/>
      <w:r w:rsidRPr="00663F05">
        <w:rPr>
          <w:lang w:val="en-US"/>
        </w:rPr>
        <w:t xml:space="preserve"> </w:t>
      </w:r>
      <w:proofErr w:type="spellStart"/>
      <w:r w:rsidRPr="00663F05">
        <w:rPr>
          <w:lang w:val="en-US"/>
        </w:rPr>
        <w:t>în</w:t>
      </w:r>
      <w:proofErr w:type="spellEnd"/>
      <w:r w:rsidRPr="00663F05">
        <w:rPr>
          <w:lang w:val="en-US"/>
        </w:rPr>
        <w:t xml:space="preserve"> care </w:t>
      </w:r>
      <w:proofErr w:type="spellStart"/>
      <w:r w:rsidRPr="00663F05">
        <w:rPr>
          <w:lang w:val="en-US"/>
        </w:rPr>
        <w:t>operaţiunea</w:t>
      </w:r>
      <w:proofErr w:type="spellEnd"/>
      <w:r w:rsidRPr="00663F05">
        <w:rPr>
          <w:lang w:val="en-US"/>
        </w:rPr>
        <w:t xml:space="preserve"> a </w:t>
      </w:r>
      <w:proofErr w:type="spellStart"/>
      <w:r w:rsidRPr="00663F05">
        <w:rPr>
          <w:lang w:val="en-US"/>
        </w:rPr>
        <w:t>fost</w:t>
      </w:r>
      <w:proofErr w:type="spellEnd"/>
      <w:r w:rsidRPr="00663F05">
        <w:rPr>
          <w:lang w:val="en-US"/>
        </w:rPr>
        <w:t xml:space="preserve"> </w:t>
      </w:r>
      <w:proofErr w:type="spellStart"/>
      <w:r w:rsidRPr="00663F05">
        <w:rPr>
          <w:lang w:val="en-US"/>
        </w:rPr>
        <w:t>efectuată</w:t>
      </w:r>
      <w:proofErr w:type="spellEnd"/>
      <w:r w:rsidRPr="00663F05">
        <w:rPr>
          <w:lang w:val="en-US"/>
        </w:rPr>
        <w:t xml:space="preserve"> </w:t>
      </w:r>
      <w:proofErr w:type="spellStart"/>
      <w:r w:rsidRPr="00663F05">
        <w:rPr>
          <w:lang w:val="en-US"/>
        </w:rPr>
        <w:t>în</w:t>
      </w:r>
      <w:proofErr w:type="spellEnd"/>
      <w:r w:rsidRPr="00663F05">
        <w:rPr>
          <w:lang w:val="en-US"/>
        </w:rPr>
        <w:t xml:space="preserve"> </w:t>
      </w:r>
      <w:proofErr w:type="spellStart"/>
      <w:r w:rsidRPr="00663F05">
        <w:rPr>
          <w:lang w:val="en-US"/>
        </w:rPr>
        <w:t>altă</w:t>
      </w:r>
      <w:proofErr w:type="spellEnd"/>
      <w:r w:rsidRPr="00663F05">
        <w:rPr>
          <w:lang w:val="en-US"/>
        </w:rPr>
        <w:t xml:space="preserve"> </w:t>
      </w:r>
      <w:proofErr w:type="spellStart"/>
      <w:r w:rsidRPr="00663F05">
        <w:rPr>
          <w:lang w:val="en-US"/>
        </w:rPr>
        <w:t>monedă</w:t>
      </w:r>
      <w:proofErr w:type="spellEnd"/>
      <w:r w:rsidRPr="00663F05">
        <w:rPr>
          <w:lang w:val="en-US"/>
        </w:rPr>
        <w:t xml:space="preserve"> </w:t>
      </w:r>
      <w:proofErr w:type="spellStart"/>
      <w:r w:rsidRPr="00663F05">
        <w:rPr>
          <w:lang w:val="en-US"/>
        </w:rPr>
        <w:t>decât</w:t>
      </w:r>
      <w:proofErr w:type="spellEnd"/>
      <w:r w:rsidRPr="00663F05">
        <w:rPr>
          <w:lang w:val="en-US"/>
        </w:rPr>
        <w:t xml:space="preserve"> </w:t>
      </w:r>
      <w:proofErr w:type="spellStart"/>
      <w:r w:rsidRPr="00663F05">
        <w:rPr>
          <w:lang w:val="en-US"/>
        </w:rPr>
        <w:t>moneda</w:t>
      </w:r>
      <w:proofErr w:type="spellEnd"/>
      <w:r w:rsidRPr="00663F05">
        <w:rPr>
          <w:lang w:val="en-US"/>
        </w:rPr>
        <w:t xml:space="preserve"> de </w:t>
      </w:r>
      <w:proofErr w:type="spellStart"/>
      <w:r w:rsidRPr="00663F05">
        <w:rPr>
          <w:lang w:val="en-US"/>
        </w:rPr>
        <w:t>garanţie</w:t>
      </w:r>
      <w:proofErr w:type="spellEnd"/>
      <w:r w:rsidRPr="00663F05">
        <w:rPr>
          <w:lang w:val="en-US"/>
        </w:rPr>
        <w:t>.</w:t>
      </w:r>
    </w:p>
    <w:p w14:paraId="3AF849D6" w14:textId="77777777" w:rsidR="00502E5C" w:rsidRPr="00663F05" w:rsidRDefault="00502E5C" w:rsidP="006A7059">
      <w:pPr>
        <w:ind w:firstLine="600"/>
        <w:jc w:val="both"/>
        <w:rPr>
          <w:lang w:val="ro-RO"/>
        </w:rPr>
      </w:pPr>
    </w:p>
    <w:p w14:paraId="69D2F466" w14:textId="32E78248" w:rsidR="00406A09" w:rsidRPr="00663F05" w:rsidRDefault="00502E5C">
      <w:pPr>
        <w:ind w:firstLine="600"/>
        <w:jc w:val="both"/>
        <w:rPr>
          <w:lang w:val="ro-RO"/>
        </w:rPr>
      </w:pPr>
      <w:r w:rsidRPr="00663F05">
        <w:rPr>
          <w:lang w:val="ro-RO"/>
        </w:rPr>
        <w:t xml:space="preserve">12. </w:t>
      </w:r>
      <w:r w:rsidR="00406A09" w:rsidRPr="00663F05">
        <w:rPr>
          <w:lang w:val="ro-RO"/>
        </w:rPr>
        <w:t>În coloana 6 „codul monedei”:</w:t>
      </w:r>
      <w:r w:rsidR="00406A09" w:rsidRPr="00663F05">
        <w:rPr>
          <w:b/>
          <w:lang w:val="ro-RO"/>
        </w:rPr>
        <w:t xml:space="preserve"> </w:t>
      </w:r>
      <w:r w:rsidR="00406A09" w:rsidRPr="00663F05">
        <w:rPr>
          <w:lang w:val="ro-RO"/>
        </w:rPr>
        <w:t xml:space="preserve">se indică codul alfabetic (conform ISO 4217) al monedei depozitului de </w:t>
      </w:r>
      <w:proofErr w:type="spellStart"/>
      <w:r w:rsidR="00406A09" w:rsidRPr="00663F05">
        <w:rPr>
          <w:lang w:val="ro-RO"/>
        </w:rPr>
        <w:t>garanţie</w:t>
      </w:r>
      <w:proofErr w:type="spellEnd"/>
      <w:r w:rsidRPr="00663F05">
        <w:rPr>
          <w:lang w:val="en-US"/>
        </w:rPr>
        <w:t xml:space="preserve">  </w:t>
      </w:r>
      <w:proofErr w:type="spellStart"/>
      <w:r w:rsidRPr="00663F05">
        <w:rPr>
          <w:lang w:val="en-US"/>
        </w:rPr>
        <w:t>indicată</w:t>
      </w:r>
      <w:proofErr w:type="spellEnd"/>
      <w:r w:rsidRPr="00663F05">
        <w:rPr>
          <w:lang w:val="en-US"/>
        </w:rPr>
        <w:t xml:space="preserve"> </w:t>
      </w:r>
      <w:proofErr w:type="spellStart"/>
      <w:r w:rsidRPr="00663F05">
        <w:rPr>
          <w:lang w:val="en-US"/>
        </w:rPr>
        <w:t>în</w:t>
      </w:r>
      <w:proofErr w:type="spellEnd"/>
      <w:r w:rsidRPr="00663F05">
        <w:rPr>
          <w:lang w:val="en-US"/>
        </w:rPr>
        <w:t xml:space="preserve"> contact. </w:t>
      </w:r>
      <w:proofErr w:type="spellStart"/>
      <w:r w:rsidRPr="00663F05">
        <w:rPr>
          <w:lang w:val="en-US"/>
        </w:rPr>
        <w:t>Această</w:t>
      </w:r>
      <w:proofErr w:type="spellEnd"/>
      <w:r w:rsidRPr="00663F05">
        <w:rPr>
          <w:lang w:val="en-US"/>
        </w:rPr>
        <w:t xml:space="preserve"> </w:t>
      </w:r>
      <w:proofErr w:type="spellStart"/>
      <w:r w:rsidRPr="00663F05">
        <w:rPr>
          <w:lang w:val="en-US"/>
        </w:rPr>
        <w:t>coloană</w:t>
      </w:r>
      <w:proofErr w:type="spellEnd"/>
      <w:r w:rsidRPr="00663F05">
        <w:rPr>
          <w:lang w:val="en-US"/>
        </w:rPr>
        <w:t xml:space="preserve"> se </w:t>
      </w:r>
      <w:proofErr w:type="spellStart"/>
      <w:r w:rsidRPr="00663F05">
        <w:rPr>
          <w:lang w:val="en-US"/>
        </w:rPr>
        <w:t>completează</w:t>
      </w:r>
      <w:proofErr w:type="spellEnd"/>
      <w:r w:rsidRPr="00663F05">
        <w:rPr>
          <w:lang w:val="en-US"/>
        </w:rPr>
        <w:t xml:space="preserve"> </w:t>
      </w:r>
      <w:proofErr w:type="spellStart"/>
      <w:r w:rsidRPr="00663F05">
        <w:rPr>
          <w:lang w:val="en-US"/>
        </w:rPr>
        <w:t>în</w:t>
      </w:r>
      <w:proofErr w:type="spellEnd"/>
      <w:r w:rsidRPr="00663F05">
        <w:rPr>
          <w:lang w:val="en-US"/>
        </w:rPr>
        <w:t xml:space="preserve"> </w:t>
      </w:r>
      <w:proofErr w:type="spellStart"/>
      <w:r w:rsidRPr="00663F05">
        <w:rPr>
          <w:lang w:val="en-US"/>
        </w:rPr>
        <w:t>cazul</w:t>
      </w:r>
      <w:proofErr w:type="spellEnd"/>
      <w:r w:rsidRPr="00663F05">
        <w:rPr>
          <w:lang w:val="en-US"/>
        </w:rPr>
        <w:t xml:space="preserve"> </w:t>
      </w:r>
      <w:proofErr w:type="spellStart"/>
      <w:r w:rsidRPr="00663F05">
        <w:rPr>
          <w:lang w:val="en-US"/>
        </w:rPr>
        <w:t>în</w:t>
      </w:r>
      <w:proofErr w:type="spellEnd"/>
      <w:r w:rsidRPr="00663F05">
        <w:rPr>
          <w:lang w:val="en-US"/>
        </w:rPr>
        <w:t xml:space="preserve"> care </w:t>
      </w:r>
      <w:proofErr w:type="spellStart"/>
      <w:r w:rsidRPr="00663F05">
        <w:rPr>
          <w:lang w:val="en-US"/>
        </w:rPr>
        <w:t>în</w:t>
      </w:r>
      <w:proofErr w:type="spellEnd"/>
      <w:r w:rsidRPr="00663F05">
        <w:rPr>
          <w:lang w:val="en-US"/>
        </w:rPr>
        <w:t xml:space="preserve"> </w:t>
      </w:r>
      <w:proofErr w:type="spellStart"/>
      <w:r w:rsidRPr="00663F05">
        <w:rPr>
          <w:lang w:val="en-US"/>
        </w:rPr>
        <w:t>coloana</w:t>
      </w:r>
      <w:proofErr w:type="spellEnd"/>
      <w:r w:rsidRPr="00663F05">
        <w:rPr>
          <w:lang w:val="en-US"/>
        </w:rPr>
        <w:t xml:space="preserve"> 5 se </w:t>
      </w:r>
      <w:proofErr w:type="spellStart"/>
      <w:proofErr w:type="gramStart"/>
      <w:r w:rsidRPr="00663F05">
        <w:rPr>
          <w:lang w:val="en-US"/>
        </w:rPr>
        <w:t>indică</w:t>
      </w:r>
      <w:proofErr w:type="spellEnd"/>
      <w:r w:rsidRPr="00663F05">
        <w:rPr>
          <w:lang w:val="en-US"/>
        </w:rPr>
        <w:t xml:space="preserve">  </w:t>
      </w:r>
      <w:proofErr w:type="spellStart"/>
      <w:r w:rsidRPr="00663F05">
        <w:rPr>
          <w:lang w:val="en-US"/>
        </w:rPr>
        <w:t>suma</w:t>
      </w:r>
      <w:proofErr w:type="spellEnd"/>
      <w:proofErr w:type="gramEnd"/>
      <w:r w:rsidRPr="00663F05">
        <w:rPr>
          <w:lang w:val="en-US"/>
        </w:rPr>
        <w:t xml:space="preserve"> </w:t>
      </w:r>
      <w:proofErr w:type="spellStart"/>
      <w:r w:rsidRPr="00663F05">
        <w:rPr>
          <w:lang w:val="en-US"/>
        </w:rPr>
        <w:t>operațiunii</w:t>
      </w:r>
      <w:proofErr w:type="spellEnd"/>
      <w:r w:rsidRPr="00663F05">
        <w:rPr>
          <w:lang w:val="en-US"/>
        </w:rPr>
        <w:t xml:space="preserve"> recalculate </w:t>
      </w:r>
      <w:proofErr w:type="spellStart"/>
      <w:r w:rsidRPr="00663F05">
        <w:rPr>
          <w:lang w:val="en-US"/>
        </w:rPr>
        <w:t>în</w:t>
      </w:r>
      <w:proofErr w:type="spellEnd"/>
      <w:r w:rsidRPr="00663F05">
        <w:rPr>
          <w:lang w:val="en-US"/>
        </w:rPr>
        <w:t xml:space="preserve"> </w:t>
      </w:r>
      <w:proofErr w:type="spellStart"/>
      <w:r w:rsidRPr="00663F05">
        <w:rPr>
          <w:lang w:val="en-US"/>
        </w:rPr>
        <w:t>moneda</w:t>
      </w:r>
      <w:proofErr w:type="spellEnd"/>
      <w:r w:rsidRPr="00663F05">
        <w:rPr>
          <w:lang w:val="en-US"/>
        </w:rPr>
        <w:t xml:space="preserve"> de </w:t>
      </w:r>
      <w:proofErr w:type="spellStart"/>
      <w:r w:rsidRPr="00663F05">
        <w:rPr>
          <w:lang w:val="en-US"/>
        </w:rPr>
        <w:t>garanție</w:t>
      </w:r>
      <w:proofErr w:type="spellEnd"/>
      <w:r w:rsidRPr="00663F05">
        <w:rPr>
          <w:lang w:val="en-US"/>
        </w:rPr>
        <w:t>.</w:t>
      </w:r>
    </w:p>
    <w:p w14:paraId="5CF6EE28" w14:textId="77777777" w:rsidR="00406A09" w:rsidRPr="00663F05" w:rsidRDefault="00406A09" w:rsidP="00406A09">
      <w:pPr>
        <w:ind w:firstLine="600"/>
        <w:jc w:val="both"/>
        <w:rPr>
          <w:b/>
          <w:lang w:val="ro-RO"/>
        </w:rPr>
      </w:pPr>
    </w:p>
    <w:p w14:paraId="081B4D1A" w14:textId="767DC378" w:rsidR="00406A09" w:rsidRPr="00663F05" w:rsidRDefault="00474924" w:rsidP="00406A09">
      <w:pPr>
        <w:ind w:firstLine="600"/>
        <w:jc w:val="both"/>
        <w:rPr>
          <w:lang w:val="ro-RO"/>
        </w:rPr>
      </w:pPr>
      <w:r w:rsidRPr="00663F05">
        <w:rPr>
          <w:lang w:val="ro-RO"/>
        </w:rPr>
        <w:t xml:space="preserve">13. </w:t>
      </w:r>
      <w:r w:rsidR="00406A09" w:rsidRPr="00663F05">
        <w:rPr>
          <w:lang w:val="ro-RO"/>
        </w:rPr>
        <w:t xml:space="preserve"> În coloana 7 „Documentul ce confirmă efectuarea operaţiunii” se indică denumirea documentului ce confirmă efectuarea operaţiunii (de exemplu, ordinul de plată), numărul şi data acestuia.</w:t>
      </w:r>
    </w:p>
    <w:p w14:paraId="1A698662" w14:textId="77777777" w:rsidR="00406A09" w:rsidRPr="00663F05" w:rsidRDefault="00406A09" w:rsidP="00406A09">
      <w:pPr>
        <w:ind w:firstLine="600"/>
        <w:jc w:val="both"/>
        <w:rPr>
          <w:lang w:val="ro-RO"/>
        </w:rPr>
      </w:pPr>
    </w:p>
    <w:p w14:paraId="5D553052" w14:textId="6A6FAFCB" w:rsidR="00406A09" w:rsidRPr="00663F05" w:rsidRDefault="00474924" w:rsidP="00406A09">
      <w:pPr>
        <w:ind w:firstLine="600"/>
        <w:jc w:val="both"/>
        <w:rPr>
          <w:bCs/>
          <w:lang w:val="ro-RO"/>
        </w:rPr>
      </w:pPr>
      <w:r w:rsidRPr="00663F05">
        <w:rPr>
          <w:bCs/>
          <w:iCs/>
          <w:lang w:val="ro-RO"/>
        </w:rPr>
        <w:t xml:space="preserve">14. </w:t>
      </w:r>
      <w:r w:rsidR="00406A09" w:rsidRPr="00663F05">
        <w:rPr>
          <w:bCs/>
          <w:iCs/>
          <w:lang w:val="ro-RO"/>
        </w:rPr>
        <w:t xml:space="preserve"> În coloana 8 </w:t>
      </w:r>
      <w:r w:rsidR="00406A09" w:rsidRPr="00663F05">
        <w:rPr>
          <w:lang w:val="ro-RO"/>
        </w:rPr>
        <w:t>„Denumirea prestatorului SPR”</w:t>
      </w:r>
      <w:r w:rsidR="00406A09" w:rsidRPr="00663F05">
        <w:rPr>
          <w:b/>
          <w:lang w:val="ro-RO"/>
        </w:rPr>
        <w:t xml:space="preserve"> </w:t>
      </w:r>
      <w:r w:rsidR="00406A09" w:rsidRPr="00663F05">
        <w:rPr>
          <w:bCs/>
          <w:lang w:val="ro-RO"/>
        </w:rPr>
        <w:t xml:space="preserve">se indică </w:t>
      </w:r>
      <w:r w:rsidR="00406A09" w:rsidRPr="00663F05">
        <w:rPr>
          <w:lang w:val="ro-RO"/>
        </w:rPr>
        <w:t xml:space="preserve">denumirea prestatorului SPR </w:t>
      </w:r>
      <w:r w:rsidRPr="00663F05">
        <w:rPr>
          <w:rFonts w:eastAsia="Calibri"/>
          <w:lang w:val="ro-MD"/>
        </w:rPr>
        <w:t xml:space="preserve">(de exemplu: denumirea băncii </w:t>
      </w:r>
      <w:proofErr w:type="spellStart"/>
      <w:r w:rsidRPr="00663F05">
        <w:rPr>
          <w:rFonts w:eastAsia="Calibri"/>
          <w:lang w:val="ro-MD"/>
        </w:rPr>
        <w:t>licenţiate</w:t>
      </w:r>
      <w:proofErr w:type="spellEnd"/>
      <w:r w:rsidRPr="00663F05">
        <w:rPr>
          <w:rFonts w:eastAsia="Calibri"/>
          <w:lang w:val="ro-MD"/>
        </w:rPr>
        <w:t xml:space="preserve">) </w:t>
      </w:r>
      <w:r w:rsidR="00406A09" w:rsidRPr="00663F05">
        <w:rPr>
          <w:lang w:val="ro-RO"/>
        </w:rPr>
        <w:t>prin intermediul căruia au fost efectuate încasări /</w:t>
      </w:r>
      <w:proofErr w:type="spellStart"/>
      <w:r w:rsidR="00406A09" w:rsidRPr="00663F05">
        <w:rPr>
          <w:lang w:val="ro-RO"/>
        </w:rPr>
        <w:t>plăţi</w:t>
      </w:r>
      <w:proofErr w:type="spellEnd"/>
      <w:r w:rsidR="00406A09" w:rsidRPr="00663F05">
        <w:rPr>
          <w:lang w:val="ro-RO"/>
        </w:rPr>
        <w:t xml:space="preserve"> /transferuri de mijloace </w:t>
      </w:r>
      <w:proofErr w:type="spellStart"/>
      <w:r w:rsidR="00406A09" w:rsidRPr="00663F05">
        <w:rPr>
          <w:lang w:val="ro-RO"/>
        </w:rPr>
        <w:t>băneşti</w:t>
      </w:r>
      <w:proofErr w:type="spellEnd"/>
      <w:r w:rsidR="00406A09" w:rsidRPr="00663F05">
        <w:rPr>
          <w:lang w:val="ro-RO"/>
        </w:rPr>
        <w:t xml:space="preserve"> aferente garanției autorizate. În alte cazuri, această coloană nu se completează</w:t>
      </w:r>
      <w:r w:rsidR="00406A09" w:rsidRPr="00663F05">
        <w:rPr>
          <w:bCs/>
          <w:lang w:val="ro-RO"/>
        </w:rPr>
        <w:t>.</w:t>
      </w:r>
    </w:p>
    <w:p w14:paraId="282BA803" w14:textId="77777777" w:rsidR="00406A09" w:rsidRPr="00663F05" w:rsidRDefault="00406A09" w:rsidP="00406A09">
      <w:pPr>
        <w:ind w:firstLine="600"/>
        <w:jc w:val="both"/>
        <w:rPr>
          <w:bCs/>
          <w:lang w:val="ro-RO"/>
        </w:rPr>
      </w:pPr>
    </w:p>
    <w:p w14:paraId="2DD935FC" w14:textId="59B7E1CD" w:rsidR="00406A09" w:rsidRPr="00663F05" w:rsidRDefault="00474924" w:rsidP="00406A09">
      <w:pPr>
        <w:spacing w:before="73" w:after="146"/>
        <w:ind w:firstLine="600"/>
        <w:jc w:val="both"/>
        <w:rPr>
          <w:lang w:val="ro-RO"/>
        </w:rPr>
      </w:pPr>
      <w:r w:rsidRPr="00663F05">
        <w:rPr>
          <w:bCs/>
          <w:lang w:val="ro-RO"/>
        </w:rPr>
        <w:t xml:space="preserve">15. </w:t>
      </w:r>
      <w:r w:rsidR="00406A09" w:rsidRPr="00663F05">
        <w:rPr>
          <w:bCs/>
          <w:lang w:val="ro-RO"/>
        </w:rPr>
        <w:t xml:space="preserve"> </w:t>
      </w:r>
      <w:r w:rsidR="00406A09" w:rsidRPr="00663F05">
        <w:rPr>
          <w:lang w:val="ro-RO"/>
        </w:rPr>
        <w:t xml:space="preserve">Raportul se semnează </w:t>
      </w:r>
      <w:r w:rsidRPr="00663F05">
        <w:rPr>
          <w:lang w:val="ro-RO"/>
        </w:rPr>
        <w:t xml:space="preserve">de </w:t>
      </w:r>
      <w:r w:rsidR="00406A09" w:rsidRPr="00663F05">
        <w:rPr>
          <w:lang w:val="ro-RO"/>
        </w:rPr>
        <w:t>către garantul rezident. În cazul persoanei juridice, raportul se semnează de către administratorul /persoana împuternicită a acestuia. În cazul persoanei fizice şi persoanei fizice care practică o anumită activitate, raportul se semnează de către persoana fizică respectivă.</w:t>
      </w:r>
      <w:r w:rsidR="00865E48" w:rsidRPr="00663F05">
        <w:rPr>
          <w:lang w:val="ro-RO"/>
        </w:rPr>
        <w:t>”.</w:t>
      </w:r>
    </w:p>
    <w:p w14:paraId="0C0EA2D3" w14:textId="28892D8E" w:rsidR="00865E48" w:rsidRPr="00663F05" w:rsidRDefault="00865E48" w:rsidP="00406A09">
      <w:pPr>
        <w:spacing w:before="73" w:after="146"/>
        <w:ind w:firstLine="600"/>
        <w:jc w:val="both"/>
        <w:rPr>
          <w:lang w:val="ro-RO"/>
        </w:rPr>
      </w:pPr>
    </w:p>
    <w:p w14:paraId="05A45B0F" w14:textId="1F7DD144" w:rsidR="003A4AD1" w:rsidRPr="00663F05" w:rsidRDefault="00CD2493" w:rsidP="00C65756">
      <w:pPr>
        <w:ind w:firstLine="567"/>
        <w:jc w:val="both"/>
        <w:rPr>
          <w:b/>
          <w:bCs/>
          <w:lang w:val="ro-RO" w:eastAsia="en-US"/>
        </w:rPr>
      </w:pPr>
      <w:r w:rsidRPr="00663F05">
        <w:rPr>
          <w:b/>
          <w:lang w:val="ro-RO"/>
        </w:rPr>
        <w:t>2</w:t>
      </w:r>
      <w:r w:rsidRPr="00663F05">
        <w:rPr>
          <w:lang w:val="ro-RO"/>
        </w:rPr>
        <w:t>.</w:t>
      </w:r>
      <w:r w:rsidR="00EA326E" w:rsidRPr="00663F05">
        <w:rPr>
          <w:lang w:val="ro-RO"/>
        </w:rPr>
        <w:t xml:space="preserve"> </w:t>
      </w:r>
      <w:proofErr w:type="spellStart"/>
      <w:r w:rsidR="003A4AD1" w:rsidRPr="00663F05">
        <w:rPr>
          <w:b/>
          <w:bCs/>
          <w:lang w:val="ro-RO" w:eastAsia="en-US"/>
        </w:rPr>
        <w:t>Rezidenţii</w:t>
      </w:r>
      <w:proofErr w:type="spellEnd"/>
      <w:r w:rsidR="003A4AD1" w:rsidRPr="00663F05">
        <w:rPr>
          <w:b/>
          <w:bCs/>
          <w:lang w:val="ro-RO" w:eastAsia="en-US"/>
        </w:rPr>
        <w:t xml:space="preserve"> care au depus la Banca Naţională a Moldovei cereri de eliberare a autorizaţiilor conform regulamentului indicat la punctul 1 din prezenta hotărâre şi la data intrării în vigoare a hotărârii în cauză nu au obţinut autorizaţiile respective ale Băncii </w:t>
      </w:r>
      <w:proofErr w:type="spellStart"/>
      <w:r w:rsidR="003A4AD1" w:rsidRPr="00663F05">
        <w:rPr>
          <w:b/>
          <w:bCs/>
          <w:lang w:val="ro-RO" w:eastAsia="en-US"/>
        </w:rPr>
        <w:t>Naţionale</w:t>
      </w:r>
      <w:proofErr w:type="spellEnd"/>
      <w:r w:rsidR="003A4AD1" w:rsidRPr="00663F05">
        <w:rPr>
          <w:b/>
          <w:bCs/>
          <w:lang w:val="ro-RO" w:eastAsia="en-US"/>
        </w:rPr>
        <w:t xml:space="preserve"> a Moldovei sunt </w:t>
      </w:r>
      <w:proofErr w:type="spellStart"/>
      <w:r w:rsidR="003A4AD1" w:rsidRPr="00663F05">
        <w:rPr>
          <w:b/>
          <w:bCs/>
          <w:lang w:val="ro-RO" w:eastAsia="en-US"/>
        </w:rPr>
        <w:t>obligaţi</w:t>
      </w:r>
      <w:proofErr w:type="spellEnd"/>
      <w:r w:rsidR="003A4AD1" w:rsidRPr="00663F05">
        <w:rPr>
          <w:b/>
          <w:bCs/>
          <w:lang w:val="ro-RO" w:eastAsia="en-US"/>
        </w:rPr>
        <w:t xml:space="preserve"> să se conformeze prevederilor regulamentului menţionat.</w:t>
      </w:r>
    </w:p>
    <w:p w14:paraId="5D8AECCE" w14:textId="77777777" w:rsidR="00FE51F7" w:rsidRPr="00663F05" w:rsidRDefault="00FE51F7" w:rsidP="00C65756">
      <w:pPr>
        <w:ind w:firstLine="567"/>
        <w:jc w:val="both"/>
        <w:rPr>
          <w:lang w:val="ro-RO" w:eastAsia="en-US"/>
        </w:rPr>
      </w:pPr>
    </w:p>
    <w:p w14:paraId="0F89EC0C" w14:textId="39F5B7C2" w:rsidR="00EA326E" w:rsidRPr="00663F05" w:rsidRDefault="003A4AD1" w:rsidP="00C65756">
      <w:pPr>
        <w:keepNext/>
        <w:ind w:firstLine="567"/>
        <w:jc w:val="both"/>
        <w:outlineLvl w:val="3"/>
        <w:rPr>
          <w:b/>
          <w:lang w:val="ro-RO"/>
        </w:rPr>
      </w:pPr>
      <w:r w:rsidRPr="00663F05">
        <w:rPr>
          <w:b/>
          <w:lang w:val="ro-RO"/>
        </w:rPr>
        <w:t>3</w:t>
      </w:r>
      <w:r w:rsidRPr="00663F05">
        <w:rPr>
          <w:lang w:val="ro-RO"/>
        </w:rPr>
        <w:t xml:space="preserve">. </w:t>
      </w:r>
      <w:r w:rsidR="00EA326E" w:rsidRPr="00663F05">
        <w:rPr>
          <w:b/>
          <w:lang w:val="ro-RO"/>
        </w:rPr>
        <w:t xml:space="preserve">Primele rapoarte indicate la </w:t>
      </w:r>
      <w:r w:rsidR="00C54607" w:rsidRPr="005F1D57">
        <w:rPr>
          <w:b/>
          <w:lang w:val="ro-RO"/>
        </w:rPr>
        <w:t>punctul 1 sub</w:t>
      </w:r>
      <w:r w:rsidR="00EA326E" w:rsidRPr="00663F05">
        <w:rPr>
          <w:b/>
          <w:lang w:val="ro-RO"/>
        </w:rPr>
        <w:t>punctul 42) din hotărâre se vor prezenta pentru luna august 2023</w:t>
      </w:r>
      <w:r w:rsidR="00616C42" w:rsidRPr="00663F05">
        <w:rPr>
          <w:b/>
          <w:lang w:val="ro-RO"/>
        </w:rPr>
        <w:t>, cu excepția cazului în care operațiunile indicate la punctul 3 literele g), h) și i) din regulamentul indicat la punctul 1 din prezenta hotărâre au fost autorizate în perioada 20.07.2023-31.07.2023</w:t>
      </w:r>
      <w:r w:rsidR="009E16B9" w:rsidRPr="00663F05">
        <w:rPr>
          <w:b/>
          <w:lang w:val="ro-RO"/>
        </w:rPr>
        <w:t>, pentru care primele rapoarte se vor prezenta pentru luna iulie 2023.</w:t>
      </w:r>
      <w:r w:rsidRPr="00663F05">
        <w:rPr>
          <w:b/>
          <w:lang w:val="ro-RO"/>
        </w:rPr>
        <w:t xml:space="preserve"> </w:t>
      </w:r>
      <w:r w:rsidR="00616C42" w:rsidRPr="00663F05">
        <w:rPr>
          <w:b/>
          <w:lang w:val="ro-RO"/>
        </w:rPr>
        <w:t>Ultima</w:t>
      </w:r>
      <w:r w:rsidRPr="00663F05">
        <w:rPr>
          <w:b/>
          <w:lang w:val="ro-RO"/>
        </w:rPr>
        <w:t xml:space="preserve"> raportare</w:t>
      </w:r>
      <w:r w:rsidR="00616C42" w:rsidRPr="00663F05">
        <w:rPr>
          <w:b/>
          <w:lang w:val="ro-RO"/>
        </w:rPr>
        <w:t xml:space="preserve">, prin prezentarea fotocopiilor anexelor la </w:t>
      </w:r>
      <w:proofErr w:type="spellStart"/>
      <w:r w:rsidR="00616C42" w:rsidRPr="00663F05">
        <w:rPr>
          <w:b/>
          <w:lang w:val="ro-RO"/>
        </w:rPr>
        <w:t>autorizaţie</w:t>
      </w:r>
      <w:proofErr w:type="spellEnd"/>
      <w:r w:rsidR="00616C42" w:rsidRPr="00663F05">
        <w:rPr>
          <w:b/>
          <w:lang w:val="ro-RO"/>
        </w:rPr>
        <w:t xml:space="preserve">, </w:t>
      </w:r>
      <w:r w:rsidRPr="00663F05">
        <w:rPr>
          <w:b/>
          <w:lang w:val="ro-RO"/>
        </w:rPr>
        <w:t xml:space="preserve">a </w:t>
      </w:r>
      <w:proofErr w:type="spellStart"/>
      <w:r w:rsidRPr="00663F05">
        <w:rPr>
          <w:b/>
          <w:lang w:val="ro-RO"/>
        </w:rPr>
        <w:t>informaţiei</w:t>
      </w:r>
      <w:proofErr w:type="spellEnd"/>
      <w:r w:rsidRPr="00663F05">
        <w:rPr>
          <w:b/>
          <w:lang w:val="ro-RO"/>
        </w:rPr>
        <w:t xml:space="preserve"> aferente operațiunilor indicate la punctul 3 literele g), h) și i) din regulamentul indicat la punctul 1 din prezenta hotărâre, autorizate până la </w:t>
      </w:r>
      <w:r w:rsidR="00616C42" w:rsidRPr="00663F05">
        <w:rPr>
          <w:b/>
          <w:lang w:val="ro-RO"/>
        </w:rPr>
        <w:t>19</w:t>
      </w:r>
      <w:r w:rsidRPr="00663F05">
        <w:rPr>
          <w:b/>
          <w:lang w:val="ro-RO"/>
        </w:rPr>
        <w:t>.07.2023</w:t>
      </w:r>
      <w:r w:rsidR="0056477B" w:rsidRPr="00663F05">
        <w:rPr>
          <w:b/>
          <w:lang w:val="ro-RO"/>
        </w:rPr>
        <w:t xml:space="preserve"> inclusiv</w:t>
      </w:r>
      <w:r w:rsidRPr="00663F05">
        <w:rPr>
          <w:b/>
          <w:lang w:val="ro-RO"/>
        </w:rPr>
        <w:t xml:space="preserve">, se va efectua </w:t>
      </w:r>
      <w:r w:rsidR="00616C42" w:rsidRPr="00663F05">
        <w:rPr>
          <w:b/>
          <w:lang w:val="ro-RO"/>
        </w:rPr>
        <w:t>în baza operațiunilor efectuate în luna iulie 2023</w:t>
      </w:r>
      <w:r w:rsidRPr="00663F05">
        <w:rPr>
          <w:b/>
          <w:lang w:val="ro-RO"/>
        </w:rPr>
        <w:t xml:space="preserve">. </w:t>
      </w:r>
    </w:p>
    <w:p w14:paraId="2C3FE834" w14:textId="77777777" w:rsidR="00E7194D" w:rsidRPr="00663F05" w:rsidRDefault="00E7194D" w:rsidP="004A2FCA">
      <w:pPr>
        <w:keepNext/>
        <w:jc w:val="both"/>
        <w:outlineLvl w:val="3"/>
        <w:rPr>
          <w:b/>
          <w:lang w:val="ro-RO"/>
        </w:rPr>
      </w:pPr>
    </w:p>
    <w:p w14:paraId="33322980" w14:textId="7B94D3BF" w:rsidR="00100F9E" w:rsidRPr="00663F05" w:rsidRDefault="003A4AD1" w:rsidP="002F4BD1">
      <w:pPr>
        <w:keepNext/>
        <w:ind w:firstLine="567"/>
        <w:jc w:val="both"/>
        <w:outlineLvl w:val="3"/>
        <w:rPr>
          <w:lang w:val="ro-RO"/>
        </w:rPr>
      </w:pPr>
      <w:r w:rsidRPr="00663F05">
        <w:rPr>
          <w:b/>
          <w:lang w:val="ro-RO"/>
        </w:rPr>
        <w:t>4.</w:t>
      </w:r>
      <w:r w:rsidR="00CD2493" w:rsidRPr="00663F05">
        <w:rPr>
          <w:b/>
          <w:lang w:val="ro-RO"/>
        </w:rPr>
        <w:t xml:space="preserve"> Prezenta hotărâre întră în vigoare la data de 20 iulie 2023</w:t>
      </w:r>
      <w:r w:rsidR="00CD2493" w:rsidRPr="00663F05">
        <w:rPr>
          <w:lang w:val="ro-RO"/>
        </w:rPr>
        <w:t>.</w:t>
      </w:r>
    </w:p>
    <w:p w14:paraId="7C3A0464" w14:textId="58C77DB7" w:rsidR="00CD2493" w:rsidRPr="00663F05" w:rsidRDefault="00CD2493" w:rsidP="004A2FCA">
      <w:pPr>
        <w:keepNext/>
        <w:jc w:val="both"/>
        <w:outlineLvl w:val="3"/>
        <w:rPr>
          <w:lang w:val="ro-RO"/>
        </w:rPr>
      </w:pPr>
    </w:p>
    <w:p w14:paraId="782ECC63" w14:textId="77777777" w:rsidR="00CD2493" w:rsidRPr="00663F05" w:rsidRDefault="00CD2493" w:rsidP="004A2FCA">
      <w:pPr>
        <w:keepNext/>
        <w:jc w:val="both"/>
        <w:outlineLvl w:val="3"/>
        <w:rPr>
          <w:lang w:val="ro-RO"/>
        </w:rPr>
      </w:pPr>
    </w:p>
    <w:p w14:paraId="43E0045E" w14:textId="77777777" w:rsidR="00E7194D" w:rsidRPr="00663F05" w:rsidRDefault="00E7194D" w:rsidP="00E7194D">
      <w:pPr>
        <w:rPr>
          <w:b/>
          <w:lang w:val="ro-RO" w:eastAsia="en-US"/>
        </w:rPr>
      </w:pPr>
      <w:r w:rsidRPr="00663F05">
        <w:rPr>
          <w:b/>
          <w:lang w:val="ro-RO" w:eastAsia="en-US"/>
        </w:rPr>
        <w:t>PREŞEDINTELE</w:t>
      </w:r>
    </w:p>
    <w:p w14:paraId="0FDEAC07" w14:textId="03D33934" w:rsidR="00CD2493" w:rsidRPr="00466580" w:rsidRDefault="00E7194D" w:rsidP="004A2FCA">
      <w:pPr>
        <w:keepNext/>
        <w:jc w:val="both"/>
        <w:outlineLvl w:val="3"/>
        <w:rPr>
          <w:bCs/>
          <w:lang w:val="ro-RO"/>
        </w:rPr>
      </w:pPr>
      <w:r w:rsidRPr="00663F05">
        <w:rPr>
          <w:b/>
          <w:lang w:val="ro-RO" w:eastAsia="en-US"/>
        </w:rPr>
        <w:t>COMITETULUI EXECUTIV                                                                       Octavian ARMAŞU</w:t>
      </w:r>
    </w:p>
    <w:p w14:paraId="2A3D67E4" w14:textId="10C7719E" w:rsidR="00CD2493" w:rsidRPr="00466580" w:rsidRDefault="00CD2493" w:rsidP="004A2FCA">
      <w:pPr>
        <w:keepNext/>
        <w:jc w:val="both"/>
        <w:outlineLvl w:val="3"/>
        <w:rPr>
          <w:bCs/>
          <w:lang w:val="ro-RO"/>
        </w:rPr>
      </w:pPr>
    </w:p>
    <w:p w14:paraId="469AC99D" w14:textId="77777777" w:rsidR="00CD2493" w:rsidRPr="00466580" w:rsidRDefault="00CD2493" w:rsidP="004A5C7B">
      <w:pPr>
        <w:keepNext/>
        <w:jc w:val="both"/>
        <w:outlineLvl w:val="3"/>
        <w:rPr>
          <w:bCs/>
          <w:lang w:val="ro-RO"/>
        </w:rPr>
      </w:pPr>
    </w:p>
    <w:sectPr w:rsidR="00CD2493" w:rsidRPr="00466580">
      <w:headerReference w:type="even" r:id="rId32"/>
      <w:headerReference w:type="default" r:id="rId33"/>
      <w:footerReference w:type="even" r:id="rId34"/>
      <w:footerReference w:type="default" r:id="rId35"/>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E83F3" w14:textId="77777777" w:rsidR="00871478" w:rsidRDefault="00871478">
      <w:r>
        <w:separator/>
      </w:r>
    </w:p>
  </w:endnote>
  <w:endnote w:type="continuationSeparator" w:id="0">
    <w:p w14:paraId="0E0BB345" w14:textId="77777777" w:rsidR="00871478" w:rsidRDefault="00871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1E945" w14:textId="11044178" w:rsidR="009F03BD" w:rsidRDefault="009F03BD" w:rsidP="000A0FE1">
    <w:pPr>
      <w:pStyle w:val="Footer"/>
    </w:pPr>
    <w:bookmarkStart w:id="5" w:name="TITUS1FooterEvenPages"/>
    <w:r w:rsidRPr="00466580">
      <w:rPr>
        <w:color w:val="000000"/>
        <w:sz w:val="2"/>
      </w:rPr>
      <w:t> </w:t>
    </w:r>
    <w:bookmarkEnd w:id="5"/>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4DCB" w14:textId="000DB2CC" w:rsidR="009F03BD" w:rsidRDefault="009F03BD" w:rsidP="000A0FE1">
    <w:pPr>
      <w:pStyle w:val="Footer"/>
    </w:pPr>
    <w:bookmarkStart w:id="21" w:name="TITUS5FooterEvenPages"/>
    <w:r w:rsidRPr="00466580">
      <w:rPr>
        <w:color w:val="000000"/>
        <w:sz w:val="2"/>
      </w:rPr>
      <w:t> </w:t>
    </w:r>
    <w:bookmarkEnd w:id="21"/>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8D58C" w14:textId="4158A8D5" w:rsidR="009F03BD" w:rsidRDefault="009F03BD" w:rsidP="000A0FE1">
    <w:pPr>
      <w:pStyle w:val="Footer"/>
      <w:framePr w:wrap="around" w:vAnchor="text" w:hAnchor="margin" w:xAlign="center" w:y="1"/>
      <w:ind w:right="360"/>
      <w:rPr>
        <w:rStyle w:val="PageNumber"/>
      </w:rPr>
    </w:pPr>
    <w:bookmarkStart w:id="22" w:name="TITUS5FooterPrimary"/>
    <w:r w:rsidRPr="00466580">
      <w:rPr>
        <w:rStyle w:val="PageNumber"/>
        <w:color w:val="000000"/>
        <w:sz w:val="2"/>
      </w:rPr>
      <w:t> </w:t>
    </w:r>
    <w:bookmarkEnd w:id="22"/>
  </w:p>
  <w:p w14:paraId="65251CE5" w14:textId="77777777" w:rsidR="009F03BD" w:rsidRDefault="009F03BD">
    <w:pPr>
      <w:pStyle w:val="Footer"/>
      <w:ind w:right="360"/>
    </w:pPr>
  </w:p>
  <w:p w14:paraId="5BD27081" w14:textId="77777777" w:rsidR="009F03BD" w:rsidRDefault="009F03BD"/>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1C288" w14:textId="44986AC0" w:rsidR="009F03BD" w:rsidRDefault="009F03BD" w:rsidP="000A0FE1">
    <w:pPr>
      <w:pStyle w:val="Footer"/>
    </w:pPr>
    <w:bookmarkStart w:id="25" w:name="TITUS6FooterEvenPages"/>
    <w:r w:rsidRPr="00466580">
      <w:rPr>
        <w:color w:val="000000"/>
        <w:sz w:val="2"/>
      </w:rPr>
      <w:t> </w:t>
    </w:r>
    <w:bookmarkEnd w:id="25"/>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F1BF8" w14:textId="55565844" w:rsidR="009F03BD" w:rsidRDefault="009F03BD" w:rsidP="000A0FE1">
    <w:pPr>
      <w:pStyle w:val="Footer"/>
      <w:framePr w:wrap="around" w:vAnchor="text" w:hAnchor="margin" w:xAlign="center" w:y="1"/>
      <w:ind w:right="360"/>
      <w:rPr>
        <w:rStyle w:val="PageNumber"/>
      </w:rPr>
    </w:pPr>
    <w:bookmarkStart w:id="26" w:name="TITUS6FooterPrimary"/>
    <w:r w:rsidRPr="00466580">
      <w:rPr>
        <w:rStyle w:val="PageNumber"/>
        <w:color w:val="000000"/>
        <w:sz w:val="2"/>
      </w:rPr>
      <w:t> </w:t>
    </w:r>
    <w:bookmarkEnd w:id="26"/>
  </w:p>
  <w:p w14:paraId="37C09FE8" w14:textId="77777777" w:rsidR="009F03BD" w:rsidRDefault="009F03BD">
    <w:pPr>
      <w:pStyle w:val="Footer"/>
      <w:ind w:right="360"/>
    </w:pPr>
  </w:p>
  <w:p w14:paraId="73C36490" w14:textId="77777777" w:rsidR="009F03BD" w:rsidRDefault="009F03BD"/>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A3E5C" w14:textId="3F607D88" w:rsidR="009F03BD" w:rsidRDefault="009F03BD" w:rsidP="000A0FE1">
    <w:pPr>
      <w:pStyle w:val="Footer"/>
    </w:pPr>
    <w:bookmarkStart w:id="29" w:name="TITUS8FooterEvenPages"/>
    <w:r w:rsidRPr="00466580">
      <w:rPr>
        <w:color w:val="000000"/>
        <w:sz w:val="2"/>
      </w:rPr>
      <w:t> </w:t>
    </w:r>
    <w:bookmarkEnd w:id="29"/>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872F5" w14:textId="4933E076" w:rsidR="009F03BD" w:rsidRDefault="009F03BD" w:rsidP="000A0FE1">
    <w:pPr>
      <w:pStyle w:val="Footer"/>
      <w:framePr w:wrap="around" w:vAnchor="text" w:hAnchor="margin" w:xAlign="center" w:y="1"/>
      <w:ind w:right="360"/>
      <w:rPr>
        <w:rStyle w:val="PageNumber"/>
      </w:rPr>
    </w:pPr>
    <w:bookmarkStart w:id="30" w:name="TITUS8FooterPrimary"/>
    <w:r w:rsidRPr="00466580">
      <w:rPr>
        <w:rStyle w:val="PageNumber"/>
        <w:color w:val="000000"/>
        <w:sz w:val="2"/>
      </w:rPr>
      <w:t> </w:t>
    </w:r>
    <w:bookmarkEnd w:id="30"/>
  </w:p>
  <w:p w14:paraId="151F01D0" w14:textId="77777777" w:rsidR="009F03BD" w:rsidRDefault="009F03BD">
    <w:pPr>
      <w:pStyle w:val="Footer"/>
      <w:ind w:right="360"/>
    </w:pPr>
  </w:p>
  <w:p w14:paraId="6195561D" w14:textId="77777777" w:rsidR="009F03BD" w:rsidRDefault="009F03B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A29A5" w14:textId="51EBE8F2" w:rsidR="009F03BD" w:rsidRDefault="009F03BD" w:rsidP="000A0FE1">
    <w:pPr>
      <w:pStyle w:val="Footer"/>
    </w:pPr>
    <w:bookmarkStart w:id="6" w:name="TITUS1FooterPrimary"/>
    <w:r w:rsidRPr="00466580">
      <w:rPr>
        <w:color w:val="000000"/>
        <w:sz w:val="2"/>
      </w:rPr>
      <w:t> </w:t>
    </w:r>
    <w:bookmarkEnd w:id="6"/>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1334B" w14:textId="77777777" w:rsidR="009F03BD" w:rsidRDefault="009F03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783A1" w14:textId="1A76AD39" w:rsidR="009F03BD" w:rsidRDefault="009F03BD" w:rsidP="000A0FE1">
    <w:pPr>
      <w:pStyle w:val="Footer"/>
    </w:pPr>
    <w:bookmarkStart w:id="9" w:name="TITUS2FooterEvenPages"/>
    <w:r w:rsidRPr="00466580">
      <w:rPr>
        <w:color w:val="000000"/>
        <w:sz w:val="2"/>
      </w:rPr>
      <w:t> </w:t>
    </w:r>
    <w:bookmarkEnd w:id="9"/>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73BB" w14:textId="6F211F76" w:rsidR="009F03BD" w:rsidRDefault="009F03BD" w:rsidP="000A0FE1">
    <w:pPr>
      <w:pStyle w:val="Footer"/>
    </w:pPr>
    <w:bookmarkStart w:id="10" w:name="TITUS2FooterPrimary"/>
    <w:r w:rsidRPr="00466580">
      <w:rPr>
        <w:color w:val="000000"/>
        <w:sz w:val="2"/>
      </w:rPr>
      <w:t> </w:t>
    </w:r>
    <w:bookmarkEnd w:id="10"/>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CA173" w14:textId="02CCC58A" w:rsidR="009F03BD" w:rsidRDefault="009F03BD" w:rsidP="000A0FE1">
    <w:pPr>
      <w:pStyle w:val="Footer"/>
    </w:pPr>
    <w:bookmarkStart w:id="13" w:name="TITUS3FooterEvenPages"/>
    <w:r w:rsidRPr="00466580">
      <w:rPr>
        <w:color w:val="000000"/>
        <w:sz w:val="2"/>
      </w:rPr>
      <w:t> </w:t>
    </w:r>
    <w:bookmarkEnd w:id="13"/>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1370" w14:textId="6F413415" w:rsidR="009F03BD" w:rsidRDefault="009F03BD" w:rsidP="000A0FE1">
    <w:pPr>
      <w:pStyle w:val="Footer"/>
    </w:pPr>
    <w:bookmarkStart w:id="14" w:name="TITUS3FooterPrimary"/>
    <w:r w:rsidRPr="00466580">
      <w:rPr>
        <w:color w:val="000000"/>
        <w:sz w:val="2"/>
      </w:rPr>
      <w:t> </w:t>
    </w:r>
    <w:bookmarkEnd w:id="14"/>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85661" w14:textId="3D7EF49F" w:rsidR="009F03BD" w:rsidRDefault="009F03BD" w:rsidP="000A0FE1">
    <w:pPr>
      <w:pStyle w:val="Footer"/>
    </w:pPr>
    <w:bookmarkStart w:id="17" w:name="TITUS4FooterEvenPages"/>
    <w:r w:rsidRPr="00466580">
      <w:rPr>
        <w:color w:val="000000"/>
        <w:sz w:val="2"/>
      </w:rPr>
      <w:t> </w:t>
    </w:r>
    <w:bookmarkEnd w:id="17"/>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710D2" w14:textId="7CB4AA22" w:rsidR="009F03BD" w:rsidRDefault="009F03BD" w:rsidP="000A0FE1">
    <w:pPr>
      <w:pStyle w:val="Footer"/>
    </w:pPr>
    <w:bookmarkStart w:id="18" w:name="TITUS4FooterPrimary"/>
    <w:r w:rsidRPr="00466580">
      <w:rPr>
        <w:color w:val="000000"/>
        <w:sz w:val="2"/>
      </w:rPr>
      <w:t> </w:t>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18702" w14:textId="77777777" w:rsidR="00871478" w:rsidRDefault="00871478">
      <w:r>
        <w:separator/>
      </w:r>
    </w:p>
  </w:footnote>
  <w:footnote w:type="continuationSeparator" w:id="0">
    <w:p w14:paraId="0F59CDA9" w14:textId="77777777" w:rsidR="00871478" w:rsidRDefault="00871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FF09E" w14:textId="00D74617" w:rsidR="009F03BD" w:rsidRDefault="009F03BD" w:rsidP="000A0FE1">
    <w:pPr>
      <w:pStyle w:val="Header"/>
    </w:pPr>
    <w:bookmarkStart w:id="3" w:name="TITUS1HeaderEvenPages"/>
    <w:r w:rsidRPr="00466580">
      <w:rPr>
        <w:color w:val="000000"/>
        <w:sz w:val="2"/>
      </w:rPr>
      <w:t> </w:t>
    </w:r>
    <w:bookmarkEnd w:id="3"/>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45FAB" w14:textId="2F54EBF6" w:rsidR="009F03BD" w:rsidRDefault="009F03BD" w:rsidP="000A0FE1">
    <w:pPr>
      <w:pStyle w:val="Header"/>
    </w:pPr>
    <w:bookmarkStart w:id="19" w:name="TITUS5HeaderEvenPages"/>
    <w:r w:rsidRPr="00466580">
      <w:rPr>
        <w:color w:val="000000"/>
        <w:sz w:val="2"/>
      </w:rPr>
      <w:t> </w:t>
    </w:r>
    <w:bookmarkEnd w:id="19"/>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BCF7C" w14:textId="08960DBC" w:rsidR="009F03BD" w:rsidRDefault="009F03BD" w:rsidP="000A0FE1">
    <w:pPr>
      <w:pStyle w:val="Header"/>
    </w:pPr>
    <w:bookmarkStart w:id="20" w:name="TITUS5HeaderPrimary"/>
    <w:r w:rsidRPr="00466580">
      <w:rPr>
        <w:color w:val="000000"/>
        <w:sz w:val="2"/>
      </w:rPr>
      <w:t> </w:t>
    </w:r>
    <w:bookmarkEnd w:id="20"/>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77BBB" w14:textId="79BCFF2B" w:rsidR="009F03BD" w:rsidRDefault="009F03BD" w:rsidP="000A0FE1">
    <w:pPr>
      <w:pStyle w:val="Header"/>
    </w:pPr>
    <w:bookmarkStart w:id="23" w:name="TITUS6HeaderEvenPages"/>
    <w:r w:rsidRPr="00466580">
      <w:rPr>
        <w:color w:val="000000"/>
        <w:sz w:val="2"/>
      </w:rPr>
      <w:t> </w:t>
    </w:r>
    <w:bookmarkEnd w:id="23"/>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32670" w14:textId="286417DD" w:rsidR="009F03BD" w:rsidRDefault="009F03BD" w:rsidP="000A0FE1">
    <w:pPr>
      <w:pStyle w:val="Header"/>
    </w:pPr>
    <w:bookmarkStart w:id="24" w:name="TITUS6HeaderPrimary"/>
    <w:r w:rsidRPr="00466580">
      <w:rPr>
        <w:color w:val="000000"/>
        <w:sz w:val="2"/>
      </w:rPr>
      <w:t> </w:t>
    </w:r>
    <w:bookmarkEnd w:id="24"/>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2F34E" w14:textId="1BF29877" w:rsidR="009F03BD" w:rsidRDefault="009F03BD" w:rsidP="000A0FE1">
    <w:pPr>
      <w:pStyle w:val="Header"/>
    </w:pPr>
    <w:bookmarkStart w:id="27" w:name="TITUS8HeaderEvenPages"/>
    <w:r w:rsidRPr="00466580">
      <w:rPr>
        <w:color w:val="000000"/>
        <w:sz w:val="2"/>
      </w:rPr>
      <w:t> </w:t>
    </w:r>
    <w:bookmarkEnd w:id="27"/>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91B79" w14:textId="029231CC" w:rsidR="009F03BD" w:rsidRDefault="009F03BD" w:rsidP="000A0FE1">
    <w:pPr>
      <w:pStyle w:val="Header"/>
    </w:pPr>
    <w:bookmarkStart w:id="28" w:name="TITUS8HeaderPrimary"/>
    <w:r w:rsidRPr="00466580">
      <w:rPr>
        <w:color w:val="000000"/>
        <w:sz w:val="2"/>
      </w:rPr>
      <w:t> </w:t>
    </w:r>
    <w:bookmarkEnd w:id="28"/>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5D147" w14:textId="4ADE8526" w:rsidR="009F03BD" w:rsidRDefault="009F03BD" w:rsidP="000A0FE1">
    <w:pPr>
      <w:pStyle w:val="Header"/>
    </w:pPr>
    <w:bookmarkStart w:id="4" w:name="TITUS1HeaderPrimary"/>
    <w:r w:rsidRPr="00466580">
      <w:rPr>
        <w:color w:val="000000"/>
        <w:sz w:val="2"/>
      </w:rPr>
      <w:t> </w:t>
    </w:r>
    <w:bookmarkEnd w:id="4"/>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1D9B8" w14:textId="77777777" w:rsidR="009F03BD" w:rsidRDefault="009F03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87184" w14:textId="6E09A71C" w:rsidR="009F03BD" w:rsidRDefault="009F03BD" w:rsidP="000A0FE1">
    <w:pPr>
      <w:pStyle w:val="Header"/>
    </w:pPr>
    <w:bookmarkStart w:id="7" w:name="TITUS2HeaderEvenPages"/>
    <w:r w:rsidRPr="00466580">
      <w:rPr>
        <w:color w:val="000000"/>
        <w:sz w:val="2"/>
      </w:rPr>
      <w:t> </w:t>
    </w:r>
    <w:bookmarkEnd w:id="7"/>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14706" w14:textId="58528DA5" w:rsidR="009F03BD" w:rsidRDefault="009F03BD" w:rsidP="000A0FE1">
    <w:pPr>
      <w:pStyle w:val="Header"/>
    </w:pPr>
    <w:bookmarkStart w:id="8" w:name="TITUS2HeaderPrimary"/>
    <w:r w:rsidRPr="00466580">
      <w:rPr>
        <w:color w:val="000000"/>
        <w:sz w:val="2"/>
      </w:rPr>
      <w:t> </w:t>
    </w:r>
    <w:bookmarkEnd w:id="8"/>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76A24" w14:textId="37F9EDD0" w:rsidR="009F03BD" w:rsidRDefault="009F03BD" w:rsidP="000A0FE1">
    <w:pPr>
      <w:pStyle w:val="Header"/>
    </w:pPr>
    <w:bookmarkStart w:id="11" w:name="TITUS3HeaderEvenPages"/>
    <w:r w:rsidRPr="00466580">
      <w:rPr>
        <w:color w:val="000000"/>
        <w:sz w:val="2"/>
      </w:rPr>
      <w:t> </w:t>
    </w:r>
    <w:bookmarkEnd w:id="11"/>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28B42" w14:textId="2FB9A8B8" w:rsidR="009F03BD" w:rsidRDefault="009F03BD" w:rsidP="000A0FE1">
    <w:pPr>
      <w:pStyle w:val="Header"/>
    </w:pPr>
    <w:bookmarkStart w:id="12" w:name="TITUS3HeaderPrimary"/>
    <w:r w:rsidRPr="00466580">
      <w:rPr>
        <w:color w:val="000000"/>
        <w:sz w:val="2"/>
      </w:rPr>
      <w:t> </w:t>
    </w:r>
    <w:bookmarkEnd w:id="12"/>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6E06" w14:textId="01B8DA32" w:rsidR="009F03BD" w:rsidRDefault="009F03BD" w:rsidP="000A0FE1">
    <w:pPr>
      <w:pStyle w:val="Header"/>
    </w:pPr>
    <w:bookmarkStart w:id="15" w:name="TITUS4HeaderEvenPages"/>
    <w:r w:rsidRPr="00466580">
      <w:rPr>
        <w:color w:val="000000"/>
        <w:sz w:val="2"/>
      </w:rPr>
      <w:t> </w:t>
    </w:r>
    <w:bookmarkEnd w:id="15"/>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873D3" w14:textId="7B3CB1CD" w:rsidR="009F03BD" w:rsidRDefault="009F03BD" w:rsidP="000A0FE1">
    <w:pPr>
      <w:pStyle w:val="Header"/>
    </w:pPr>
    <w:bookmarkStart w:id="16" w:name="TITUS4HeaderPrimary"/>
    <w:r w:rsidRPr="00466580">
      <w:rPr>
        <w:color w:val="000000"/>
        <w:sz w:val="2"/>
      </w:rPr>
      <w:t> </w:t>
    </w:r>
    <w:bookmarkEnd w:id="1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ru-RU" w:vendorID="64" w:dllVersion="0"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FA"/>
    <w:rsid w:val="00023431"/>
    <w:rsid w:val="00031E6A"/>
    <w:rsid w:val="00033187"/>
    <w:rsid w:val="000360D8"/>
    <w:rsid w:val="00043757"/>
    <w:rsid w:val="000461A3"/>
    <w:rsid w:val="00055CCE"/>
    <w:rsid w:val="00057F0C"/>
    <w:rsid w:val="000A0FE1"/>
    <w:rsid w:val="000A62A8"/>
    <w:rsid w:val="000B307E"/>
    <w:rsid w:val="000B477F"/>
    <w:rsid w:val="000D297A"/>
    <w:rsid w:val="000D2A01"/>
    <w:rsid w:val="000E467B"/>
    <w:rsid w:val="000F4A13"/>
    <w:rsid w:val="00100F9E"/>
    <w:rsid w:val="00106495"/>
    <w:rsid w:val="001126B9"/>
    <w:rsid w:val="001148C9"/>
    <w:rsid w:val="001331FA"/>
    <w:rsid w:val="001353DA"/>
    <w:rsid w:val="001417C7"/>
    <w:rsid w:val="00161E5E"/>
    <w:rsid w:val="00163C48"/>
    <w:rsid w:val="0019380F"/>
    <w:rsid w:val="001C3187"/>
    <w:rsid w:val="001D6527"/>
    <w:rsid w:val="002112E2"/>
    <w:rsid w:val="002276A6"/>
    <w:rsid w:val="002558FF"/>
    <w:rsid w:val="002735D4"/>
    <w:rsid w:val="002857C4"/>
    <w:rsid w:val="002B1203"/>
    <w:rsid w:val="002C79EF"/>
    <w:rsid w:val="002D1917"/>
    <w:rsid w:val="002D3350"/>
    <w:rsid w:val="002F4BD1"/>
    <w:rsid w:val="002F7A4B"/>
    <w:rsid w:val="00304017"/>
    <w:rsid w:val="00342931"/>
    <w:rsid w:val="00352153"/>
    <w:rsid w:val="00356AB1"/>
    <w:rsid w:val="00364394"/>
    <w:rsid w:val="00384CA3"/>
    <w:rsid w:val="003A44D5"/>
    <w:rsid w:val="003A4AD1"/>
    <w:rsid w:val="003B607A"/>
    <w:rsid w:val="003C41E3"/>
    <w:rsid w:val="003F6838"/>
    <w:rsid w:val="00406A09"/>
    <w:rsid w:val="004243E2"/>
    <w:rsid w:val="004268DF"/>
    <w:rsid w:val="00444BE4"/>
    <w:rsid w:val="00445057"/>
    <w:rsid w:val="00466580"/>
    <w:rsid w:val="00467AEC"/>
    <w:rsid w:val="00471FCC"/>
    <w:rsid w:val="00474924"/>
    <w:rsid w:val="004A2FCA"/>
    <w:rsid w:val="004A5C7B"/>
    <w:rsid w:val="004B1895"/>
    <w:rsid w:val="004B7576"/>
    <w:rsid w:val="004F3AC7"/>
    <w:rsid w:val="00500CB6"/>
    <w:rsid w:val="00502E5C"/>
    <w:rsid w:val="005157A2"/>
    <w:rsid w:val="0056477B"/>
    <w:rsid w:val="0056513B"/>
    <w:rsid w:val="00595B41"/>
    <w:rsid w:val="005A3F08"/>
    <w:rsid w:val="005B4458"/>
    <w:rsid w:val="005B489A"/>
    <w:rsid w:val="005B55E4"/>
    <w:rsid w:val="005B7539"/>
    <w:rsid w:val="005C2718"/>
    <w:rsid w:val="005D38BD"/>
    <w:rsid w:val="005E22A9"/>
    <w:rsid w:val="005F1D57"/>
    <w:rsid w:val="00610E8E"/>
    <w:rsid w:val="00616C42"/>
    <w:rsid w:val="00663F05"/>
    <w:rsid w:val="006646A0"/>
    <w:rsid w:val="006721AF"/>
    <w:rsid w:val="00681818"/>
    <w:rsid w:val="006A7059"/>
    <w:rsid w:val="006D2433"/>
    <w:rsid w:val="006D4378"/>
    <w:rsid w:val="006D6C2E"/>
    <w:rsid w:val="006E5A25"/>
    <w:rsid w:val="006F6390"/>
    <w:rsid w:val="0073162E"/>
    <w:rsid w:val="007319AE"/>
    <w:rsid w:val="00741ED0"/>
    <w:rsid w:val="0074455F"/>
    <w:rsid w:val="007445E8"/>
    <w:rsid w:val="00753D1C"/>
    <w:rsid w:val="007622E6"/>
    <w:rsid w:val="00780E0D"/>
    <w:rsid w:val="007B2B92"/>
    <w:rsid w:val="007B4324"/>
    <w:rsid w:val="007D0036"/>
    <w:rsid w:val="007E08A3"/>
    <w:rsid w:val="008066A8"/>
    <w:rsid w:val="00815A85"/>
    <w:rsid w:val="00830C32"/>
    <w:rsid w:val="00865E48"/>
    <w:rsid w:val="00871478"/>
    <w:rsid w:val="008850C4"/>
    <w:rsid w:val="00892748"/>
    <w:rsid w:val="008A5C8B"/>
    <w:rsid w:val="008C1732"/>
    <w:rsid w:val="008D1526"/>
    <w:rsid w:val="008D78D3"/>
    <w:rsid w:val="00956039"/>
    <w:rsid w:val="00962C26"/>
    <w:rsid w:val="0098094B"/>
    <w:rsid w:val="009D6432"/>
    <w:rsid w:val="009E16B9"/>
    <w:rsid w:val="009F03BD"/>
    <w:rsid w:val="009F683E"/>
    <w:rsid w:val="00A33CB0"/>
    <w:rsid w:val="00A418FC"/>
    <w:rsid w:val="00A43228"/>
    <w:rsid w:val="00A60B98"/>
    <w:rsid w:val="00A9528E"/>
    <w:rsid w:val="00AA21DC"/>
    <w:rsid w:val="00B03AB1"/>
    <w:rsid w:val="00B068D4"/>
    <w:rsid w:val="00B10668"/>
    <w:rsid w:val="00B10C0B"/>
    <w:rsid w:val="00B15619"/>
    <w:rsid w:val="00B203C6"/>
    <w:rsid w:val="00B37FA6"/>
    <w:rsid w:val="00B512AE"/>
    <w:rsid w:val="00B569FB"/>
    <w:rsid w:val="00B73D8A"/>
    <w:rsid w:val="00B86052"/>
    <w:rsid w:val="00BC4683"/>
    <w:rsid w:val="00BD0157"/>
    <w:rsid w:val="00BD31E0"/>
    <w:rsid w:val="00C152ED"/>
    <w:rsid w:val="00C21E1B"/>
    <w:rsid w:val="00C4075C"/>
    <w:rsid w:val="00C47F15"/>
    <w:rsid w:val="00C506C6"/>
    <w:rsid w:val="00C54607"/>
    <w:rsid w:val="00C56ADA"/>
    <w:rsid w:val="00C65756"/>
    <w:rsid w:val="00C804DB"/>
    <w:rsid w:val="00C87669"/>
    <w:rsid w:val="00CB0E91"/>
    <w:rsid w:val="00CB2122"/>
    <w:rsid w:val="00CB72F4"/>
    <w:rsid w:val="00CD2493"/>
    <w:rsid w:val="00CE38A0"/>
    <w:rsid w:val="00D111A6"/>
    <w:rsid w:val="00D5384A"/>
    <w:rsid w:val="00D6495B"/>
    <w:rsid w:val="00D67B34"/>
    <w:rsid w:val="00D74787"/>
    <w:rsid w:val="00D9349D"/>
    <w:rsid w:val="00DD03EC"/>
    <w:rsid w:val="00DD547F"/>
    <w:rsid w:val="00DF04AD"/>
    <w:rsid w:val="00E169B4"/>
    <w:rsid w:val="00E7194D"/>
    <w:rsid w:val="00E86BE1"/>
    <w:rsid w:val="00EA011F"/>
    <w:rsid w:val="00EA1131"/>
    <w:rsid w:val="00EA31AA"/>
    <w:rsid w:val="00EA326E"/>
    <w:rsid w:val="00EA7C02"/>
    <w:rsid w:val="00EC6CFA"/>
    <w:rsid w:val="00F15535"/>
    <w:rsid w:val="00F40FF2"/>
    <w:rsid w:val="00F91E01"/>
    <w:rsid w:val="00F93A78"/>
    <w:rsid w:val="00FA34E7"/>
    <w:rsid w:val="00FA65F7"/>
    <w:rsid w:val="00FC3CAD"/>
    <w:rsid w:val="00FD7EAB"/>
    <w:rsid w:val="00FE51F7"/>
    <w:rsid w:val="00FE6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42CB8"/>
  <w15:chartTrackingRefBased/>
  <w15:docId w15:val="{8F8B3B03-EDBC-49E2-894D-5C5A1C2E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1FA"/>
    <w:pPr>
      <w:spacing w:after="0" w:line="240" w:lineRule="auto"/>
    </w:pPr>
    <w:rPr>
      <w:rFonts w:ascii="Times New Roman" w:eastAsia="Times New Roman" w:hAnsi="Times New Roman" w:cs="Times New Roman"/>
      <w:sz w:val="24"/>
      <w:szCs w:val="24"/>
      <w:lang w:val="ru-RU" w:eastAsia="ru-RU"/>
    </w:rPr>
  </w:style>
  <w:style w:type="paragraph" w:styleId="Heading4">
    <w:name w:val="heading 4"/>
    <w:basedOn w:val="Normal"/>
    <w:next w:val="Normal"/>
    <w:link w:val="Heading4Char"/>
    <w:qFormat/>
    <w:rsid w:val="00C804DB"/>
    <w:pPr>
      <w:keepNext/>
      <w:ind w:firstLine="567"/>
      <w:jc w:val="both"/>
      <w:outlineLvl w:val="3"/>
    </w:pPr>
    <w:rPr>
      <w:szCs w:val="20"/>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033187"/>
    <w:rPr>
      <w:sz w:val="16"/>
      <w:szCs w:val="16"/>
    </w:rPr>
  </w:style>
  <w:style w:type="paragraph" w:styleId="CommentText">
    <w:name w:val="annotation text"/>
    <w:basedOn w:val="Normal"/>
    <w:link w:val="CommentTextChar"/>
    <w:uiPriority w:val="99"/>
    <w:rsid w:val="00033187"/>
    <w:rPr>
      <w:sz w:val="20"/>
      <w:szCs w:val="20"/>
      <w:lang w:val="x-none" w:eastAsia="en-US"/>
    </w:rPr>
  </w:style>
  <w:style w:type="character" w:customStyle="1" w:styleId="CommentTextChar">
    <w:name w:val="Comment Text Char"/>
    <w:basedOn w:val="DefaultParagraphFont"/>
    <w:link w:val="CommentText"/>
    <w:uiPriority w:val="99"/>
    <w:rsid w:val="00033187"/>
    <w:rPr>
      <w:rFonts w:ascii="Times New Roman" w:eastAsia="Times New Roman" w:hAnsi="Times New Roman" w:cs="Times New Roman"/>
      <w:sz w:val="20"/>
      <w:szCs w:val="20"/>
      <w:lang w:val="x-none"/>
    </w:rPr>
  </w:style>
  <w:style w:type="paragraph" w:styleId="BalloonText">
    <w:name w:val="Balloon Text"/>
    <w:basedOn w:val="Normal"/>
    <w:link w:val="BalloonTextChar"/>
    <w:uiPriority w:val="99"/>
    <w:semiHidden/>
    <w:unhideWhenUsed/>
    <w:rsid w:val="000331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187"/>
    <w:rPr>
      <w:rFonts w:ascii="Segoe UI" w:eastAsia="Times New Roman" w:hAnsi="Segoe UI" w:cs="Segoe UI"/>
      <w:sz w:val="18"/>
      <w:szCs w:val="18"/>
      <w:lang w:val="ru-RU" w:eastAsia="ru-RU"/>
    </w:rPr>
  </w:style>
  <w:style w:type="character" w:customStyle="1" w:styleId="Heading4Char">
    <w:name w:val="Heading 4 Char"/>
    <w:basedOn w:val="DefaultParagraphFont"/>
    <w:link w:val="Heading4"/>
    <w:rsid w:val="00C804DB"/>
    <w:rPr>
      <w:rFonts w:ascii="Times New Roman" w:eastAsia="Times New Roman" w:hAnsi="Times New Roman" w:cs="Times New Roman"/>
      <w:sz w:val="24"/>
      <w:szCs w:val="20"/>
      <w:lang w:val="x-none"/>
    </w:rPr>
  </w:style>
  <w:style w:type="paragraph" w:styleId="BodyTextIndent3">
    <w:name w:val="Body Text Indent 3"/>
    <w:basedOn w:val="Normal"/>
    <w:link w:val="BodyTextIndent3Char"/>
    <w:rsid w:val="00C804DB"/>
    <w:pPr>
      <w:spacing w:after="120"/>
      <w:ind w:left="283"/>
    </w:pPr>
    <w:rPr>
      <w:sz w:val="16"/>
      <w:szCs w:val="16"/>
      <w:lang w:val="ro-RO" w:eastAsia="en-US"/>
    </w:rPr>
  </w:style>
  <w:style w:type="character" w:customStyle="1" w:styleId="BodyTextIndent3Char">
    <w:name w:val="Body Text Indent 3 Char"/>
    <w:basedOn w:val="DefaultParagraphFont"/>
    <w:link w:val="BodyTextIndent3"/>
    <w:rsid w:val="00C804DB"/>
    <w:rPr>
      <w:rFonts w:ascii="Times New Roman" w:eastAsia="Times New Roman" w:hAnsi="Times New Roman" w:cs="Times New Roman"/>
      <w:sz w:val="16"/>
      <w:szCs w:val="16"/>
      <w:lang w:val="ro-RO"/>
    </w:rPr>
  </w:style>
  <w:style w:type="paragraph" w:styleId="Footer">
    <w:name w:val="footer"/>
    <w:basedOn w:val="Normal"/>
    <w:link w:val="FooterChar"/>
    <w:uiPriority w:val="99"/>
    <w:rsid w:val="00406A09"/>
    <w:pPr>
      <w:tabs>
        <w:tab w:val="center" w:pos="4320"/>
        <w:tab w:val="right" w:pos="8640"/>
      </w:tabs>
    </w:pPr>
    <w:rPr>
      <w:rFonts w:ascii="MS Sans Serif" w:hAnsi="MS Sans Serif"/>
      <w:sz w:val="20"/>
      <w:szCs w:val="20"/>
      <w:lang w:val="en-US" w:eastAsia="en-US"/>
    </w:rPr>
  </w:style>
  <w:style w:type="character" w:customStyle="1" w:styleId="FooterChar">
    <w:name w:val="Footer Char"/>
    <w:basedOn w:val="DefaultParagraphFont"/>
    <w:link w:val="Footer"/>
    <w:uiPriority w:val="99"/>
    <w:rsid w:val="00406A09"/>
    <w:rPr>
      <w:rFonts w:ascii="MS Sans Serif" w:eastAsia="Times New Roman" w:hAnsi="MS Sans Serif" w:cs="Times New Roman"/>
      <w:sz w:val="20"/>
      <w:szCs w:val="20"/>
    </w:rPr>
  </w:style>
  <w:style w:type="character" w:styleId="PageNumber">
    <w:name w:val="page number"/>
    <w:basedOn w:val="DefaultParagraphFont"/>
    <w:rsid w:val="00406A09"/>
  </w:style>
  <w:style w:type="paragraph" w:styleId="CommentSubject">
    <w:name w:val="annotation subject"/>
    <w:basedOn w:val="CommentText"/>
    <w:next w:val="CommentText"/>
    <w:link w:val="CommentSubjectChar"/>
    <w:uiPriority w:val="99"/>
    <w:semiHidden/>
    <w:unhideWhenUsed/>
    <w:rsid w:val="00EA326E"/>
    <w:rPr>
      <w:b/>
      <w:bCs/>
      <w:lang w:val="ru-RU" w:eastAsia="ru-RU"/>
    </w:rPr>
  </w:style>
  <w:style w:type="character" w:customStyle="1" w:styleId="CommentSubjectChar">
    <w:name w:val="Comment Subject Char"/>
    <w:basedOn w:val="CommentTextChar"/>
    <w:link w:val="CommentSubject"/>
    <w:uiPriority w:val="99"/>
    <w:semiHidden/>
    <w:rsid w:val="00EA326E"/>
    <w:rPr>
      <w:rFonts w:ascii="Times New Roman" w:eastAsia="Times New Roman" w:hAnsi="Times New Roman" w:cs="Times New Roman"/>
      <w:b/>
      <w:bCs/>
      <w:sz w:val="20"/>
      <w:szCs w:val="20"/>
      <w:lang w:val="ru-RU" w:eastAsia="ru-RU"/>
    </w:rPr>
  </w:style>
  <w:style w:type="paragraph" w:styleId="Title">
    <w:name w:val="Title"/>
    <w:basedOn w:val="Normal"/>
    <w:link w:val="TitleChar"/>
    <w:qFormat/>
    <w:rsid w:val="00FD7EAB"/>
    <w:pPr>
      <w:ind w:right="-1"/>
      <w:jc w:val="center"/>
    </w:pPr>
    <w:rPr>
      <w:b/>
      <w:lang w:val="x-none" w:eastAsia="en-US"/>
    </w:rPr>
  </w:style>
  <w:style w:type="character" w:customStyle="1" w:styleId="TitleChar">
    <w:name w:val="Title Char"/>
    <w:basedOn w:val="DefaultParagraphFont"/>
    <w:link w:val="Title"/>
    <w:rsid w:val="00FD7EAB"/>
    <w:rPr>
      <w:rFonts w:ascii="Times New Roman" w:eastAsia="Times New Roman" w:hAnsi="Times New Roman" w:cs="Times New Roman"/>
      <w:b/>
      <w:sz w:val="24"/>
      <w:szCs w:val="24"/>
      <w:lang w:val="x-none"/>
    </w:rPr>
  </w:style>
  <w:style w:type="paragraph" w:styleId="Revision">
    <w:name w:val="Revision"/>
    <w:hidden/>
    <w:uiPriority w:val="99"/>
    <w:semiHidden/>
    <w:rsid w:val="00384CA3"/>
    <w:pPr>
      <w:spacing w:after="0"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0D2A01"/>
    <w:pPr>
      <w:tabs>
        <w:tab w:val="center" w:pos="4677"/>
        <w:tab w:val="right" w:pos="9355"/>
      </w:tabs>
    </w:pPr>
  </w:style>
  <w:style w:type="character" w:customStyle="1" w:styleId="HeaderChar">
    <w:name w:val="Header Char"/>
    <w:basedOn w:val="DefaultParagraphFont"/>
    <w:link w:val="Header"/>
    <w:uiPriority w:val="99"/>
    <w:rsid w:val="000D2A0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webSettings" Target="webSettings.xml"/><Relationship Id="rId21" Type="http://schemas.openxmlformats.org/officeDocument/2006/relationships/header" Target="header9.xml"/><Relationship Id="rId34" Type="http://schemas.openxmlformats.org/officeDocument/2006/relationships/footer" Target="footer14.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7058</Words>
  <Characters>40232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2023-04-10T08:16:00Z</cp:lastPrinted>
  <dcterms:created xsi:type="dcterms:W3CDTF">2023-04-10T08:16:00Z</dcterms:created>
  <dcterms:modified xsi:type="dcterms:W3CDTF">2023-04-10T08:16:00Z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07ee2fdf-c78c-44fb-b31f-ff779e17ab23</vt:lpwstr>
  </property>
  <property fmtid="{D5CDD505-2E9C-101B-9397-08002B2CF9AE}" pid="3" name="check">
    <vt:lpwstr>NONE</vt:lpwstr>
  </property>
  <property fmtid="{D5CDD505-2E9C-101B-9397-08002B2CF9AE}" pid="4" name="Clasificare">
    <vt:lpwstr>NONE</vt:lpwstr>
  </property>
</Properties>
</file>